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E5" w:rsidRDefault="00EC1694" w:rsidP="006B116C">
      <w:pPr>
        <w:pStyle w:val="a3"/>
        <w:ind w:left="5529" w:right="2126" w:firstLine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Приложение </w:t>
      </w:r>
    </w:p>
    <w:p w:rsidR="00FB1BE5" w:rsidRDefault="00F729FD" w:rsidP="00FB1BE5">
      <w:pPr>
        <w:pStyle w:val="a3"/>
        <w:ind w:left="0" w:firstLine="0"/>
        <w:contextualSpacing/>
        <w:jc w:val="right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 приказу У</w:t>
      </w:r>
      <w:r w:rsidR="00FB1BE5">
        <w:rPr>
          <w:rFonts w:cs="Times New Roman"/>
          <w:sz w:val="24"/>
          <w:szCs w:val="24"/>
          <w:lang w:val="ru-RU"/>
        </w:rPr>
        <w:t>правления образования</w:t>
      </w:r>
    </w:p>
    <w:p w:rsidR="00FB1BE5" w:rsidRDefault="00FB1BE5" w:rsidP="00F729FD">
      <w:pPr>
        <w:pStyle w:val="a3"/>
        <w:ind w:left="0" w:right="425" w:firstLine="0"/>
        <w:contextualSpacing/>
        <w:jc w:val="right"/>
        <w:rPr>
          <w:rFonts w:cs="Times New Roman"/>
          <w:sz w:val="24"/>
          <w:szCs w:val="24"/>
          <w:lang w:val="ru-RU"/>
        </w:rPr>
      </w:pPr>
      <w:proofErr w:type="gramStart"/>
      <w:r>
        <w:rPr>
          <w:rFonts w:cs="Times New Roman"/>
          <w:sz w:val="24"/>
          <w:szCs w:val="24"/>
          <w:lang w:val="ru-RU"/>
        </w:rPr>
        <w:t>Администрации</w:t>
      </w:r>
      <w:proofErr w:type="gramEnd"/>
      <w:r>
        <w:rPr>
          <w:rFonts w:cs="Times New Roman"/>
          <w:sz w:val="24"/>
          <w:szCs w:val="24"/>
          <w:lang w:val="ru-RU"/>
        </w:rPr>
        <w:t xml:space="preserve"> ЗАТО Северск</w:t>
      </w:r>
    </w:p>
    <w:p w:rsidR="00F729FD" w:rsidRDefault="00F729FD" w:rsidP="00F729FD">
      <w:pPr>
        <w:pStyle w:val="a3"/>
        <w:ind w:left="0" w:right="425" w:firstLine="0"/>
        <w:contextualSpacing/>
        <w:jc w:val="right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от____________№___________</w:t>
      </w:r>
    </w:p>
    <w:p w:rsidR="00F729FD" w:rsidRDefault="00F729FD" w:rsidP="00F729FD">
      <w:pPr>
        <w:pStyle w:val="a3"/>
        <w:ind w:left="0" w:right="425" w:firstLine="0"/>
        <w:contextualSpacing/>
        <w:jc w:val="right"/>
        <w:rPr>
          <w:rFonts w:cs="Times New Roman"/>
          <w:sz w:val="24"/>
          <w:szCs w:val="24"/>
          <w:lang w:val="ru-RU"/>
        </w:rPr>
      </w:pPr>
    </w:p>
    <w:p w:rsidR="009C2351" w:rsidRPr="00FB1BE5" w:rsidRDefault="00FD026D" w:rsidP="00FB1BE5">
      <w:pPr>
        <w:pStyle w:val="a3"/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 w:rsidRPr="00FB1BE5">
        <w:rPr>
          <w:rFonts w:cs="Times New Roman"/>
          <w:sz w:val="24"/>
          <w:szCs w:val="24"/>
          <w:lang w:val="ru-RU"/>
        </w:rPr>
        <w:t>П</w:t>
      </w:r>
      <w:r w:rsidR="009C2351" w:rsidRPr="00FB1BE5">
        <w:rPr>
          <w:rFonts w:cs="Times New Roman"/>
          <w:sz w:val="24"/>
          <w:szCs w:val="24"/>
          <w:lang w:val="ru-RU"/>
        </w:rPr>
        <w:t>оложение</w:t>
      </w:r>
    </w:p>
    <w:p w:rsidR="00531ED5" w:rsidRPr="00FB1BE5" w:rsidRDefault="009C2351" w:rsidP="00FB1BE5">
      <w:pPr>
        <w:pStyle w:val="a3"/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 w:rsidRPr="00FB1BE5">
        <w:rPr>
          <w:rFonts w:cs="Times New Roman"/>
          <w:sz w:val="24"/>
          <w:szCs w:val="24"/>
          <w:lang w:val="ru-RU"/>
        </w:rPr>
        <w:t>о деятельности муниципального штаба ЮИД</w:t>
      </w:r>
    </w:p>
    <w:p w:rsidR="00531ED5" w:rsidRPr="00FB1BE5" w:rsidRDefault="00531ED5" w:rsidP="00FB1BE5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1ED5" w:rsidRPr="00FB1BE5" w:rsidRDefault="00BD47D2" w:rsidP="007D6859">
      <w:pPr>
        <w:pStyle w:val="a3"/>
        <w:tabs>
          <w:tab w:val="left" w:pos="3908"/>
        </w:tabs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>I</w:t>
      </w:r>
      <w:r w:rsidR="00773E3D" w:rsidRPr="00FB1BE5">
        <w:rPr>
          <w:rFonts w:cs="Times New Roman"/>
          <w:sz w:val="24"/>
          <w:szCs w:val="24"/>
          <w:lang w:val="ru-RU"/>
        </w:rPr>
        <w:t>. Общие положения</w:t>
      </w:r>
    </w:p>
    <w:p w:rsidR="007D6859" w:rsidRDefault="00FD026D" w:rsidP="007D6859">
      <w:pPr>
        <w:pStyle w:val="a3"/>
        <w:numPr>
          <w:ilvl w:val="0"/>
          <w:numId w:val="2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FB1BE5">
        <w:rPr>
          <w:rFonts w:cs="Times New Roman"/>
          <w:sz w:val="24"/>
          <w:szCs w:val="24"/>
          <w:lang w:val="ru-RU"/>
        </w:rPr>
        <w:t xml:space="preserve">Настоящее положение определяет цели, задачи, принципы и направления деятельности </w:t>
      </w:r>
      <w:r w:rsidR="006F4BF1" w:rsidRPr="00FB1BE5">
        <w:rPr>
          <w:rFonts w:cs="Times New Roman"/>
          <w:sz w:val="24"/>
          <w:szCs w:val="24"/>
          <w:lang w:val="ru-RU"/>
        </w:rPr>
        <w:t>муниципального штаба</w:t>
      </w:r>
      <w:r w:rsidRPr="00FB1BE5">
        <w:rPr>
          <w:rFonts w:cs="Times New Roman"/>
          <w:sz w:val="24"/>
          <w:szCs w:val="24"/>
          <w:lang w:val="ru-RU"/>
        </w:rPr>
        <w:t xml:space="preserve"> юных инспекторов движения (дале</w:t>
      </w:r>
      <w:r w:rsidR="006F4BF1" w:rsidRPr="00FB1BE5">
        <w:rPr>
          <w:rFonts w:cs="Times New Roman"/>
          <w:sz w:val="24"/>
          <w:szCs w:val="24"/>
          <w:lang w:val="ru-RU"/>
        </w:rPr>
        <w:t>е</w:t>
      </w:r>
      <w:r w:rsidRPr="00FB1BE5">
        <w:rPr>
          <w:rFonts w:cs="Times New Roman"/>
          <w:sz w:val="24"/>
          <w:szCs w:val="24"/>
          <w:lang w:val="ru-RU"/>
        </w:rPr>
        <w:t xml:space="preserve"> – </w:t>
      </w:r>
      <w:r w:rsidR="006F4BF1" w:rsidRPr="00FB1BE5">
        <w:rPr>
          <w:rFonts w:cs="Times New Roman"/>
          <w:sz w:val="24"/>
          <w:szCs w:val="24"/>
          <w:lang w:val="ru-RU"/>
        </w:rPr>
        <w:t xml:space="preserve">штаб </w:t>
      </w:r>
      <w:r w:rsidRPr="00FB1BE5">
        <w:rPr>
          <w:rFonts w:cs="Times New Roman"/>
          <w:sz w:val="24"/>
          <w:szCs w:val="24"/>
          <w:lang w:val="ru-RU"/>
        </w:rPr>
        <w:t>ЮИД</w:t>
      </w:r>
      <w:r w:rsidR="006F4BF1" w:rsidRPr="00FB1BE5">
        <w:rPr>
          <w:rFonts w:cs="Times New Roman"/>
          <w:sz w:val="24"/>
          <w:szCs w:val="24"/>
          <w:lang w:val="ru-RU"/>
        </w:rPr>
        <w:t xml:space="preserve">), </w:t>
      </w:r>
      <w:r w:rsidRPr="00FB1BE5">
        <w:rPr>
          <w:rFonts w:cs="Times New Roman"/>
          <w:sz w:val="24"/>
          <w:szCs w:val="24"/>
          <w:lang w:val="ru-RU"/>
        </w:rPr>
        <w:t>деятельность</w:t>
      </w:r>
      <w:r w:rsidR="00773E3D" w:rsidRPr="00FB1BE5">
        <w:rPr>
          <w:rFonts w:cs="Times New Roman"/>
          <w:sz w:val="24"/>
          <w:szCs w:val="24"/>
          <w:lang w:val="ru-RU"/>
        </w:rPr>
        <w:t xml:space="preserve"> которого</w:t>
      </w:r>
      <w:r w:rsidR="006F4BF1" w:rsidRPr="00FB1BE5">
        <w:rPr>
          <w:rFonts w:cs="Times New Roman"/>
          <w:sz w:val="24"/>
          <w:szCs w:val="24"/>
          <w:lang w:val="ru-RU"/>
        </w:rPr>
        <w:t xml:space="preserve"> </w:t>
      </w:r>
      <w:r w:rsidR="00EE4941" w:rsidRPr="00FB1BE5">
        <w:rPr>
          <w:rFonts w:cs="Times New Roman"/>
          <w:sz w:val="24"/>
          <w:szCs w:val="24"/>
          <w:lang w:val="ru-RU"/>
        </w:rPr>
        <w:t>предполагает</w:t>
      </w:r>
      <w:r w:rsidRPr="00FB1BE5">
        <w:rPr>
          <w:rFonts w:cs="Times New Roman"/>
          <w:sz w:val="24"/>
          <w:szCs w:val="24"/>
          <w:lang w:val="ru-RU"/>
        </w:rPr>
        <w:t xml:space="preserve"> деятельность по профилактике детского дорожного</w:t>
      </w:r>
      <w:r w:rsidR="00FD57CD">
        <w:rPr>
          <w:rFonts w:cs="Times New Roman"/>
          <w:sz w:val="24"/>
          <w:szCs w:val="24"/>
          <w:lang w:val="ru-RU"/>
        </w:rPr>
        <w:t xml:space="preserve"> - транспортного травматизма (далее — ДДТ</w:t>
      </w:r>
      <w:r w:rsidRPr="00FB1BE5">
        <w:rPr>
          <w:rFonts w:cs="Times New Roman"/>
          <w:sz w:val="24"/>
          <w:szCs w:val="24"/>
          <w:lang w:val="ru-RU"/>
        </w:rPr>
        <w:t>Т).</w:t>
      </w:r>
    </w:p>
    <w:p w:rsidR="00AF0D27" w:rsidRPr="007D6859" w:rsidRDefault="00773E3D" w:rsidP="007D6859">
      <w:pPr>
        <w:pStyle w:val="a3"/>
        <w:numPr>
          <w:ilvl w:val="0"/>
          <w:numId w:val="20"/>
        </w:numPr>
        <w:tabs>
          <w:tab w:val="left" w:pos="0"/>
          <w:tab w:val="left" w:pos="59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Штаб </w:t>
      </w:r>
      <w:r w:rsidR="00FD026D" w:rsidRPr="007D6859">
        <w:rPr>
          <w:rFonts w:cs="Times New Roman"/>
          <w:sz w:val="24"/>
          <w:szCs w:val="24"/>
          <w:lang w:val="ru-RU"/>
        </w:rPr>
        <w:t>ЮИД</w:t>
      </w:r>
      <w:r w:rsidRPr="007D6859">
        <w:rPr>
          <w:rFonts w:cs="Times New Roman"/>
          <w:sz w:val="24"/>
          <w:szCs w:val="24"/>
          <w:lang w:val="ru-RU"/>
        </w:rPr>
        <w:t xml:space="preserve"> </w:t>
      </w:r>
      <w:r w:rsidR="00FD026D" w:rsidRPr="007D6859">
        <w:rPr>
          <w:rFonts w:cs="Times New Roman"/>
          <w:sz w:val="24"/>
          <w:szCs w:val="24"/>
          <w:lang w:val="ru-RU"/>
        </w:rPr>
        <w:t>осуществляют</w:t>
      </w:r>
      <w:r w:rsidRPr="007D6859">
        <w:rPr>
          <w:rFonts w:cs="Times New Roman"/>
          <w:sz w:val="24"/>
          <w:szCs w:val="24"/>
          <w:lang w:val="ru-RU"/>
        </w:rPr>
        <w:t xml:space="preserve"> свою </w:t>
      </w:r>
      <w:r w:rsidR="00FD026D" w:rsidRPr="007D6859">
        <w:rPr>
          <w:rFonts w:cs="Times New Roman"/>
          <w:sz w:val="24"/>
          <w:szCs w:val="24"/>
          <w:lang w:val="ru-RU"/>
        </w:rPr>
        <w:t>деятельность,</w:t>
      </w:r>
      <w:r w:rsidRPr="007D6859">
        <w:rPr>
          <w:rFonts w:cs="Times New Roman"/>
          <w:sz w:val="24"/>
          <w:szCs w:val="24"/>
          <w:lang w:val="ru-RU"/>
        </w:rPr>
        <w:t xml:space="preserve"> </w:t>
      </w:r>
      <w:r w:rsidR="00FD026D" w:rsidRPr="007D6859">
        <w:rPr>
          <w:rFonts w:cs="Times New Roman"/>
          <w:sz w:val="24"/>
          <w:szCs w:val="24"/>
          <w:lang w:val="ru-RU"/>
        </w:rPr>
        <w:t>ориентируясь на следующие принципы:</w:t>
      </w:r>
      <w:r w:rsidR="00AF0D27" w:rsidRPr="007D6859">
        <w:rPr>
          <w:rFonts w:cs="Times New Roman"/>
          <w:sz w:val="24"/>
          <w:szCs w:val="24"/>
          <w:lang w:val="ru-RU"/>
        </w:rPr>
        <w:t xml:space="preserve"> </w:t>
      </w:r>
    </w:p>
    <w:p w:rsidR="00AF0D27" w:rsidRDefault="004C7FA1" w:rsidP="004C7FA1">
      <w:pPr>
        <w:pStyle w:val="a3"/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FD026D" w:rsidRPr="00FB1BE5">
        <w:rPr>
          <w:rFonts w:cs="Times New Roman"/>
          <w:sz w:val="24"/>
          <w:szCs w:val="24"/>
          <w:lang w:val="ru-RU"/>
        </w:rPr>
        <w:t>общность интересов;</w:t>
      </w:r>
    </w:p>
    <w:p w:rsidR="00AF0D27" w:rsidRDefault="004C7FA1" w:rsidP="004C7FA1">
      <w:pPr>
        <w:pStyle w:val="a3"/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FD026D" w:rsidRPr="00AF0D27">
        <w:rPr>
          <w:rFonts w:cs="Times New Roman"/>
          <w:sz w:val="24"/>
          <w:szCs w:val="24"/>
          <w:lang w:val="ru-RU"/>
        </w:rPr>
        <w:t>добровольно</w:t>
      </w:r>
      <w:r w:rsidR="00BB1F30" w:rsidRPr="00AF0D27">
        <w:rPr>
          <w:rFonts w:cs="Times New Roman"/>
          <w:sz w:val="24"/>
          <w:szCs w:val="24"/>
          <w:lang w:val="ru-RU"/>
        </w:rPr>
        <w:t>сть, равноправие всех участников</w:t>
      </w:r>
      <w:r w:rsidR="00FD026D" w:rsidRPr="00AF0D27">
        <w:rPr>
          <w:rFonts w:cs="Times New Roman"/>
          <w:sz w:val="24"/>
          <w:szCs w:val="24"/>
          <w:lang w:val="ru-RU"/>
        </w:rPr>
        <w:t>;</w:t>
      </w:r>
    </w:p>
    <w:p w:rsidR="00AF0D27" w:rsidRDefault="004C7FA1" w:rsidP="004C7FA1">
      <w:pPr>
        <w:pStyle w:val="a3"/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FD026D" w:rsidRPr="00AF0D27">
        <w:rPr>
          <w:rFonts w:cs="Times New Roman"/>
          <w:sz w:val="24"/>
          <w:szCs w:val="24"/>
          <w:lang w:val="ru-RU"/>
        </w:rPr>
        <w:t>приоритет общечеловеческих ценностей, а также интересов несовершеннолетних;</w:t>
      </w:r>
    </w:p>
    <w:p w:rsidR="00AF0D27" w:rsidRDefault="004C7FA1" w:rsidP="004C7FA1">
      <w:pPr>
        <w:pStyle w:val="a3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FD026D" w:rsidRPr="00AF0D27">
        <w:rPr>
          <w:rFonts w:cs="Times New Roman"/>
          <w:sz w:val="24"/>
          <w:szCs w:val="24"/>
          <w:lang w:val="ru-RU"/>
        </w:rPr>
        <w:t>развитие творческих способностей</w:t>
      </w:r>
      <w:r w:rsidR="00773E3D" w:rsidRPr="00AF0D27">
        <w:rPr>
          <w:rFonts w:cs="Times New Roman"/>
          <w:sz w:val="24"/>
          <w:szCs w:val="24"/>
          <w:lang w:val="ru-RU"/>
        </w:rPr>
        <w:t>, удовлетворение интересов</w:t>
      </w:r>
      <w:r w:rsidR="00FD026D" w:rsidRPr="00AF0D27">
        <w:rPr>
          <w:rFonts w:cs="Times New Roman"/>
          <w:sz w:val="24"/>
          <w:szCs w:val="24"/>
          <w:lang w:val="ru-RU"/>
        </w:rPr>
        <w:t xml:space="preserve"> и социального становления участников </w:t>
      </w:r>
      <w:r w:rsidR="00773E3D" w:rsidRPr="00AF0D27">
        <w:rPr>
          <w:rFonts w:cs="Times New Roman"/>
          <w:sz w:val="24"/>
          <w:szCs w:val="24"/>
          <w:lang w:val="ru-RU"/>
        </w:rPr>
        <w:t>штаба</w:t>
      </w:r>
      <w:r w:rsidR="00FD026D" w:rsidRPr="00AF0D27">
        <w:rPr>
          <w:rFonts w:cs="Times New Roman"/>
          <w:sz w:val="24"/>
          <w:szCs w:val="24"/>
          <w:lang w:val="ru-RU"/>
        </w:rPr>
        <w:t xml:space="preserve"> ЮИД;</w:t>
      </w:r>
    </w:p>
    <w:p w:rsidR="0071093A" w:rsidRDefault="004C7FA1" w:rsidP="004C7FA1">
      <w:pPr>
        <w:pStyle w:val="a3"/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FD026D" w:rsidRPr="00AF0D27">
        <w:rPr>
          <w:rFonts w:cs="Times New Roman"/>
          <w:sz w:val="24"/>
          <w:szCs w:val="24"/>
          <w:lang w:val="ru-RU"/>
        </w:rPr>
        <w:t>защит</w:t>
      </w:r>
      <w:r w:rsidR="0049601E" w:rsidRPr="00AF0D27">
        <w:rPr>
          <w:rFonts w:cs="Times New Roman"/>
          <w:sz w:val="24"/>
          <w:szCs w:val="24"/>
          <w:lang w:val="ru-RU"/>
        </w:rPr>
        <w:t>а прав, свобод и интересов несовершеннолетних</w:t>
      </w:r>
      <w:r w:rsidR="00FD026D" w:rsidRPr="00AF0D27">
        <w:rPr>
          <w:rFonts w:cs="Times New Roman"/>
          <w:sz w:val="24"/>
          <w:szCs w:val="24"/>
          <w:lang w:val="ru-RU"/>
        </w:rPr>
        <w:t>;</w:t>
      </w:r>
    </w:p>
    <w:p w:rsidR="007D6859" w:rsidRPr="0071093A" w:rsidRDefault="004C7FA1" w:rsidP="006B116C">
      <w:pPr>
        <w:pStyle w:val="a3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proofErr w:type="spellStart"/>
      <w:r w:rsidR="00FD026D" w:rsidRPr="0071093A">
        <w:rPr>
          <w:rFonts w:cs="Times New Roman"/>
          <w:sz w:val="24"/>
          <w:szCs w:val="24"/>
          <w:lang w:val="ru-RU"/>
        </w:rPr>
        <w:t>культуросообразность</w:t>
      </w:r>
      <w:proofErr w:type="spellEnd"/>
      <w:r w:rsidR="00FD026D" w:rsidRPr="0071093A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="00FD026D" w:rsidRPr="0071093A">
        <w:rPr>
          <w:rFonts w:cs="Times New Roman"/>
          <w:sz w:val="24"/>
          <w:szCs w:val="24"/>
          <w:lang w:val="ru-RU"/>
        </w:rPr>
        <w:t>природосообразность</w:t>
      </w:r>
      <w:proofErr w:type="spellEnd"/>
      <w:r w:rsidR="00FD026D" w:rsidRPr="0071093A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="00FD026D" w:rsidRPr="0071093A">
        <w:rPr>
          <w:rFonts w:cs="Times New Roman"/>
          <w:sz w:val="24"/>
          <w:szCs w:val="24"/>
          <w:lang w:val="ru-RU"/>
        </w:rPr>
        <w:t>гуманизация</w:t>
      </w:r>
      <w:proofErr w:type="spellEnd"/>
      <w:r w:rsidR="00FD026D" w:rsidRPr="0071093A">
        <w:rPr>
          <w:rFonts w:cs="Times New Roman"/>
          <w:sz w:val="24"/>
          <w:szCs w:val="24"/>
          <w:lang w:val="ru-RU"/>
        </w:rPr>
        <w:t>,</w:t>
      </w:r>
      <w:r w:rsidR="00EE4941" w:rsidRPr="0071093A">
        <w:rPr>
          <w:rFonts w:cs="Times New Roman"/>
          <w:sz w:val="24"/>
          <w:szCs w:val="24"/>
          <w:lang w:val="ru-RU"/>
        </w:rPr>
        <w:t xml:space="preserve"> </w:t>
      </w:r>
      <w:r w:rsidR="00FD026D" w:rsidRPr="0071093A">
        <w:rPr>
          <w:rFonts w:cs="Times New Roman"/>
          <w:sz w:val="24"/>
          <w:szCs w:val="24"/>
          <w:lang w:val="ru-RU"/>
        </w:rPr>
        <w:t>дифференциация, непрерывность, другие современные принципы воспитания и обучения несовершеннолетних.</w:t>
      </w:r>
    </w:p>
    <w:p w:rsidR="00226223" w:rsidRPr="007D6859" w:rsidRDefault="00EE4941" w:rsidP="007D6859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Штаб </w:t>
      </w:r>
      <w:r w:rsidR="00FD026D" w:rsidRPr="007D6859">
        <w:rPr>
          <w:rFonts w:cs="Times New Roman"/>
          <w:sz w:val="24"/>
          <w:szCs w:val="24"/>
          <w:lang w:val="ru-RU"/>
        </w:rPr>
        <w:t>ЮИД осуществляют</w:t>
      </w:r>
      <w:r w:rsidRPr="007D6859">
        <w:rPr>
          <w:rFonts w:cs="Times New Roman"/>
          <w:sz w:val="24"/>
          <w:szCs w:val="24"/>
          <w:lang w:val="ru-RU"/>
        </w:rPr>
        <w:t xml:space="preserve"> свою </w:t>
      </w:r>
      <w:r w:rsidR="00FD026D" w:rsidRPr="007D6859">
        <w:rPr>
          <w:rFonts w:cs="Times New Roman"/>
          <w:sz w:val="24"/>
          <w:szCs w:val="24"/>
          <w:lang w:val="ru-RU"/>
        </w:rPr>
        <w:t>деятельность</w:t>
      </w:r>
      <w:r w:rsidRPr="007D6859">
        <w:rPr>
          <w:rFonts w:cs="Times New Roman"/>
          <w:sz w:val="24"/>
          <w:szCs w:val="24"/>
          <w:lang w:val="ru-RU"/>
        </w:rPr>
        <w:t xml:space="preserve"> в </w:t>
      </w:r>
      <w:r w:rsidR="00B749A2">
        <w:rPr>
          <w:rFonts w:cs="Times New Roman"/>
          <w:sz w:val="24"/>
          <w:szCs w:val="24"/>
          <w:lang w:val="ru-RU"/>
        </w:rPr>
        <w:t>соответствии</w:t>
      </w:r>
      <w:r w:rsidRPr="007D6859">
        <w:rPr>
          <w:rFonts w:cs="Times New Roman"/>
          <w:sz w:val="24"/>
          <w:szCs w:val="24"/>
          <w:lang w:val="ru-RU"/>
        </w:rPr>
        <w:br/>
      </w:r>
      <w:r w:rsidR="00FD026D" w:rsidRPr="007D6859">
        <w:rPr>
          <w:rFonts w:cs="Times New Roman"/>
          <w:sz w:val="24"/>
          <w:szCs w:val="24"/>
          <w:lang w:val="ru-RU"/>
        </w:rPr>
        <w:t>со</w:t>
      </w:r>
      <w:r w:rsidR="00BD47D2" w:rsidRPr="007D6859">
        <w:rPr>
          <w:rFonts w:cs="Times New Roman"/>
          <w:sz w:val="24"/>
          <w:szCs w:val="24"/>
          <w:lang w:val="ru-RU"/>
        </w:rPr>
        <w:t xml:space="preserve"> следующими нормативно - </w:t>
      </w:r>
      <w:r w:rsidR="00FD026D" w:rsidRPr="007D6859">
        <w:rPr>
          <w:rFonts w:cs="Times New Roman"/>
          <w:sz w:val="24"/>
          <w:szCs w:val="24"/>
          <w:lang w:val="ru-RU"/>
        </w:rPr>
        <w:t>правовыми документами:</w:t>
      </w:r>
    </w:p>
    <w:p w:rsidR="004C7FA1" w:rsidRDefault="004C7FA1" w:rsidP="004C7FA1">
      <w:pPr>
        <w:pStyle w:val="a3"/>
        <w:tabs>
          <w:tab w:val="left" w:pos="0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FD026D" w:rsidRPr="004C7FA1">
        <w:rPr>
          <w:rFonts w:cs="Times New Roman"/>
          <w:sz w:val="24"/>
          <w:szCs w:val="24"/>
          <w:lang w:val="ru-RU"/>
        </w:rPr>
        <w:t>Конституция Российской Федерации;</w:t>
      </w:r>
    </w:p>
    <w:p w:rsidR="00226223" w:rsidRDefault="004C7FA1" w:rsidP="004C7FA1">
      <w:pPr>
        <w:pStyle w:val="a3"/>
        <w:tabs>
          <w:tab w:val="left" w:pos="0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FD026D" w:rsidRPr="00226223">
        <w:rPr>
          <w:rFonts w:cs="Times New Roman"/>
          <w:sz w:val="24"/>
          <w:szCs w:val="24"/>
          <w:lang w:val="ru-RU"/>
        </w:rPr>
        <w:t xml:space="preserve">Федеральный </w:t>
      </w:r>
      <w:hyperlink r:id="rId8">
        <w:r w:rsidR="00FD026D" w:rsidRPr="00226223">
          <w:rPr>
            <w:rFonts w:cs="Times New Roman"/>
            <w:sz w:val="24"/>
            <w:szCs w:val="24"/>
            <w:lang w:val="ru-RU"/>
          </w:rPr>
          <w:t>закон</w:t>
        </w:r>
      </w:hyperlink>
      <w:r w:rsidR="00FD026D" w:rsidRPr="00226223">
        <w:rPr>
          <w:rFonts w:cs="Times New Roman"/>
          <w:sz w:val="24"/>
          <w:szCs w:val="24"/>
          <w:lang w:val="ru-RU"/>
        </w:rPr>
        <w:t xml:space="preserve"> от 19 мая 1995 г. № 82-ФЗ «Об общественных объединениях»;</w:t>
      </w:r>
    </w:p>
    <w:p w:rsidR="00226223" w:rsidRDefault="006B116C" w:rsidP="004C7FA1">
      <w:pPr>
        <w:pStyle w:val="a3"/>
        <w:tabs>
          <w:tab w:val="left" w:pos="0"/>
        </w:tabs>
        <w:ind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</w:r>
      <w:r w:rsidR="004C7FA1">
        <w:rPr>
          <w:rFonts w:cs="Times New Roman"/>
          <w:sz w:val="24"/>
          <w:szCs w:val="24"/>
          <w:lang w:val="ru-RU"/>
        </w:rPr>
        <w:t xml:space="preserve">- </w:t>
      </w:r>
      <w:r w:rsidR="00FD026D" w:rsidRPr="00226223">
        <w:rPr>
          <w:rFonts w:cs="Times New Roman"/>
          <w:sz w:val="24"/>
          <w:szCs w:val="24"/>
          <w:lang w:val="ru-RU"/>
        </w:rPr>
        <w:t>Постановление Правительства Российской Федерации от 23 ноября 1993 г.</w:t>
      </w:r>
      <w:r w:rsidR="001C50EF" w:rsidRPr="00226223">
        <w:rPr>
          <w:rFonts w:cs="Times New Roman"/>
          <w:sz w:val="24"/>
          <w:szCs w:val="24"/>
          <w:lang w:val="ru-RU"/>
        </w:rPr>
        <w:br/>
      </w:r>
      <w:r w:rsidR="00FD026D" w:rsidRPr="00226223">
        <w:rPr>
          <w:rFonts w:cs="Times New Roman"/>
          <w:sz w:val="24"/>
          <w:szCs w:val="24"/>
          <w:lang w:val="ru-RU"/>
        </w:rPr>
        <w:t>№ 1090 «О Правилах дорожного движения»;</w:t>
      </w:r>
    </w:p>
    <w:p w:rsidR="00226223" w:rsidRDefault="006B116C" w:rsidP="004C7FA1">
      <w:pPr>
        <w:pStyle w:val="a3"/>
        <w:tabs>
          <w:tab w:val="left" w:pos="0"/>
        </w:tabs>
        <w:ind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</w:r>
      <w:r w:rsidR="004C7FA1">
        <w:rPr>
          <w:rFonts w:cs="Times New Roman"/>
          <w:sz w:val="24"/>
          <w:szCs w:val="24"/>
          <w:lang w:val="ru-RU"/>
        </w:rPr>
        <w:t>- Федеральный закон «</w:t>
      </w:r>
      <w:r w:rsidR="00F704F5" w:rsidRPr="00226223">
        <w:rPr>
          <w:rFonts w:cs="Times New Roman"/>
          <w:sz w:val="24"/>
          <w:szCs w:val="24"/>
          <w:lang w:val="ru-RU"/>
        </w:rPr>
        <w:t>Об обр</w:t>
      </w:r>
      <w:r w:rsidR="004C7FA1">
        <w:rPr>
          <w:rFonts w:cs="Times New Roman"/>
          <w:sz w:val="24"/>
          <w:szCs w:val="24"/>
          <w:lang w:val="ru-RU"/>
        </w:rPr>
        <w:t>азовании в Российской Федерации»</w:t>
      </w:r>
      <w:r>
        <w:rPr>
          <w:rFonts w:cs="Times New Roman"/>
          <w:sz w:val="24"/>
          <w:szCs w:val="24"/>
          <w:lang w:val="ru-RU"/>
        </w:rPr>
        <w:t xml:space="preserve"> от 29.12.2012</w:t>
      </w:r>
      <w:r>
        <w:rPr>
          <w:rFonts w:cs="Times New Roman"/>
          <w:sz w:val="24"/>
          <w:szCs w:val="24"/>
          <w:lang w:val="ru-RU"/>
        </w:rPr>
        <w:br/>
      </w:r>
      <w:r w:rsidR="00226223">
        <w:rPr>
          <w:rFonts w:cs="Times New Roman"/>
          <w:sz w:val="24"/>
          <w:szCs w:val="24"/>
          <w:lang w:val="ru-RU"/>
        </w:rPr>
        <w:t>№</w:t>
      </w:r>
      <w:r w:rsidR="00F704F5" w:rsidRPr="00226223">
        <w:rPr>
          <w:rFonts w:cs="Times New Roman"/>
          <w:sz w:val="24"/>
          <w:szCs w:val="24"/>
          <w:lang w:val="ru-RU"/>
        </w:rPr>
        <w:t xml:space="preserve"> 273-ФЗ</w:t>
      </w:r>
      <w:r w:rsidR="00FD026D" w:rsidRPr="00226223">
        <w:rPr>
          <w:rFonts w:cs="Times New Roman"/>
          <w:sz w:val="24"/>
          <w:szCs w:val="24"/>
          <w:lang w:val="ru-RU"/>
        </w:rPr>
        <w:t>;</w:t>
      </w:r>
    </w:p>
    <w:p w:rsidR="00F704F5" w:rsidRDefault="006B116C" w:rsidP="004C7FA1">
      <w:pPr>
        <w:pStyle w:val="a3"/>
        <w:tabs>
          <w:tab w:val="left" w:pos="0"/>
        </w:tabs>
        <w:ind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</w:r>
      <w:r w:rsidR="004C7FA1">
        <w:rPr>
          <w:rFonts w:cs="Times New Roman"/>
          <w:sz w:val="24"/>
          <w:szCs w:val="24"/>
          <w:lang w:val="ru-RU"/>
        </w:rPr>
        <w:t xml:space="preserve">- </w:t>
      </w:r>
      <w:r w:rsidR="008B10EC" w:rsidRPr="00226223">
        <w:rPr>
          <w:rFonts w:cs="Times New Roman"/>
          <w:sz w:val="24"/>
          <w:szCs w:val="24"/>
          <w:lang w:val="ru-RU"/>
        </w:rPr>
        <w:t xml:space="preserve">План мероприятий по вопросам развития в субъектах Российской Федерации системы профилактики детского дорожно-транспортного травматизма в рамках межведомственного взаимодействия </w:t>
      </w:r>
      <w:proofErr w:type="spellStart"/>
      <w:r w:rsidR="008B10EC" w:rsidRPr="00226223">
        <w:rPr>
          <w:rFonts w:cs="Times New Roman"/>
          <w:sz w:val="24"/>
          <w:szCs w:val="24"/>
          <w:lang w:val="ru-RU"/>
        </w:rPr>
        <w:t>Минпросвещ</w:t>
      </w:r>
      <w:r w:rsidR="00226223">
        <w:rPr>
          <w:rFonts w:cs="Times New Roman"/>
          <w:sz w:val="24"/>
          <w:szCs w:val="24"/>
          <w:lang w:val="ru-RU"/>
        </w:rPr>
        <w:t>ения</w:t>
      </w:r>
      <w:proofErr w:type="spellEnd"/>
      <w:r w:rsidR="00226223">
        <w:rPr>
          <w:rFonts w:cs="Times New Roman"/>
          <w:sz w:val="24"/>
          <w:szCs w:val="24"/>
          <w:lang w:val="ru-RU"/>
        </w:rPr>
        <w:t xml:space="preserve"> России и Госавтоинспекции</w:t>
      </w:r>
      <w:r w:rsidR="004C7FA1">
        <w:rPr>
          <w:rFonts w:cs="Times New Roman"/>
          <w:sz w:val="24"/>
          <w:szCs w:val="24"/>
          <w:lang w:val="ru-RU"/>
        </w:rPr>
        <w:t>;</w:t>
      </w:r>
    </w:p>
    <w:p w:rsidR="004C7FA1" w:rsidRPr="00226223" w:rsidRDefault="004C7FA1" w:rsidP="004C7FA1">
      <w:pPr>
        <w:pStyle w:val="a3"/>
        <w:tabs>
          <w:tab w:val="left" w:pos="0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 Настоящим Положением.</w:t>
      </w:r>
    </w:p>
    <w:p w:rsidR="008B10EC" w:rsidRPr="00FB1BE5" w:rsidRDefault="008B10EC" w:rsidP="00F574BF">
      <w:pPr>
        <w:pStyle w:val="a3"/>
        <w:tabs>
          <w:tab w:val="left" w:pos="0"/>
        </w:tabs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7D6859" w:rsidRDefault="00BD47D2" w:rsidP="007D6859">
      <w:pPr>
        <w:pStyle w:val="a3"/>
        <w:tabs>
          <w:tab w:val="left" w:pos="1340"/>
        </w:tabs>
        <w:ind w:left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>II</w:t>
      </w:r>
      <w:r>
        <w:rPr>
          <w:rFonts w:cs="Times New Roman"/>
          <w:sz w:val="24"/>
          <w:szCs w:val="24"/>
          <w:lang w:val="ru-RU"/>
        </w:rPr>
        <w:t>. Цель и</w:t>
      </w:r>
      <w:r w:rsidR="008B10EC" w:rsidRPr="00FB1BE5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задачи</w:t>
      </w:r>
      <w:r w:rsidR="004C7FA1">
        <w:rPr>
          <w:rFonts w:cs="Times New Roman"/>
          <w:sz w:val="24"/>
          <w:szCs w:val="24"/>
          <w:lang w:val="ru-RU"/>
        </w:rPr>
        <w:t xml:space="preserve"> деятельности штаба ЮИД</w:t>
      </w:r>
    </w:p>
    <w:p w:rsidR="007D6859" w:rsidRDefault="00FD026D" w:rsidP="004C7FA1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FB1BE5">
        <w:rPr>
          <w:sz w:val="24"/>
          <w:szCs w:val="24"/>
          <w:lang w:val="ru-RU"/>
        </w:rPr>
        <w:t xml:space="preserve">Целью деятельности </w:t>
      </w:r>
      <w:r w:rsidR="00F729FD">
        <w:rPr>
          <w:sz w:val="24"/>
          <w:szCs w:val="24"/>
          <w:lang w:val="ru-RU"/>
        </w:rPr>
        <w:t>штаба</w:t>
      </w:r>
      <w:r w:rsidRPr="00FB1BE5">
        <w:rPr>
          <w:sz w:val="24"/>
          <w:szCs w:val="24"/>
          <w:lang w:val="ru-RU"/>
        </w:rPr>
        <w:t xml:space="preserve"> ЮИД является организация деятельности несовершеннолетних и реализация мероприятий по профилактике </w:t>
      </w:r>
      <w:r w:rsidR="00FB1BE5" w:rsidRPr="00FB1BE5">
        <w:rPr>
          <w:sz w:val="24"/>
          <w:szCs w:val="24"/>
          <w:lang w:val="ru-RU"/>
        </w:rPr>
        <w:t xml:space="preserve">детского </w:t>
      </w:r>
      <w:r w:rsidRPr="00FB1BE5">
        <w:rPr>
          <w:sz w:val="24"/>
          <w:szCs w:val="24"/>
          <w:lang w:val="ru-RU"/>
        </w:rPr>
        <w:t>дорожно- транспортного травматизма</w:t>
      </w:r>
      <w:r w:rsidR="008B10EC" w:rsidRPr="00FB1BE5">
        <w:rPr>
          <w:sz w:val="24"/>
          <w:szCs w:val="24"/>
          <w:lang w:val="ru-RU"/>
        </w:rPr>
        <w:t>.</w:t>
      </w:r>
    </w:p>
    <w:p w:rsidR="00AF0D27" w:rsidRPr="007D6859" w:rsidRDefault="00240DC4" w:rsidP="007D6859">
      <w:pPr>
        <w:pStyle w:val="a3"/>
        <w:numPr>
          <w:ilvl w:val="0"/>
          <w:numId w:val="20"/>
        </w:numPr>
        <w:ind w:left="0" w:firstLine="709"/>
        <w:contextualSpacing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З</w:t>
      </w:r>
      <w:r w:rsidR="00FD026D" w:rsidRPr="007D6859">
        <w:rPr>
          <w:rFonts w:cs="Times New Roman"/>
          <w:sz w:val="24"/>
          <w:szCs w:val="24"/>
          <w:lang w:val="ru-RU"/>
        </w:rPr>
        <w:t>адачи</w:t>
      </w:r>
      <w:r w:rsidR="00BD47D2" w:rsidRPr="007D6859">
        <w:rPr>
          <w:rFonts w:cs="Times New Roman"/>
          <w:sz w:val="24"/>
          <w:szCs w:val="24"/>
          <w:lang w:val="ru-RU"/>
        </w:rPr>
        <w:t xml:space="preserve"> штаба ЮИД</w:t>
      </w:r>
      <w:r w:rsidR="00FD026D" w:rsidRPr="007D6859">
        <w:rPr>
          <w:rFonts w:cs="Times New Roman"/>
          <w:sz w:val="24"/>
          <w:szCs w:val="24"/>
          <w:lang w:val="ru-RU"/>
        </w:rPr>
        <w:t>:</w:t>
      </w:r>
    </w:p>
    <w:p w:rsidR="00AF0D27" w:rsidRDefault="004C7FA1" w:rsidP="00B749A2">
      <w:pPr>
        <w:pStyle w:val="a3"/>
        <w:ind w:left="0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FD026D" w:rsidRPr="00FB1BE5">
        <w:rPr>
          <w:rFonts w:cs="Times New Roman"/>
          <w:sz w:val="24"/>
          <w:szCs w:val="24"/>
          <w:lang w:val="ru-RU"/>
        </w:rPr>
        <w:t>взаимодействие с органами государственной власти,</w:t>
      </w:r>
      <w:r w:rsidR="00240DC4">
        <w:rPr>
          <w:rFonts w:cs="Times New Roman"/>
          <w:sz w:val="24"/>
          <w:szCs w:val="24"/>
          <w:lang w:val="ru-RU"/>
        </w:rPr>
        <w:t xml:space="preserve"> </w:t>
      </w:r>
      <w:r w:rsidR="00FD026D" w:rsidRPr="00FB1BE5">
        <w:rPr>
          <w:rFonts w:cs="Times New Roman"/>
          <w:sz w:val="24"/>
          <w:szCs w:val="24"/>
          <w:lang w:val="ru-RU"/>
        </w:rPr>
        <w:t>родительского сообщества, средствами массовой информации,</w:t>
      </w:r>
    </w:p>
    <w:p w:rsidR="00AF0D27" w:rsidRDefault="004C7FA1" w:rsidP="00B749A2">
      <w:pPr>
        <w:pStyle w:val="a3"/>
        <w:ind w:firstLine="597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CA189B" w:rsidRPr="00AF0D27">
        <w:rPr>
          <w:rFonts w:cs="Times New Roman"/>
          <w:sz w:val="24"/>
          <w:szCs w:val="24"/>
          <w:lang w:val="ru-RU"/>
        </w:rPr>
        <w:t>подготовка и распространение информационных</w:t>
      </w:r>
      <w:r w:rsidR="0049601E" w:rsidRPr="00AF0D27">
        <w:rPr>
          <w:rFonts w:cs="Times New Roman"/>
          <w:sz w:val="24"/>
          <w:szCs w:val="24"/>
          <w:lang w:val="ru-RU"/>
        </w:rPr>
        <w:t>, пропагандистских материалов</w:t>
      </w:r>
      <w:r w:rsidR="0049601E" w:rsidRPr="00AF0D27">
        <w:rPr>
          <w:rFonts w:cs="Times New Roman"/>
          <w:sz w:val="24"/>
          <w:szCs w:val="24"/>
          <w:lang w:val="ru-RU"/>
        </w:rPr>
        <w:br/>
      </w:r>
      <w:r w:rsidR="00CA189B" w:rsidRPr="00AF0D27">
        <w:rPr>
          <w:rFonts w:cs="Times New Roman"/>
          <w:sz w:val="24"/>
          <w:szCs w:val="24"/>
          <w:lang w:val="ru-RU"/>
        </w:rPr>
        <w:t>по вопросам безопасно</w:t>
      </w:r>
      <w:r>
        <w:rPr>
          <w:rFonts w:cs="Times New Roman"/>
          <w:sz w:val="24"/>
          <w:szCs w:val="24"/>
          <w:lang w:val="ru-RU"/>
        </w:rPr>
        <w:t xml:space="preserve">сти дорожного движения (далее - </w:t>
      </w:r>
      <w:r w:rsidR="00CA189B" w:rsidRPr="00AF0D27">
        <w:rPr>
          <w:rFonts w:cs="Times New Roman"/>
          <w:sz w:val="24"/>
          <w:szCs w:val="24"/>
          <w:lang w:val="ru-RU"/>
        </w:rPr>
        <w:t xml:space="preserve">БДД) и деятельности </w:t>
      </w:r>
      <w:r w:rsidR="0049601E" w:rsidRPr="00AF0D27">
        <w:rPr>
          <w:rFonts w:cs="Times New Roman"/>
          <w:sz w:val="24"/>
          <w:szCs w:val="24"/>
          <w:lang w:val="ru-RU"/>
        </w:rPr>
        <w:t xml:space="preserve">штаба </w:t>
      </w:r>
      <w:r w:rsidR="00CA189B" w:rsidRPr="00AF0D27">
        <w:rPr>
          <w:rFonts w:cs="Times New Roman"/>
          <w:sz w:val="24"/>
          <w:szCs w:val="24"/>
          <w:lang w:val="ru-RU"/>
        </w:rPr>
        <w:t>ЮИД;</w:t>
      </w:r>
    </w:p>
    <w:p w:rsidR="00AF0D27" w:rsidRDefault="004C7FA1" w:rsidP="00B749A2">
      <w:pPr>
        <w:pStyle w:val="a3"/>
        <w:ind w:firstLine="597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CA189B" w:rsidRPr="00AF0D27">
        <w:rPr>
          <w:rFonts w:cs="Times New Roman"/>
          <w:sz w:val="24"/>
          <w:szCs w:val="24"/>
          <w:lang w:val="ru-RU"/>
        </w:rPr>
        <w:t>реализация мероприятий по формированию общественной активности</w:t>
      </w:r>
      <w:r w:rsidR="00F574BF" w:rsidRPr="00AF0D27">
        <w:rPr>
          <w:rFonts w:cs="Times New Roman"/>
          <w:sz w:val="24"/>
          <w:szCs w:val="24"/>
          <w:lang w:val="ru-RU"/>
        </w:rPr>
        <w:t xml:space="preserve"> </w:t>
      </w:r>
      <w:r w:rsidR="0069292D" w:rsidRPr="00AF0D27">
        <w:rPr>
          <w:rFonts w:cs="Times New Roman"/>
          <w:sz w:val="24"/>
          <w:szCs w:val="24"/>
          <w:lang w:val="ru-RU"/>
        </w:rPr>
        <w:t>и социальной ответственности участников штаба ЮИД, а также развитию их творческого потенциала и инициативы, вовлечение в коллективную деятельность;</w:t>
      </w:r>
    </w:p>
    <w:p w:rsidR="00AF0D27" w:rsidRDefault="004C7FA1" w:rsidP="004C7FA1">
      <w:pPr>
        <w:pStyle w:val="a3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содействие участникам штаба ЮИД в социальной адаптации и развитии социального опыта, создание условий для развития коммуникативных и организаторских способностей;</w:t>
      </w:r>
    </w:p>
    <w:p w:rsidR="00AF0D27" w:rsidRDefault="004C7FA1" w:rsidP="004C7FA1">
      <w:pPr>
        <w:pStyle w:val="a3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стимулирование личностного роста и саморазвития, деятельности, направленной </w:t>
      </w:r>
      <w:r w:rsidR="0069292D" w:rsidRPr="00AF0D27">
        <w:rPr>
          <w:rFonts w:cs="Times New Roman"/>
          <w:sz w:val="24"/>
          <w:szCs w:val="24"/>
          <w:lang w:val="ru-RU"/>
        </w:rPr>
        <w:lastRenderedPageBreak/>
        <w:t>на мотивацию каждого участника штаба ЮИД на достижение успеха;</w:t>
      </w:r>
    </w:p>
    <w:p w:rsidR="00AF0D27" w:rsidRDefault="004C7FA1" w:rsidP="004C7FA1">
      <w:pPr>
        <w:pStyle w:val="a3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содействие формированию правосознания у несовершеннолетних в области дорожного движения;</w:t>
      </w:r>
    </w:p>
    <w:p w:rsidR="00AF0D27" w:rsidRDefault="004C7FA1" w:rsidP="004C7FA1">
      <w:pPr>
        <w:pStyle w:val="a3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содействие в привлечении детей к участию в пропаганде правил безопасного поведения на дорогах среди сверстников;</w:t>
      </w:r>
    </w:p>
    <w:p w:rsidR="0069292D" w:rsidRPr="00AF0D27" w:rsidRDefault="004C7FA1" w:rsidP="004C7FA1">
      <w:pPr>
        <w:pStyle w:val="a3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содействие в организации и проведении занятий, семинаров, презентаций, выставок, культурно-массовых мероприятий, поддержка развития различных форм обучения основам безопасности жизнедеятельности.</w:t>
      </w:r>
    </w:p>
    <w:p w:rsidR="00531ED5" w:rsidRDefault="00531ED5" w:rsidP="00F574BF">
      <w:pPr>
        <w:pStyle w:val="a3"/>
        <w:tabs>
          <w:tab w:val="left" w:pos="0"/>
        </w:tabs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7D6859" w:rsidRDefault="0069292D" w:rsidP="007D6859">
      <w:pPr>
        <w:pStyle w:val="a3"/>
        <w:tabs>
          <w:tab w:val="left" w:pos="0"/>
          <w:tab w:val="left" w:pos="6654"/>
        </w:tabs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I</w:t>
      </w:r>
      <w:r>
        <w:rPr>
          <w:rFonts w:cs="Times New Roman"/>
          <w:sz w:val="24"/>
          <w:szCs w:val="24"/>
        </w:rPr>
        <w:t>II</w:t>
      </w:r>
      <w:r w:rsidRPr="00BD47D2">
        <w:rPr>
          <w:rFonts w:cs="Times New Roman"/>
          <w:sz w:val="24"/>
          <w:szCs w:val="24"/>
          <w:lang w:val="ru-RU"/>
        </w:rPr>
        <w:t xml:space="preserve">. Полномочия </w:t>
      </w:r>
      <w:r>
        <w:rPr>
          <w:rFonts w:cs="Times New Roman"/>
          <w:sz w:val="24"/>
          <w:szCs w:val="24"/>
          <w:lang w:val="ru-RU"/>
        </w:rPr>
        <w:t>и обязанности штаба ЮИД</w:t>
      </w:r>
    </w:p>
    <w:p w:rsidR="007D6859" w:rsidRDefault="0069292D" w:rsidP="004C7FA1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Штаб ЮИД вправе решать </w:t>
      </w:r>
      <w:r w:rsidRPr="00BD47D2">
        <w:rPr>
          <w:rFonts w:cs="Times New Roman"/>
          <w:sz w:val="24"/>
          <w:szCs w:val="24"/>
          <w:lang w:val="ru-RU"/>
        </w:rPr>
        <w:t>любые вопросы, отнесенные настоящим Положением</w:t>
      </w:r>
      <w:r>
        <w:rPr>
          <w:rFonts w:cs="Times New Roman"/>
          <w:sz w:val="24"/>
          <w:szCs w:val="24"/>
          <w:lang w:val="ru-RU"/>
        </w:rPr>
        <w:br/>
      </w:r>
      <w:r w:rsidRPr="007B3B9E">
        <w:rPr>
          <w:rFonts w:cs="Times New Roman"/>
          <w:sz w:val="24"/>
          <w:szCs w:val="24"/>
          <w:lang w:val="ru-RU"/>
        </w:rPr>
        <w:t>к вопросам м</w:t>
      </w:r>
      <w:r>
        <w:rPr>
          <w:rFonts w:cs="Times New Roman"/>
          <w:sz w:val="24"/>
          <w:szCs w:val="24"/>
          <w:lang w:val="ru-RU"/>
        </w:rPr>
        <w:t>униципального штаба ЮИД</w:t>
      </w:r>
      <w:r w:rsidRPr="007B3B9E">
        <w:rPr>
          <w:rFonts w:cs="Times New Roman"/>
          <w:sz w:val="24"/>
          <w:szCs w:val="24"/>
          <w:lang w:val="ru-RU"/>
        </w:rPr>
        <w:t xml:space="preserve">. </w:t>
      </w:r>
    </w:p>
    <w:p w:rsidR="00AF0D27" w:rsidRPr="007D6859" w:rsidRDefault="0069292D" w:rsidP="004C7FA1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Штаб ЮИД имеет право: </w:t>
      </w:r>
    </w:p>
    <w:p w:rsidR="00AF0D27" w:rsidRDefault="004C7FA1" w:rsidP="004C7FA1">
      <w:pPr>
        <w:pStyle w:val="a3"/>
        <w:tabs>
          <w:tab w:val="left" w:pos="0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BD47D2">
        <w:rPr>
          <w:rFonts w:cs="Times New Roman"/>
          <w:sz w:val="24"/>
          <w:szCs w:val="24"/>
          <w:lang w:val="ru-RU"/>
        </w:rPr>
        <w:t>проводить по необходимости заседания, форумы, конференции и т.д.;</w:t>
      </w:r>
    </w:p>
    <w:p w:rsidR="00AF0D27" w:rsidRDefault="00CD78DA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 </w:t>
      </w:r>
      <w:r w:rsidR="0069292D" w:rsidRPr="00AF0D27">
        <w:rPr>
          <w:rFonts w:cs="Times New Roman"/>
          <w:sz w:val="24"/>
          <w:szCs w:val="24"/>
          <w:lang w:val="ru-RU"/>
        </w:rPr>
        <w:t xml:space="preserve">распространять общеобразовательным </w:t>
      </w:r>
      <w:proofErr w:type="gramStart"/>
      <w:r w:rsidR="0069292D" w:rsidRPr="00AF0D27">
        <w:rPr>
          <w:rFonts w:cs="Times New Roman"/>
          <w:sz w:val="24"/>
          <w:szCs w:val="24"/>
          <w:lang w:val="ru-RU"/>
        </w:rPr>
        <w:t>организациям</w:t>
      </w:r>
      <w:proofErr w:type="gramEnd"/>
      <w:r w:rsidR="0069292D" w:rsidRPr="00AF0D27">
        <w:rPr>
          <w:rFonts w:cs="Times New Roman"/>
          <w:sz w:val="24"/>
          <w:szCs w:val="24"/>
          <w:lang w:val="ru-RU"/>
        </w:rPr>
        <w:t xml:space="preserve"> ЗАТО Северск информацию, связанную с деятельностью штаба ЮИД через официальный сайт МАУ ЗАТО Северск «РЦО», получать время для выступлений своих представителей на общих заседаниях отрядов ЮИД в общеобразовательных организациях; </w:t>
      </w:r>
    </w:p>
    <w:p w:rsidR="00AF0D27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направлять в Управление образования </w:t>
      </w:r>
      <w:proofErr w:type="gramStart"/>
      <w:r w:rsidR="0069292D" w:rsidRPr="00AF0D27">
        <w:rPr>
          <w:rFonts w:cs="Times New Roman"/>
          <w:sz w:val="24"/>
          <w:szCs w:val="24"/>
          <w:lang w:val="ru-RU"/>
        </w:rPr>
        <w:t>Администрации</w:t>
      </w:r>
      <w:proofErr w:type="gramEnd"/>
      <w:r w:rsidR="0069292D" w:rsidRPr="00AF0D27">
        <w:rPr>
          <w:rFonts w:cs="Times New Roman"/>
          <w:sz w:val="24"/>
          <w:szCs w:val="24"/>
          <w:lang w:val="ru-RU"/>
        </w:rPr>
        <w:t xml:space="preserve"> ЗАТО Северск письменные запросы, предложения и получать на них официальные ответы; </w:t>
      </w:r>
    </w:p>
    <w:p w:rsidR="00AF0D27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представлять интересы обучающихся на заседаниях штаба ЮИД; </w:t>
      </w:r>
    </w:p>
    <w:p w:rsidR="00AF0D27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направлять своих представителей для встреч в отряды ЮИД образовательных организаций;</w:t>
      </w:r>
    </w:p>
    <w:p w:rsidR="00AF0D27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пользоваться организационной поддержкой должностных лиц Управления образования </w:t>
      </w:r>
      <w:proofErr w:type="gramStart"/>
      <w:r w:rsidR="0069292D" w:rsidRPr="00AF0D27">
        <w:rPr>
          <w:rFonts w:cs="Times New Roman"/>
          <w:sz w:val="24"/>
          <w:szCs w:val="24"/>
          <w:lang w:val="ru-RU"/>
        </w:rPr>
        <w:t>Администрации</w:t>
      </w:r>
      <w:proofErr w:type="gramEnd"/>
      <w:r w:rsidR="0069292D" w:rsidRPr="00AF0D27">
        <w:rPr>
          <w:rFonts w:cs="Times New Roman"/>
          <w:sz w:val="24"/>
          <w:szCs w:val="24"/>
          <w:lang w:val="ru-RU"/>
        </w:rPr>
        <w:t xml:space="preserve"> ЗАТО Северск, МАУ ЗАТО Северск «РЦО» при подготовке и проведении мероприятий; </w:t>
      </w:r>
    </w:p>
    <w:p w:rsidR="00AF0D27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устанавливать отношения и организовывать совместную деятельность с отрядами ЮИД общеобразовательных </w:t>
      </w:r>
      <w:proofErr w:type="gramStart"/>
      <w:r w:rsidR="0069292D" w:rsidRPr="00AF0D27">
        <w:rPr>
          <w:rFonts w:cs="Times New Roman"/>
          <w:sz w:val="24"/>
          <w:szCs w:val="24"/>
          <w:lang w:val="ru-RU"/>
        </w:rPr>
        <w:t>организаций</w:t>
      </w:r>
      <w:proofErr w:type="gramEnd"/>
      <w:r w:rsidR="0069292D" w:rsidRPr="00AF0D27">
        <w:rPr>
          <w:rFonts w:cs="Times New Roman"/>
          <w:sz w:val="24"/>
          <w:szCs w:val="24"/>
          <w:lang w:val="ru-RU"/>
        </w:rPr>
        <w:t xml:space="preserve"> ЗАТО Северск; </w:t>
      </w:r>
    </w:p>
    <w:p w:rsidR="00AF0D27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использовать оргтехнику, средства связи и другое имущество </w:t>
      </w:r>
      <w:proofErr w:type="gramStart"/>
      <w:r w:rsidR="0069292D" w:rsidRPr="00AF0D27">
        <w:rPr>
          <w:rFonts w:cs="Times New Roman"/>
          <w:sz w:val="24"/>
          <w:szCs w:val="24"/>
          <w:lang w:val="ru-RU"/>
        </w:rPr>
        <w:t>МАУ</w:t>
      </w:r>
      <w:proofErr w:type="gramEnd"/>
      <w:r w:rsidR="0069292D" w:rsidRPr="00AF0D27">
        <w:rPr>
          <w:rFonts w:cs="Times New Roman"/>
          <w:sz w:val="24"/>
          <w:szCs w:val="24"/>
          <w:lang w:val="ru-RU"/>
        </w:rPr>
        <w:t xml:space="preserve"> ЗАТО Северск «РЦО» на цели деятельности штаба ЮИД по согласованию с администрацией;</w:t>
      </w:r>
    </w:p>
    <w:p w:rsidR="00AF0D27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участвовать в формировании состава делегаций на мероприятиях муниципального, регионального и всероссийского уровней;</w:t>
      </w:r>
    </w:p>
    <w:p w:rsidR="00AF0D27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утверждать общий план работы штаба ЮИД на год;</w:t>
      </w:r>
    </w:p>
    <w:p w:rsidR="00AF0D27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решать вопрос лишения участников штаба ЮИД полномочий в связи с нарушением настоящего Положения либо недобросовестным исполнением своих обязанностей; </w:t>
      </w:r>
    </w:p>
    <w:p w:rsidR="00AF0D27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назначать повторные выборы взамен выбывших участников штаба ЮИД;</w:t>
      </w:r>
    </w:p>
    <w:p w:rsidR="007D6859" w:rsidRDefault="004C7FA1" w:rsidP="004C7FA1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утверждать регламент своей работы. </w:t>
      </w:r>
    </w:p>
    <w:p w:rsidR="00AF0D27" w:rsidRPr="007D6859" w:rsidRDefault="0069292D" w:rsidP="004C7FA1">
      <w:pPr>
        <w:pStyle w:val="a3"/>
        <w:numPr>
          <w:ilvl w:val="0"/>
          <w:numId w:val="20"/>
        </w:numPr>
        <w:tabs>
          <w:tab w:val="left" w:pos="0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Штаб ЮИД обязан: </w:t>
      </w:r>
    </w:p>
    <w:p w:rsidR="00AF0D27" w:rsidRDefault="0069292D" w:rsidP="00914708">
      <w:pPr>
        <w:pStyle w:val="a3"/>
        <w:numPr>
          <w:ilvl w:val="0"/>
          <w:numId w:val="4"/>
        </w:numPr>
        <w:tabs>
          <w:tab w:val="left" w:pos="1418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BD47D2">
        <w:rPr>
          <w:rFonts w:cs="Times New Roman"/>
          <w:sz w:val="24"/>
          <w:szCs w:val="24"/>
          <w:lang w:val="ru-RU"/>
        </w:rPr>
        <w:t xml:space="preserve">осуществлять свою работу, соблюдая нормативные документы, настоящее Положение и иные локальные нормативные акты; </w:t>
      </w:r>
    </w:p>
    <w:p w:rsidR="00AF0D27" w:rsidRDefault="0069292D" w:rsidP="00914708">
      <w:pPr>
        <w:pStyle w:val="a3"/>
        <w:numPr>
          <w:ilvl w:val="0"/>
          <w:numId w:val="3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AF0D27">
        <w:rPr>
          <w:rFonts w:cs="Times New Roman"/>
          <w:sz w:val="24"/>
          <w:szCs w:val="24"/>
          <w:lang w:val="ru-RU"/>
        </w:rPr>
        <w:t xml:space="preserve">проводить мониторинг общественного мнения среди </w:t>
      </w:r>
      <w:proofErr w:type="gramStart"/>
      <w:r w:rsidRPr="00AF0D27">
        <w:rPr>
          <w:rFonts w:cs="Times New Roman"/>
          <w:sz w:val="24"/>
          <w:szCs w:val="24"/>
          <w:lang w:val="ru-RU"/>
        </w:rPr>
        <w:t>обучающихся</w:t>
      </w:r>
      <w:proofErr w:type="gramEnd"/>
      <w:r w:rsidRPr="00AF0D27">
        <w:rPr>
          <w:rFonts w:cs="Times New Roman"/>
          <w:sz w:val="24"/>
          <w:szCs w:val="24"/>
          <w:lang w:val="ru-RU"/>
        </w:rPr>
        <w:t xml:space="preserve"> ЗАТО Северск по вопросам своей компетенции; </w:t>
      </w:r>
    </w:p>
    <w:p w:rsidR="00AF0D27" w:rsidRDefault="0069292D" w:rsidP="00914708">
      <w:pPr>
        <w:pStyle w:val="a3"/>
        <w:numPr>
          <w:ilvl w:val="0"/>
          <w:numId w:val="3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AF0D27">
        <w:rPr>
          <w:rFonts w:cs="Times New Roman"/>
          <w:sz w:val="24"/>
          <w:szCs w:val="24"/>
          <w:lang w:val="ru-RU"/>
        </w:rPr>
        <w:t>принимать решения по рассматриваемым вопросам, информировать куратора штаба ЮИД о принятых решениях;</w:t>
      </w:r>
    </w:p>
    <w:p w:rsidR="00AF0D27" w:rsidRDefault="0069292D" w:rsidP="00914708">
      <w:pPr>
        <w:pStyle w:val="a3"/>
        <w:numPr>
          <w:ilvl w:val="0"/>
          <w:numId w:val="3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AF0D27">
        <w:rPr>
          <w:rFonts w:cs="Times New Roman"/>
          <w:sz w:val="24"/>
          <w:szCs w:val="24"/>
          <w:lang w:val="ru-RU"/>
        </w:rPr>
        <w:t>принимать участие в заседаниях штаба ЮИД;</w:t>
      </w:r>
    </w:p>
    <w:p w:rsidR="0069292D" w:rsidRDefault="0069292D" w:rsidP="00914708">
      <w:pPr>
        <w:pStyle w:val="a3"/>
        <w:numPr>
          <w:ilvl w:val="0"/>
          <w:numId w:val="3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AF0D27">
        <w:rPr>
          <w:rFonts w:cs="Times New Roman"/>
          <w:sz w:val="24"/>
          <w:szCs w:val="24"/>
          <w:lang w:val="ru-RU"/>
        </w:rPr>
        <w:t xml:space="preserve">не реже одного раза в год отчитываться о своей работе перед обучающимися общеобразовательных </w:t>
      </w:r>
      <w:proofErr w:type="gramStart"/>
      <w:r w:rsidRPr="00AF0D27">
        <w:rPr>
          <w:rFonts w:cs="Times New Roman"/>
          <w:sz w:val="24"/>
          <w:szCs w:val="24"/>
          <w:lang w:val="ru-RU"/>
        </w:rPr>
        <w:t>организаций</w:t>
      </w:r>
      <w:proofErr w:type="gramEnd"/>
      <w:r w:rsidRPr="00AF0D27">
        <w:rPr>
          <w:rFonts w:cs="Times New Roman"/>
          <w:sz w:val="24"/>
          <w:szCs w:val="24"/>
          <w:lang w:val="ru-RU"/>
        </w:rPr>
        <w:t xml:space="preserve"> ЗАТО Северск на ежегодном муниципальном слете отрядов ЮИД</w:t>
      </w:r>
      <w:r w:rsidR="00A80AF8">
        <w:rPr>
          <w:rFonts w:cs="Times New Roman"/>
          <w:sz w:val="24"/>
          <w:szCs w:val="24"/>
          <w:lang w:val="ru-RU"/>
        </w:rPr>
        <w:t>.</w:t>
      </w:r>
    </w:p>
    <w:p w:rsidR="0097358B" w:rsidRPr="00AF0D27" w:rsidRDefault="0097358B" w:rsidP="0097358B">
      <w:pPr>
        <w:pStyle w:val="a3"/>
        <w:tabs>
          <w:tab w:val="left" w:pos="0"/>
          <w:tab w:val="left" w:pos="1418"/>
        </w:tabs>
        <w:ind w:left="0" w:firstLine="0"/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7D6859" w:rsidRDefault="0069292D" w:rsidP="00CD78DA">
      <w:pPr>
        <w:pStyle w:val="a3"/>
        <w:tabs>
          <w:tab w:val="left" w:pos="0"/>
          <w:tab w:val="left" w:pos="6654"/>
        </w:tabs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</w:rPr>
        <w:t>I</w:t>
      </w:r>
      <w:r w:rsidRPr="00BD47D2">
        <w:rPr>
          <w:rFonts w:cs="Times New Roman"/>
          <w:sz w:val="24"/>
          <w:szCs w:val="24"/>
          <w:lang w:val="ru-RU"/>
        </w:rPr>
        <w:t>V. Порядок проведения избирательной кампания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Выборы участников штаба ЮИД</w:t>
      </w:r>
      <w:r w:rsidRPr="00BD47D2">
        <w:rPr>
          <w:rFonts w:cs="Times New Roman"/>
          <w:sz w:val="24"/>
          <w:szCs w:val="24"/>
          <w:lang w:val="ru-RU"/>
        </w:rPr>
        <w:t xml:space="preserve"> проводятся в общеобразовательных </w:t>
      </w:r>
      <w:proofErr w:type="gramStart"/>
      <w:r w:rsidRPr="00BD47D2">
        <w:rPr>
          <w:rFonts w:cs="Times New Roman"/>
          <w:sz w:val="24"/>
          <w:szCs w:val="24"/>
          <w:lang w:val="ru-RU"/>
        </w:rPr>
        <w:t>организациях</w:t>
      </w:r>
      <w:proofErr w:type="gramEnd"/>
      <w:r w:rsidRPr="00BD47D2">
        <w:rPr>
          <w:rFonts w:cs="Times New Roman"/>
          <w:sz w:val="24"/>
          <w:szCs w:val="24"/>
          <w:lang w:val="ru-RU"/>
        </w:rPr>
        <w:t xml:space="preserve"> ЗАТО Северск до 20 сентября текущего года. П</w:t>
      </w:r>
      <w:r>
        <w:rPr>
          <w:rFonts w:cs="Times New Roman"/>
          <w:sz w:val="24"/>
          <w:szCs w:val="24"/>
          <w:lang w:val="ru-RU"/>
        </w:rPr>
        <w:t xml:space="preserve">о решению актива отряда </w:t>
      </w:r>
      <w:r>
        <w:rPr>
          <w:rFonts w:cs="Times New Roman"/>
          <w:sz w:val="24"/>
          <w:szCs w:val="24"/>
          <w:lang w:val="ru-RU"/>
        </w:rPr>
        <w:lastRenderedPageBreak/>
        <w:t>ЮИД обще</w:t>
      </w:r>
      <w:r w:rsidRPr="00BD47D2">
        <w:rPr>
          <w:rFonts w:cs="Times New Roman"/>
          <w:sz w:val="24"/>
          <w:szCs w:val="24"/>
          <w:lang w:val="ru-RU"/>
        </w:rPr>
        <w:t>образ</w:t>
      </w:r>
      <w:r>
        <w:rPr>
          <w:rFonts w:cs="Times New Roman"/>
          <w:sz w:val="24"/>
          <w:szCs w:val="24"/>
          <w:lang w:val="ru-RU"/>
        </w:rPr>
        <w:t>овательной организации участником штаба ЮИД</w:t>
      </w:r>
      <w:r w:rsidRPr="00BD47D2">
        <w:rPr>
          <w:rFonts w:cs="Times New Roman"/>
          <w:sz w:val="24"/>
          <w:szCs w:val="24"/>
          <w:lang w:val="ru-RU"/>
        </w:rPr>
        <w:t xml:space="preserve"> может быть направлен пр</w:t>
      </w:r>
      <w:r>
        <w:rPr>
          <w:rFonts w:cs="Times New Roman"/>
          <w:sz w:val="24"/>
          <w:szCs w:val="24"/>
          <w:lang w:val="ru-RU"/>
        </w:rPr>
        <w:t>едседатель отряда ЮИД</w:t>
      </w:r>
      <w:r w:rsidRPr="00BD47D2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обще</w:t>
      </w:r>
      <w:r w:rsidRPr="00BD47D2">
        <w:rPr>
          <w:rFonts w:cs="Times New Roman"/>
          <w:sz w:val="24"/>
          <w:szCs w:val="24"/>
          <w:lang w:val="ru-RU"/>
        </w:rPr>
        <w:t>образовательной организации.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Состав штаба ЮИД формируется по принципу: одна общеобразовательная организация – один представитель, начиная с 6 класса. 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Выборы признаются состоявшимися, если в выборах приняло участие более половины избирателей (обучающихся 5-11 классов). 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Избранным признаётся кандидат, набравший наибольшее количество голосов от всех избирателей, принявших участие в голосовании. 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В </w:t>
      </w:r>
      <w:proofErr w:type="gramStart"/>
      <w:r w:rsidRPr="007D6859">
        <w:rPr>
          <w:rFonts w:cs="Times New Roman"/>
          <w:sz w:val="24"/>
          <w:szCs w:val="24"/>
          <w:lang w:val="ru-RU"/>
        </w:rPr>
        <w:t>МАУ</w:t>
      </w:r>
      <w:proofErr w:type="gramEnd"/>
      <w:r w:rsidRPr="007D6859">
        <w:rPr>
          <w:rFonts w:cs="Times New Roman"/>
          <w:sz w:val="24"/>
          <w:szCs w:val="24"/>
          <w:lang w:val="ru-RU"/>
        </w:rPr>
        <w:t xml:space="preserve"> ЗАТО Северск «РЦО» передается выписка из протокола заседания актива отряда ЮИД об</w:t>
      </w:r>
      <w:r w:rsidR="00A80AF8">
        <w:rPr>
          <w:rFonts w:cs="Times New Roman"/>
          <w:sz w:val="24"/>
          <w:szCs w:val="24"/>
          <w:lang w:val="ru-RU"/>
        </w:rPr>
        <w:t>щеоб</w:t>
      </w:r>
      <w:r w:rsidRPr="007D6859">
        <w:rPr>
          <w:rFonts w:cs="Times New Roman"/>
          <w:sz w:val="24"/>
          <w:szCs w:val="24"/>
          <w:lang w:val="ru-RU"/>
        </w:rPr>
        <w:t>разовательной организации о выборе/направлении кандидата в состав муниципального штаба ЮИД не позднее 25 сентября текущего года.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На первом заседании из числа участников штаба ЮИД тайным голосованием избирается Председатель.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Каждый участник штаба ЮИД вправе стать кандидатом в Председатели штаба ЮИД. Кандидат проводит за себя агитацию, знакомит участников штаба ЮИД со своей программой деятельности. 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Каждый избиратель при тайном голосовании имеет право проголосовать «за» за одного кандидата в Председатели штаба ЮИД.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Голосование считается состоявшимся, если в выборах приняло участие не менее двух третей участников штаба ЮИД.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Бюллетени для тайного голосования передаются счетной комиссии, которая формируется из участников штаба ЮИД открытым голосованием.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Председателем признается кандидат, набравший наибольшее количество голосов по сравнению с другими. 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В момент выбора председателя штаба ЮИД, заместителем может быть выбран, тот, кто получил 2 место по количеству голосов.</w:t>
      </w:r>
    </w:p>
    <w:p w:rsidR="0069292D" w:rsidRP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По итогам первого заседания штаба ЮИД составляется протокол, в котором указывается общее число участников штаба ЮИД, Ф.И. членов, Председателя и заместителя Председателя.</w:t>
      </w:r>
    </w:p>
    <w:p w:rsidR="0069292D" w:rsidRPr="00BD47D2" w:rsidRDefault="0069292D" w:rsidP="0069292D">
      <w:pPr>
        <w:pStyle w:val="a3"/>
        <w:tabs>
          <w:tab w:val="left" w:pos="0"/>
          <w:tab w:val="left" w:pos="6654"/>
        </w:tabs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7D6859" w:rsidRDefault="0069292D" w:rsidP="00CD78DA">
      <w:pPr>
        <w:pStyle w:val="a3"/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V</w:t>
      </w:r>
      <w:r w:rsidRPr="00BD47D2">
        <w:rPr>
          <w:rFonts w:cs="Times New Roman"/>
          <w:sz w:val="24"/>
          <w:szCs w:val="24"/>
          <w:lang w:val="ru-RU"/>
        </w:rPr>
        <w:t>. Поря</w:t>
      </w:r>
      <w:r>
        <w:rPr>
          <w:rFonts w:cs="Times New Roman"/>
          <w:sz w:val="24"/>
          <w:szCs w:val="24"/>
          <w:lang w:val="ru-RU"/>
        </w:rPr>
        <w:t>док проведения заседаний штаба ЮИД.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Заседания штаба ЮИД</w:t>
      </w:r>
      <w:r w:rsidRPr="00BD47D2">
        <w:rPr>
          <w:rFonts w:cs="Times New Roman"/>
          <w:sz w:val="24"/>
          <w:szCs w:val="24"/>
          <w:lang w:val="ru-RU"/>
        </w:rPr>
        <w:t xml:space="preserve"> проводятся не реже одного раза в учебную четверть.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Открывает заседание Председатель, который руководит деятельностью штаба ЮИД. 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Повестка утверждается в начале заседания штаба ЮИД. Каждый участник штаба ЮИД вправе вносить любой вопрос в проект повестки дня заседания штаба ЮИД. 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Каждый участник штаба ЮИД вправе выступать только по вопросу, обсуждаемому в рамках повестки дня.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Штаб ЮИД вправе принимать решения при условии участия в его заседании не менее двух третей избранных участников штаба ЮИД. Решения штаб</w:t>
      </w:r>
      <w:r w:rsidR="00A80AF8">
        <w:rPr>
          <w:rFonts w:cs="Times New Roman"/>
          <w:sz w:val="24"/>
          <w:szCs w:val="24"/>
          <w:lang w:val="ru-RU"/>
        </w:rPr>
        <w:t>а</w:t>
      </w:r>
      <w:r w:rsidRPr="007D6859">
        <w:rPr>
          <w:rFonts w:cs="Times New Roman"/>
          <w:sz w:val="24"/>
          <w:szCs w:val="24"/>
          <w:lang w:val="ru-RU"/>
        </w:rPr>
        <w:t xml:space="preserve"> ЮИД принимает большинством голосов от числа участвующих в заседании участников штаба ЮИД</w:t>
      </w:r>
      <w:r w:rsidR="007D6859">
        <w:rPr>
          <w:rFonts w:cs="Times New Roman"/>
          <w:sz w:val="24"/>
          <w:szCs w:val="24"/>
          <w:lang w:val="ru-RU"/>
        </w:rPr>
        <w:t>.</w:t>
      </w:r>
    </w:p>
    <w:p w:rsidR="0069292D" w:rsidRP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Участник штаба ЮИД не вправе допускать оскорбительные высказывания, </w:t>
      </w:r>
      <w:r w:rsidR="00CD78DA" w:rsidRPr="007D6859">
        <w:rPr>
          <w:rFonts w:cs="Times New Roman"/>
          <w:sz w:val="24"/>
          <w:szCs w:val="24"/>
          <w:lang w:val="ru-RU"/>
        </w:rPr>
        <w:t xml:space="preserve">в противном случае </w:t>
      </w:r>
      <w:r w:rsidRPr="007D6859">
        <w:rPr>
          <w:rFonts w:cs="Times New Roman"/>
          <w:sz w:val="24"/>
          <w:szCs w:val="24"/>
          <w:lang w:val="ru-RU"/>
        </w:rPr>
        <w:t>ему выносят предупреждение, он удаляется с заседания с последующим рассмотрением вопроса о лишении его полномочий участника штаба ЮИД.</w:t>
      </w:r>
    </w:p>
    <w:p w:rsidR="0069292D" w:rsidRPr="00BD47D2" w:rsidRDefault="0069292D" w:rsidP="0069292D">
      <w:pPr>
        <w:pStyle w:val="a3"/>
        <w:tabs>
          <w:tab w:val="left" w:pos="0"/>
          <w:tab w:val="left" w:pos="6654"/>
        </w:tabs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7D6859" w:rsidRDefault="0069292D" w:rsidP="00CD78DA">
      <w:pPr>
        <w:pStyle w:val="a3"/>
        <w:tabs>
          <w:tab w:val="left" w:pos="0"/>
          <w:tab w:val="left" w:pos="6654"/>
        </w:tabs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VI</w:t>
      </w:r>
      <w:r w:rsidRPr="00BD47D2">
        <w:rPr>
          <w:rFonts w:cs="Times New Roman"/>
          <w:sz w:val="24"/>
          <w:szCs w:val="24"/>
          <w:lang w:val="ru-RU"/>
        </w:rPr>
        <w:t xml:space="preserve">. Управляющие органы </w:t>
      </w:r>
      <w:r w:rsidR="008D6D50">
        <w:rPr>
          <w:rFonts w:cs="Times New Roman"/>
          <w:sz w:val="24"/>
          <w:szCs w:val="24"/>
          <w:lang w:val="ru-RU"/>
        </w:rPr>
        <w:t>Штаба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 управляющим органам штаба ЮИД</w:t>
      </w:r>
      <w:r w:rsidRPr="00BD47D2">
        <w:rPr>
          <w:rFonts w:cs="Times New Roman"/>
          <w:sz w:val="24"/>
          <w:szCs w:val="24"/>
          <w:lang w:val="ru-RU"/>
        </w:rPr>
        <w:t xml:space="preserve"> отно</w:t>
      </w:r>
      <w:r>
        <w:rPr>
          <w:rFonts w:cs="Times New Roman"/>
          <w:sz w:val="24"/>
          <w:szCs w:val="24"/>
          <w:lang w:val="ru-RU"/>
        </w:rPr>
        <w:t>сится - Председатель и заместитель Председателя</w:t>
      </w:r>
      <w:r w:rsidRPr="00BD47D2">
        <w:rPr>
          <w:rFonts w:cs="Times New Roman"/>
          <w:sz w:val="24"/>
          <w:szCs w:val="24"/>
          <w:lang w:val="ru-RU"/>
        </w:rPr>
        <w:t>.</w:t>
      </w:r>
    </w:p>
    <w:p w:rsidR="007D6859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На втором заседании могут быть выбраны другие руководители по актуальным направлениям деятельности штаба ЮИД.</w:t>
      </w:r>
    </w:p>
    <w:p w:rsidR="00A80AF8" w:rsidRDefault="0069292D" w:rsidP="00A80AF8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Председатель штаба ЮИД осуществляет следующие функции: </w:t>
      </w:r>
    </w:p>
    <w:p w:rsidR="0069292D" w:rsidRPr="00A80AF8" w:rsidRDefault="00CD78DA" w:rsidP="00CD78DA">
      <w:pPr>
        <w:pStyle w:val="a3"/>
        <w:ind w:left="0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</w:r>
      <w:r w:rsidR="00A80AF8">
        <w:rPr>
          <w:rFonts w:cs="Times New Roman"/>
          <w:sz w:val="24"/>
          <w:szCs w:val="24"/>
          <w:lang w:val="ru-RU"/>
        </w:rPr>
        <w:t xml:space="preserve">- </w:t>
      </w:r>
      <w:r w:rsidR="0069292D" w:rsidRPr="00A80AF8">
        <w:rPr>
          <w:rFonts w:cs="Times New Roman"/>
          <w:sz w:val="24"/>
          <w:szCs w:val="24"/>
          <w:lang w:val="ru-RU"/>
        </w:rPr>
        <w:t xml:space="preserve">готовит вопросы к заседанию штаба ЮИД, при необходимости предварительно рассматривает проекты решений; </w:t>
      </w:r>
    </w:p>
    <w:p w:rsidR="0069292D" w:rsidRPr="00BD47D2" w:rsidRDefault="008D6D50" w:rsidP="00A80AF8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>- </w:t>
      </w:r>
      <w:r w:rsidR="0069292D" w:rsidRPr="00BD47D2">
        <w:rPr>
          <w:rFonts w:cs="Times New Roman"/>
          <w:sz w:val="24"/>
          <w:szCs w:val="24"/>
          <w:lang w:val="ru-RU"/>
        </w:rPr>
        <w:t>утверж</w:t>
      </w:r>
      <w:r w:rsidR="0069292D">
        <w:rPr>
          <w:rFonts w:cs="Times New Roman"/>
          <w:sz w:val="24"/>
          <w:szCs w:val="24"/>
          <w:lang w:val="ru-RU"/>
        </w:rPr>
        <w:t>дает текущие планы работы штаба ЮИД</w:t>
      </w:r>
      <w:r w:rsidR="0069292D" w:rsidRPr="00BD47D2">
        <w:rPr>
          <w:rFonts w:cs="Times New Roman"/>
          <w:sz w:val="24"/>
          <w:szCs w:val="24"/>
          <w:lang w:val="ru-RU"/>
        </w:rPr>
        <w:t xml:space="preserve"> на основа</w:t>
      </w:r>
      <w:r w:rsidR="0069292D">
        <w:rPr>
          <w:rFonts w:cs="Times New Roman"/>
          <w:sz w:val="24"/>
          <w:szCs w:val="24"/>
          <w:lang w:val="ru-RU"/>
        </w:rPr>
        <w:t>нии планов, утверждаемых штабом ЮИД</w:t>
      </w:r>
      <w:r w:rsidR="0069292D" w:rsidRPr="00BD47D2">
        <w:rPr>
          <w:rFonts w:cs="Times New Roman"/>
          <w:sz w:val="24"/>
          <w:szCs w:val="24"/>
          <w:lang w:val="ru-RU"/>
        </w:rPr>
        <w:t xml:space="preserve"> на год; </w:t>
      </w:r>
    </w:p>
    <w:p w:rsidR="0069292D" w:rsidRPr="00BD47D2" w:rsidRDefault="00A80AF8" w:rsidP="00A80AF8">
      <w:pPr>
        <w:pStyle w:val="a3"/>
        <w:tabs>
          <w:tab w:val="left" w:pos="0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- </w:t>
      </w:r>
      <w:r w:rsidR="0069292D">
        <w:rPr>
          <w:rFonts w:cs="Times New Roman"/>
          <w:sz w:val="24"/>
          <w:szCs w:val="24"/>
          <w:lang w:val="ru-RU"/>
        </w:rPr>
        <w:t>назначает даты заседаний штаба ЮИД</w:t>
      </w:r>
      <w:r w:rsidR="0069292D" w:rsidRPr="00BD47D2">
        <w:rPr>
          <w:rFonts w:cs="Times New Roman"/>
          <w:sz w:val="24"/>
          <w:szCs w:val="24"/>
          <w:lang w:val="ru-RU"/>
        </w:rPr>
        <w:t>;</w:t>
      </w:r>
    </w:p>
    <w:p w:rsidR="0069292D" w:rsidRPr="00BD47D2" w:rsidRDefault="00A80AF8" w:rsidP="00A80AF8">
      <w:pPr>
        <w:pStyle w:val="a3"/>
        <w:tabs>
          <w:tab w:val="left" w:pos="0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- </w:t>
      </w:r>
      <w:r w:rsidR="0069292D">
        <w:rPr>
          <w:rFonts w:cs="Times New Roman"/>
          <w:sz w:val="24"/>
          <w:szCs w:val="24"/>
          <w:lang w:val="ru-RU"/>
        </w:rPr>
        <w:t>ведет заседания штаба ЮИД</w:t>
      </w:r>
      <w:r w:rsidR="0069292D" w:rsidRPr="00BD47D2">
        <w:rPr>
          <w:rFonts w:cs="Times New Roman"/>
          <w:sz w:val="24"/>
          <w:szCs w:val="24"/>
          <w:lang w:val="ru-RU"/>
        </w:rPr>
        <w:t>;</w:t>
      </w:r>
    </w:p>
    <w:p w:rsidR="0069292D" w:rsidRPr="00BD47D2" w:rsidRDefault="00A80AF8" w:rsidP="00A80AF8">
      <w:pPr>
        <w:pStyle w:val="a3"/>
        <w:tabs>
          <w:tab w:val="left" w:pos="0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- </w:t>
      </w:r>
      <w:r w:rsidR="0069292D">
        <w:rPr>
          <w:rFonts w:cs="Times New Roman"/>
          <w:sz w:val="24"/>
          <w:szCs w:val="24"/>
          <w:lang w:val="ru-RU"/>
        </w:rPr>
        <w:t>подписывает решения штаба ЮИД</w:t>
      </w:r>
      <w:r w:rsidR="0069292D" w:rsidRPr="00BD47D2">
        <w:rPr>
          <w:rFonts w:cs="Times New Roman"/>
          <w:sz w:val="24"/>
          <w:szCs w:val="24"/>
          <w:lang w:val="ru-RU"/>
        </w:rPr>
        <w:t>,</w:t>
      </w:r>
    </w:p>
    <w:p w:rsidR="0069292D" w:rsidRPr="00BD47D2" w:rsidRDefault="008D6D50" w:rsidP="008D6D50">
      <w:pPr>
        <w:pStyle w:val="a3"/>
        <w:ind w:left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  <w:t>- </w:t>
      </w:r>
      <w:r w:rsidR="0069292D">
        <w:rPr>
          <w:rFonts w:cs="Times New Roman"/>
          <w:sz w:val="24"/>
          <w:szCs w:val="24"/>
          <w:lang w:val="ru-RU"/>
        </w:rPr>
        <w:t>представляет штаб ЮИД</w:t>
      </w:r>
      <w:r w:rsidR="0069292D" w:rsidRPr="00BD47D2">
        <w:rPr>
          <w:rFonts w:cs="Times New Roman"/>
          <w:sz w:val="24"/>
          <w:szCs w:val="24"/>
          <w:lang w:val="ru-RU"/>
        </w:rPr>
        <w:t xml:space="preserve"> в отношениях с администрацией Управления образования </w:t>
      </w:r>
      <w:proofErr w:type="gramStart"/>
      <w:r w:rsidR="0069292D" w:rsidRPr="00BD47D2">
        <w:rPr>
          <w:rFonts w:cs="Times New Roman"/>
          <w:sz w:val="24"/>
          <w:szCs w:val="24"/>
          <w:lang w:val="ru-RU"/>
        </w:rPr>
        <w:t>Администрации</w:t>
      </w:r>
      <w:proofErr w:type="gramEnd"/>
      <w:r w:rsidR="0069292D" w:rsidRPr="00BD47D2">
        <w:rPr>
          <w:rFonts w:cs="Times New Roman"/>
          <w:sz w:val="24"/>
          <w:szCs w:val="24"/>
          <w:lang w:val="ru-RU"/>
        </w:rPr>
        <w:t xml:space="preserve"> ЗАТО Северск, МАУ ЗАТО Северск «РЦО»;</w:t>
      </w:r>
    </w:p>
    <w:p w:rsidR="0069292D" w:rsidRPr="00BD47D2" w:rsidRDefault="00A80AF8" w:rsidP="00A80AF8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BD47D2">
        <w:rPr>
          <w:rFonts w:cs="Times New Roman"/>
          <w:sz w:val="24"/>
          <w:szCs w:val="24"/>
          <w:lang w:val="ru-RU"/>
        </w:rPr>
        <w:t>распределяет координацию тек</w:t>
      </w:r>
      <w:r w:rsidR="0069292D">
        <w:rPr>
          <w:rFonts w:cs="Times New Roman"/>
          <w:sz w:val="24"/>
          <w:szCs w:val="24"/>
          <w:lang w:val="ru-RU"/>
        </w:rPr>
        <w:t>ущей работы между участниками штаба ЮИД</w:t>
      </w:r>
      <w:r w:rsidR="0069292D" w:rsidRPr="00BD47D2">
        <w:rPr>
          <w:rFonts w:cs="Times New Roman"/>
          <w:sz w:val="24"/>
          <w:szCs w:val="24"/>
          <w:lang w:val="ru-RU"/>
        </w:rPr>
        <w:t>;</w:t>
      </w:r>
    </w:p>
    <w:p w:rsidR="007D6859" w:rsidRDefault="00A80AF8" w:rsidP="00A80AF8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>
        <w:rPr>
          <w:rFonts w:cs="Times New Roman"/>
          <w:sz w:val="24"/>
          <w:szCs w:val="24"/>
          <w:lang w:val="ru-RU"/>
        </w:rPr>
        <w:t>контролирует деятельность штаба ЮИД</w:t>
      </w:r>
      <w:r w:rsidR="0069292D" w:rsidRPr="00BD47D2">
        <w:rPr>
          <w:rFonts w:cs="Times New Roman"/>
          <w:sz w:val="24"/>
          <w:szCs w:val="24"/>
          <w:lang w:val="ru-RU"/>
        </w:rPr>
        <w:t>.</w:t>
      </w:r>
    </w:p>
    <w:p w:rsidR="00A80AF8" w:rsidRDefault="0069292D" w:rsidP="00A80AF8">
      <w:pPr>
        <w:pStyle w:val="a3"/>
        <w:numPr>
          <w:ilvl w:val="0"/>
          <w:numId w:val="20"/>
        </w:numPr>
        <w:tabs>
          <w:tab w:val="left" w:pos="0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Заместитель председателя штаба ЮИД осуществляет следующие функции: </w:t>
      </w:r>
    </w:p>
    <w:p w:rsidR="0069292D" w:rsidRPr="00A80AF8" w:rsidRDefault="00A80AF8" w:rsidP="00A80AF8">
      <w:pPr>
        <w:pStyle w:val="a3"/>
        <w:tabs>
          <w:tab w:val="left" w:pos="0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- </w:t>
      </w:r>
      <w:r w:rsidR="0069292D" w:rsidRPr="00A80AF8">
        <w:rPr>
          <w:rFonts w:cs="Times New Roman"/>
          <w:sz w:val="24"/>
          <w:szCs w:val="24"/>
          <w:lang w:val="ru-RU"/>
        </w:rPr>
        <w:t xml:space="preserve">ведет протоколы заседаний штаба ЮИД; </w:t>
      </w:r>
    </w:p>
    <w:p w:rsidR="0069292D" w:rsidRPr="00BD47D2" w:rsidRDefault="00A80AF8" w:rsidP="00A80AF8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BD47D2">
        <w:rPr>
          <w:rFonts w:cs="Times New Roman"/>
          <w:sz w:val="24"/>
          <w:szCs w:val="24"/>
          <w:lang w:val="ru-RU"/>
        </w:rPr>
        <w:t>отвечает</w:t>
      </w:r>
      <w:r w:rsidR="0069292D">
        <w:rPr>
          <w:rFonts w:cs="Times New Roman"/>
          <w:sz w:val="24"/>
          <w:szCs w:val="24"/>
          <w:lang w:val="ru-RU"/>
        </w:rPr>
        <w:t xml:space="preserve"> за оформление документов штаба ЮИД</w:t>
      </w:r>
      <w:r w:rsidR="0069292D" w:rsidRPr="00BD47D2">
        <w:rPr>
          <w:rFonts w:cs="Times New Roman"/>
          <w:sz w:val="24"/>
          <w:szCs w:val="24"/>
          <w:lang w:val="ru-RU"/>
        </w:rPr>
        <w:t xml:space="preserve"> (положений, писем, планов работы); </w:t>
      </w:r>
    </w:p>
    <w:p w:rsidR="0069292D" w:rsidRPr="00BD47D2" w:rsidRDefault="00A80AF8" w:rsidP="00A80AF8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>
        <w:rPr>
          <w:rFonts w:cs="Times New Roman"/>
          <w:sz w:val="24"/>
          <w:szCs w:val="24"/>
          <w:lang w:val="ru-RU"/>
        </w:rPr>
        <w:t>помогает Председателю штаба ЮИД</w:t>
      </w:r>
      <w:r w:rsidR="0069292D" w:rsidRPr="00BD47D2">
        <w:rPr>
          <w:rFonts w:cs="Times New Roman"/>
          <w:sz w:val="24"/>
          <w:szCs w:val="24"/>
          <w:lang w:val="ru-RU"/>
        </w:rPr>
        <w:t xml:space="preserve"> в организации и проведении заседаний, мероприятий; </w:t>
      </w:r>
    </w:p>
    <w:p w:rsidR="0069292D" w:rsidRPr="00BD47D2" w:rsidRDefault="00A80AF8" w:rsidP="00A80AF8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BD47D2">
        <w:rPr>
          <w:rFonts w:cs="Times New Roman"/>
          <w:sz w:val="24"/>
          <w:szCs w:val="24"/>
          <w:lang w:val="ru-RU"/>
        </w:rPr>
        <w:t xml:space="preserve">отвечает за хранение и распространение </w:t>
      </w:r>
      <w:r w:rsidR="0069292D">
        <w:rPr>
          <w:rFonts w:cs="Times New Roman"/>
          <w:sz w:val="24"/>
          <w:szCs w:val="24"/>
          <w:lang w:val="ru-RU"/>
        </w:rPr>
        <w:t>документации и информации штаба ЮИД</w:t>
      </w:r>
      <w:r w:rsidR="0069292D" w:rsidRPr="00BD47D2">
        <w:rPr>
          <w:rFonts w:cs="Times New Roman"/>
          <w:sz w:val="24"/>
          <w:szCs w:val="24"/>
          <w:lang w:val="ru-RU"/>
        </w:rPr>
        <w:t>;</w:t>
      </w:r>
    </w:p>
    <w:p w:rsidR="0069292D" w:rsidRPr="00BD47D2" w:rsidRDefault="00A80AF8" w:rsidP="00A80AF8">
      <w:pPr>
        <w:pStyle w:val="a3"/>
        <w:tabs>
          <w:tab w:val="left" w:pos="0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BD47D2">
        <w:rPr>
          <w:rFonts w:cs="Times New Roman"/>
          <w:sz w:val="24"/>
          <w:szCs w:val="24"/>
          <w:lang w:val="ru-RU"/>
        </w:rPr>
        <w:t>в</w:t>
      </w:r>
      <w:r w:rsidR="0069292D">
        <w:rPr>
          <w:rFonts w:cs="Times New Roman"/>
          <w:sz w:val="24"/>
          <w:szCs w:val="24"/>
          <w:lang w:val="ru-RU"/>
        </w:rPr>
        <w:t xml:space="preserve"> отсутствие Председателя штаба ЮИД </w:t>
      </w:r>
      <w:r w:rsidR="0069292D" w:rsidRPr="00BD47D2">
        <w:rPr>
          <w:rFonts w:cs="Times New Roman"/>
          <w:sz w:val="24"/>
          <w:szCs w:val="24"/>
          <w:lang w:val="ru-RU"/>
        </w:rPr>
        <w:t>ведет заседание.</w:t>
      </w:r>
    </w:p>
    <w:p w:rsidR="0069292D" w:rsidRPr="00BD47D2" w:rsidRDefault="0069292D" w:rsidP="0069292D">
      <w:pPr>
        <w:pStyle w:val="a3"/>
        <w:tabs>
          <w:tab w:val="left" w:pos="0"/>
          <w:tab w:val="left" w:pos="6654"/>
        </w:tabs>
        <w:ind w:left="0" w:firstLine="0"/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7D6859" w:rsidRDefault="0069292D" w:rsidP="007D6859">
      <w:pPr>
        <w:pStyle w:val="a3"/>
        <w:tabs>
          <w:tab w:val="left" w:pos="0"/>
          <w:tab w:val="left" w:pos="6654"/>
        </w:tabs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VII</w:t>
      </w:r>
      <w:r w:rsidRPr="00BD47D2">
        <w:rPr>
          <w:rFonts w:cs="Times New Roman"/>
          <w:sz w:val="24"/>
          <w:szCs w:val="24"/>
          <w:lang w:val="ru-RU"/>
        </w:rPr>
        <w:t>. П</w:t>
      </w:r>
      <w:r>
        <w:rPr>
          <w:rFonts w:cs="Times New Roman"/>
          <w:sz w:val="24"/>
          <w:szCs w:val="24"/>
          <w:lang w:val="ru-RU"/>
        </w:rPr>
        <w:t>рава и обязанности членов штаба ЮИД</w:t>
      </w:r>
    </w:p>
    <w:p w:rsidR="00AF0D27" w:rsidRDefault="0069292D" w:rsidP="003741B3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rPr>
          <w:rFonts w:cs="Times New Roman"/>
          <w:sz w:val="24"/>
          <w:szCs w:val="24"/>
          <w:lang w:val="ru-RU"/>
        </w:rPr>
      </w:pPr>
      <w:r w:rsidRPr="00BD47D2">
        <w:rPr>
          <w:rFonts w:cs="Times New Roman"/>
          <w:sz w:val="24"/>
          <w:szCs w:val="24"/>
          <w:lang w:val="ru-RU"/>
        </w:rPr>
        <w:t xml:space="preserve">Член </w:t>
      </w:r>
      <w:r w:rsidR="008D6D50">
        <w:rPr>
          <w:rFonts w:cs="Times New Roman"/>
          <w:sz w:val="24"/>
          <w:szCs w:val="24"/>
          <w:lang w:val="ru-RU"/>
        </w:rPr>
        <w:t>Штаба</w:t>
      </w:r>
      <w:r w:rsidRPr="00BD47D2">
        <w:rPr>
          <w:rFonts w:cs="Times New Roman"/>
          <w:sz w:val="24"/>
          <w:szCs w:val="24"/>
          <w:lang w:val="ru-RU"/>
        </w:rPr>
        <w:t xml:space="preserve"> обязан: </w:t>
      </w:r>
    </w:p>
    <w:p w:rsidR="00AF0D27" w:rsidRDefault="003741B3" w:rsidP="003741B3">
      <w:pPr>
        <w:pStyle w:val="a3"/>
        <w:tabs>
          <w:tab w:val="left" w:pos="0"/>
          <w:tab w:val="left" w:pos="66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- </w:t>
      </w:r>
      <w:r w:rsidR="0069292D" w:rsidRPr="00BD47D2">
        <w:rPr>
          <w:rFonts w:cs="Times New Roman"/>
          <w:sz w:val="24"/>
          <w:szCs w:val="24"/>
          <w:lang w:val="ru-RU"/>
        </w:rPr>
        <w:t xml:space="preserve">добросовестно учиться; </w:t>
      </w:r>
    </w:p>
    <w:p w:rsidR="00AF0D27" w:rsidRDefault="003741B3" w:rsidP="003741B3">
      <w:pPr>
        <w:pStyle w:val="a3"/>
        <w:tabs>
          <w:tab w:val="left" w:pos="0"/>
          <w:tab w:val="left" w:pos="66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вести себя достойно, культурно; </w:t>
      </w:r>
    </w:p>
    <w:p w:rsidR="00AF0D27" w:rsidRDefault="003741B3" w:rsidP="003741B3">
      <w:pPr>
        <w:pStyle w:val="a3"/>
        <w:tabs>
          <w:tab w:val="left" w:pos="0"/>
          <w:tab w:val="left" w:pos="6654"/>
        </w:tabs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действовать на благо </w:t>
      </w:r>
      <w:r w:rsidR="008D6D50">
        <w:rPr>
          <w:rFonts w:cs="Times New Roman"/>
          <w:sz w:val="24"/>
          <w:szCs w:val="24"/>
          <w:lang w:val="ru-RU"/>
        </w:rPr>
        <w:t>Штаба</w:t>
      </w:r>
      <w:r w:rsidR="0069292D" w:rsidRPr="00AF0D27">
        <w:rPr>
          <w:rFonts w:cs="Times New Roman"/>
          <w:sz w:val="24"/>
          <w:szCs w:val="24"/>
          <w:lang w:val="ru-RU"/>
        </w:rPr>
        <w:t xml:space="preserve">, заботиться о чести и поддержании его традиций и авторитета; </w:t>
      </w:r>
    </w:p>
    <w:p w:rsidR="00AF0D27" w:rsidRDefault="003741B3" w:rsidP="003741B3">
      <w:pPr>
        <w:pStyle w:val="a3"/>
        <w:tabs>
          <w:tab w:val="left" w:pos="0"/>
          <w:tab w:val="left" w:pos="66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проявлять уважение к старшим; </w:t>
      </w:r>
    </w:p>
    <w:p w:rsidR="00AF0D27" w:rsidRDefault="003741B3" w:rsidP="003741B3">
      <w:pPr>
        <w:pStyle w:val="a3"/>
        <w:tabs>
          <w:tab w:val="left" w:pos="0"/>
          <w:tab w:val="left" w:pos="66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уважать взгляды и мнения других людей; </w:t>
      </w:r>
    </w:p>
    <w:p w:rsidR="007D6859" w:rsidRDefault="008D6D50" w:rsidP="008D6D50">
      <w:pPr>
        <w:pStyle w:val="a3"/>
        <w:ind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</w:r>
      <w:r w:rsidR="003741B3"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активно участвовать в работе </w:t>
      </w:r>
      <w:r>
        <w:rPr>
          <w:rFonts w:cs="Times New Roman"/>
          <w:sz w:val="24"/>
          <w:szCs w:val="24"/>
          <w:lang w:val="ru-RU"/>
        </w:rPr>
        <w:t>Штаба</w:t>
      </w:r>
      <w:r w:rsidR="0069292D" w:rsidRPr="00AF0D27">
        <w:rPr>
          <w:rFonts w:cs="Times New Roman"/>
          <w:sz w:val="24"/>
          <w:szCs w:val="24"/>
          <w:lang w:val="ru-RU"/>
        </w:rPr>
        <w:t>, добросовестно выполнять поручения председателя.</w:t>
      </w:r>
    </w:p>
    <w:p w:rsidR="00AF0D27" w:rsidRPr="007D6859" w:rsidRDefault="0069292D" w:rsidP="007D6859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Член </w:t>
      </w:r>
      <w:r w:rsidR="008D6D50">
        <w:rPr>
          <w:rFonts w:cs="Times New Roman"/>
          <w:sz w:val="24"/>
          <w:szCs w:val="24"/>
          <w:lang w:val="ru-RU"/>
        </w:rPr>
        <w:t>Штаба</w:t>
      </w:r>
      <w:r w:rsidRPr="007D6859">
        <w:rPr>
          <w:rFonts w:cs="Times New Roman"/>
          <w:sz w:val="24"/>
          <w:szCs w:val="24"/>
          <w:lang w:val="ru-RU"/>
        </w:rPr>
        <w:t xml:space="preserve"> имеет право: </w:t>
      </w:r>
    </w:p>
    <w:p w:rsidR="00AF0D27" w:rsidRDefault="003741B3" w:rsidP="003741B3">
      <w:pPr>
        <w:pStyle w:val="a3"/>
        <w:tabs>
          <w:tab w:val="left" w:pos="0"/>
          <w:tab w:val="left" w:pos="66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BD47D2">
        <w:rPr>
          <w:rFonts w:cs="Times New Roman"/>
          <w:sz w:val="24"/>
          <w:szCs w:val="24"/>
          <w:lang w:val="ru-RU"/>
        </w:rPr>
        <w:t xml:space="preserve">участвовать в заседаниях </w:t>
      </w:r>
      <w:r w:rsidR="008D6D50">
        <w:rPr>
          <w:rFonts w:cs="Times New Roman"/>
          <w:sz w:val="24"/>
          <w:szCs w:val="24"/>
          <w:lang w:val="ru-RU"/>
        </w:rPr>
        <w:t>Штаба</w:t>
      </w:r>
      <w:r w:rsidR="0069292D" w:rsidRPr="00BD47D2">
        <w:rPr>
          <w:rFonts w:cs="Times New Roman"/>
          <w:sz w:val="24"/>
          <w:szCs w:val="24"/>
          <w:lang w:val="ru-RU"/>
        </w:rPr>
        <w:t xml:space="preserve"> с правом решающего голоса; </w:t>
      </w:r>
    </w:p>
    <w:p w:rsidR="00AF0D27" w:rsidRDefault="003741B3" w:rsidP="003741B3">
      <w:pPr>
        <w:pStyle w:val="a3"/>
        <w:tabs>
          <w:tab w:val="left" w:pos="0"/>
          <w:tab w:val="left" w:pos="66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вносить предложения, проекты решений на заседания;</w:t>
      </w:r>
    </w:p>
    <w:p w:rsidR="00AF0D27" w:rsidRDefault="003741B3" w:rsidP="003741B3">
      <w:pPr>
        <w:pStyle w:val="a3"/>
        <w:tabs>
          <w:tab w:val="left" w:pos="0"/>
          <w:tab w:val="left" w:pos="66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участвовать в организации и проведении мероприятий, проводимых </w:t>
      </w:r>
      <w:r w:rsidR="008D6D50">
        <w:rPr>
          <w:rFonts w:cs="Times New Roman"/>
          <w:sz w:val="24"/>
          <w:szCs w:val="24"/>
          <w:lang w:val="ru-RU"/>
        </w:rPr>
        <w:t>Штабом</w:t>
      </w:r>
      <w:r w:rsidR="0069292D" w:rsidRPr="00AF0D27">
        <w:rPr>
          <w:rFonts w:cs="Times New Roman"/>
          <w:sz w:val="24"/>
          <w:szCs w:val="24"/>
          <w:lang w:val="ru-RU"/>
        </w:rPr>
        <w:t xml:space="preserve">; </w:t>
      </w:r>
    </w:p>
    <w:p w:rsidR="00AF0D27" w:rsidRDefault="003741B3" w:rsidP="003741B3">
      <w:pPr>
        <w:pStyle w:val="a3"/>
        <w:tabs>
          <w:tab w:val="left" w:pos="0"/>
          <w:tab w:val="left" w:pos="66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пользоваться имеющимися информацио</w:t>
      </w:r>
      <w:r w:rsidR="00AF0D27">
        <w:rPr>
          <w:rFonts w:cs="Times New Roman"/>
          <w:sz w:val="24"/>
          <w:szCs w:val="24"/>
          <w:lang w:val="ru-RU"/>
        </w:rPr>
        <w:t xml:space="preserve">нными и иными ресурсами </w:t>
      </w:r>
      <w:r w:rsidR="008D6D50">
        <w:rPr>
          <w:rFonts w:cs="Times New Roman"/>
          <w:sz w:val="24"/>
          <w:szCs w:val="24"/>
          <w:lang w:val="ru-RU"/>
        </w:rPr>
        <w:t>Штаба</w:t>
      </w:r>
      <w:r w:rsidR="00AF0D27">
        <w:rPr>
          <w:rFonts w:cs="Times New Roman"/>
          <w:sz w:val="24"/>
          <w:szCs w:val="24"/>
          <w:lang w:val="ru-RU"/>
        </w:rPr>
        <w:t>;</w:t>
      </w:r>
    </w:p>
    <w:p w:rsidR="00AF0D27" w:rsidRDefault="003741B3" w:rsidP="003741B3">
      <w:pPr>
        <w:pStyle w:val="a3"/>
        <w:tabs>
          <w:tab w:val="left" w:pos="0"/>
          <w:tab w:val="left" w:pos="66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>выражать свое особое мнение;</w:t>
      </w:r>
    </w:p>
    <w:p w:rsidR="0069292D" w:rsidRPr="00AF0D27" w:rsidRDefault="003741B3" w:rsidP="003741B3">
      <w:pPr>
        <w:pStyle w:val="a3"/>
        <w:tabs>
          <w:tab w:val="left" w:pos="0"/>
          <w:tab w:val="left" w:pos="6654"/>
        </w:tabs>
        <w:ind w:left="709" w:firstLine="0"/>
        <w:contextualSpacing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- </w:t>
      </w:r>
      <w:r w:rsidR="0069292D" w:rsidRPr="00AF0D27">
        <w:rPr>
          <w:rFonts w:cs="Times New Roman"/>
          <w:sz w:val="24"/>
          <w:szCs w:val="24"/>
          <w:lang w:val="ru-RU"/>
        </w:rPr>
        <w:t xml:space="preserve">обращаться за поддержкой в выполнении поручений к другим члена </w:t>
      </w:r>
      <w:r w:rsidR="008D6D50">
        <w:rPr>
          <w:rFonts w:cs="Times New Roman"/>
          <w:sz w:val="24"/>
          <w:szCs w:val="24"/>
          <w:lang w:val="ru-RU"/>
        </w:rPr>
        <w:t>Штаба</w:t>
      </w:r>
      <w:r w:rsidR="0069292D" w:rsidRPr="00AF0D27">
        <w:rPr>
          <w:rFonts w:cs="Times New Roman"/>
          <w:sz w:val="24"/>
          <w:szCs w:val="24"/>
          <w:lang w:val="ru-RU"/>
        </w:rPr>
        <w:t>.</w:t>
      </w:r>
    </w:p>
    <w:p w:rsidR="0069292D" w:rsidRPr="00BD47D2" w:rsidRDefault="0069292D" w:rsidP="0069292D">
      <w:pPr>
        <w:pStyle w:val="a3"/>
        <w:tabs>
          <w:tab w:val="left" w:pos="0"/>
          <w:tab w:val="left" w:pos="6654"/>
        </w:tabs>
        <w:contextualSpacing/>
        <w:jc w:val="both"/>
        <w:rPr>
          <w:rFonts w:cs="Times New Roman"/>
          <w:sz w:val="24"/>
          <w:szCs w:val="24"/>
          <w:lang w:val="ru-RU"/>
        </w:rPr>
      </w:pPr>
    </w:p>
    <w:p w:rsidR="007D6859" w:rsidRDefault="00226223" w:rsidP="00C3052F">
      <w:pPr>
        <w:pStyle w:val="a3"/>
        <w:tabs>
          <w:tab w:val="left" w:pos="0"/>
          <w:tab w:val="left" w:pos="6654"/>
        </w:tabs>
        <w:ind w:left="0" w:firstLine="0"/>
        <w:contextualSpacing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VII</w:t>
      </w:r>
      <w:r>
        <w:rPr>
          <w:rFonts w:cs="Times New Roman"/>
          <w:sz w:val="24"/>
          <w:szCs w:val="24"/>
        </w:rPr>
        <w:t>I</w:t>
      </w:r>
      <w:r w:rsidR="0069292D" w:rsidRPr="00BD47D2">
        <w:rPr>
          <w:rFonts w:cs="Times New Roman"/>
          <w:sz w:val="24"/>
          <w:szCs w:val="24"/>
          <w:lang w:val="ru-RU"/>
        </w:rPr>
        <w:t>. Заключительные положения.</w:t>
      </w:r>
    </w:p>
    <w:p w:rsidR="007D6859" w:rsidRDefault="0069292D" w:rsidP="003741B3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BD47D2">
        <w:rPr>
          <w:rFonts w:cs="Times New Roman"/>
          <w:sz w:val="24"/>
          <w:szCs w:val="24"/>
          <w:lang w:val="ru-RU"/>
        </w:rPr>
        <w:t xml:space="preserve">Настоящее Положение о </w:t>
      </w:r>
      <w:r w:rsidR="008D6D50">
        <w:rPr>
          <w:rFonts w:cs="Times New Roman"/>
          <w:sz w:val="24"/>
          <w:szCs w:val="24"/>
          <w:lang w:val="ru-RU"/>
        </w:rPr>
        <w:t>Штабе</w:t>
      </w:r>
      <w:r w:rsidRPr="00BD47D2">
        <w:rPr>
          <w:rFonts w:cs="Times New Roman"/>
          <w:sz w:val="24"/>
          <w:szCs w:val="24"/>
          <w:lang w:val="ru-RU"/>
        </w:rPr>
        <w:t xml:space="preserve"> является локальным нормативным актом Управления образования </w:t>
      </w:r>
      <w:proofErr w:type="gramStart"/>
      <w:r w:rsidRPr="00BD47D2">
        <w:rPr>
          <w:rFonts w:cs="Times New Roman"/>
          <w:sz w:val="24"/>
          <w:szCs w:val="24"/>
          <w:lang w:val="ru-RU"/>
        </w:rPr>
        <w:t>Администрации</w:t>
      </w:r>
      <w:proofErr w:type="gramEnd"/>
      <w:r w:rsidRPr="00BD47D2">
        <w:rPr>
          <w:rFonts w:cs="Times New Roman"/>
          <w:sz w:val="24"/>
          <w:szCs w:val="24"/>
          <w:lang w:val="ru-RU"/>
        </w:rPr>
        <w:t xml:space="preserve"> ЗАТО Северск, принимается на заседании </w:t>
      </w:r>
      <w:r w:rsidR="008D6D50">
        <w:rPr>
          <w:rFonts w:cs="Times New Roman"/>
          <w:sz w:val="24"/>
          <w:szCs w:val="24"/>
          <w:lang w:val="ru-RU"/>
        </w:rPr>
        <w:t>Штаба</w:t>
      </w:r>
      <w:r w:rsidRPr="00BD47D2">
        <w:rPr>
          <w:rFonts w:cs="Times New Roman"/>
          <w:sz w:val="24"/>
          <w:szCs w:val="24"/>
          <w:lang w:val="ru-RU"/>
        </w:rPr>
        <w:t xml:space="preserve"> и утверждается приказом начальника Управления образования Администрации ЗАТО Северск.</w:t>
      </w:r>
    </w:p>
    <w:p w:rsidR="007D6859" w:rsidRDefault="0069292D" w:rsidP="003741B3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Курирует деятельность муниципального </w:t>
      </w:r>
      <w:r w:rsidR="008D6D50">
        <w:rPr>
          <w:rFonts w:cs="Times New Roman"/>
          <w:sz w:val="24"/>
          <w:szCs w:val="24"/>
          <w:lang w:val="ru-RU"/>
        </w:rPr>
        <w:t>Штаба</w:t>
      </w:r>
      <w:r w:rsidRPr="007D6859">
        <w:rPr>
          <w:rFonts w:cs="Times New Roman"/>
          <w:sz w:val="24"/>
          <w:szCs w:val="24"/>
          <w:lang w:val="ru-RU"/>
        </w:rPr>
        <w:t xml:space="preserve"> </w:t>
      </w:r>
      <w:proofErr w:type="gramStart"/>
      <w:r w:rsidR="008D6D50">
        <w:rPr>
          <w:rFonts w:cs="Times New Roman"/>
          <w:sz w:val="24"/>
          <w:szCs w:val="24"/>
          <w:lang w:val="ru-RU"/>
        </w:rPr>
        <w:t>ЮИД</w:t>
      </w:r>
      <w:r w:rsidRPr="007D6859">
        <w:rPr>
          <w:rFonts w:cs="Times New Roman"/>
          <w:sz w:val="24"/>
          <w:szCs w:val="24"/>
          <w:lang w:val="ru-RU"/>
        </w:rPr>
        <w:t xml:space="preserve"> МАУ</w:t>
      </w:r>
      <w:proofErr w:type="gramEnd"/>
      <w:r w:rsidRPr="007D6859">
        <w:rPr>
          <w:rFonts w:cs="Times New Roman"/>
          <w:sz w:val="24"/>
          <w:szCs w:val="24"/>
          <w:lang w:val="ru-RU"/>
        </w:rPr>
        <w:t xml:space="preserve"> ЗАТО Северск «РЦО».</w:t>
      </w:r>
    </w:p>
    <w:p w:rsidR="007D6859" w:rsidRDefault="0069292D" w:rsidP="003741B3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 xml:space="preserve">Все изменения и дополнения, вносимые в настоящее Положение, оформляются в письменной форме в соответствии </w:t>
      </w:r>
      <w:r w:rsidR="008D6D50">
        <w:rPr>
          <w:rFonts w:cs="Times New Roman"/>
          <w:sz w:val="24"/>
          <w:szCs w:val="24"/>
          <w:lang w:val="ru-RU"/>
        </w:rPr>
        <w:t xml:space="preserve">с </w:t>
      </w:r>
      <w:r w:rsidRPr="007D6859">
        <w:rPr>
          <w:rFonts w:cs="Times New Roman"/>
          <w:sz w:val="24"/>
          <w:szCs w:val="24"/>
          <w:lang w:val="ru-RU"/>
        </w:rPr>
        <w:t>действующим законодательством Российской Федерации.</w:t>
      </w:r>
    </w:p>
    <w:p w:rsidR="007D6859" w:rsidRDefault="0069292D" w:rsidP="003741B3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Положение о Совете принимается на не</w:t>
      </w:r>
      <w:r w:rsidR="003741B3">
        <w:rPr>
          <w:rFonts w:cs="Times New Roman"/>
          <w:sz w:val="24"/>
          <w:szCs w:val="24"/>
          <w:lang w:val="ru-RU"/>
        </w:rPr>
        <w:t>определенный срок.</w:t>
      </w:r>
    </w:p>
    <w:p w:rsidR="00531ED5" w:rsidRPr="00642920" w:rsidRDefault="0069292D" w:rsidP="003741B3">
      <w:pPr>
        <w:pStyle w:val="a3"/>
        <w:numPr>
          <w:ilvl w:val="0"/>
          <w:numId w:val="20"/>
        </w:numPr>
        <w:tabs>
          <w:tab w:val="left" w:pos="0"/>
          <w:tab w:val="left" w:pos="6654"/>
        </w:tabs>
        <w:ind w:left="0" w:firstLine="709"/>
        <w:contextualSpacing/>
        <w:jc w:val="both"/>
        <w:rPr>
          <w:rFonts w:cs="Times New Roman"/>
          <w:sz w:val="24"/>
          <w:szCs w:val="24"/>
          <w:lang w:val="ru-RU"/>
        </w:rPr>
      </w:pPr>
      <w:r w:rsidRPr="007D6859">
        <w:rPr>
          <w:rFonts w:cs="Times New Roman"/>
          <w:sz w:val="24"/>
          <w:szCs w:val="24"/>
          <w:lang w:val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31ED5" w:rsidRPr="00642920" w:rsidSect="00722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55" w:rsidRDefault="00FF3C55" w:rsidP="00226223">
      <w:r>
        <w:separator/>
      </w:r>
    </w:p>
  </w:endnote>
  <w:endnote w:type="continuationSeparator" w:id="0">
    <w:p w:rsidR="00FF3C55" w:rsidRDefault="00FF3C55" w:rsidP="0022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39" w:rsidRDefault="00722A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23" w:rsidRPr="00226223" w:rsidRDefault="00226223">
    <w:pPr>
      <w:pStyle w:val="a7"/>
      <w:rPr>
        <w:rFonts w:ascii="Times New Roman" w:hAnsi="Times New Roman" w:cs="Times New Roman"/>
        <w:sz w:val="20"/>
        <w:szCs w:val="20"/>
        <w:lang w:val="ru-RU"/>
      </w:rPr>
    </w:pPr>
    <w:bookmarkStart w:id="0" w:name="_GoBack"/>
    <w:r w:rsidRPr="00226223">
      <w:rPr>
        <w:rFonts w:ascii="Times New Roman" w:hAnsi="Times New Roman" w:cs="Times New Roman"/>
        <w:sz w:val="20"/>
        <w:szCs w:val="20"/>
        <w:lang w:val="ru-RU"/>
      </w:rPr>
      <w:t>Внутренний номер:</w:t>
    </w:r>
    <w:r w:rsidR="0097358B" w:rsidRPr="0097358B">
      <w:t xml:space="preserve"> </w:t>
    </w:r>
    <w:r w:rsidR="0097358B" w:rsidRPr="0097358B">
      <w:rPr>
        <w:rFonts w:ascii="Times New Roman" w:hAnsi="Times New Roman" w:cs="Times New Roman"/>
        <w:sz w:val="20"/>
        <w:szCs w:val="20"/>
      </w:rPr>
      <w:t>335006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39" w:rsidRDefault="00722A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55" w:rsidRDefault="00FF3C55" w:rsidP="00226223">
      <w:r>
        <w:separator/>
      </w:r>
    </w:p>
  </w:footnote>
  <w:footnote w:type="continuationSeparator" w:id="0">
    <w:p w:rsidR="00FF3C55" w:rsidRDefault="00FF3C55" w:rsidP="0022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39" w:rsidRDefault="00722A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39" w:rsidRDefault="00722A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39" w:rsidRDefault="00722A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999"/>
    <w:multiLevelType w:val="hybridMultilevel"/>
    <w:tmpl w:val="194AAB9C"/>
    <w:lvl w:ilvl="0" w:tplc="05C8239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ED64D8C"/>
    <w:multiLevelType w:val="hybridMultilevel"/>
    <w:tmpl w:val="5EF2C84A"/>
    <w:lvl w:ilvl="0" w:tplc="9EA46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B10986"/>
    <w:multiLevelType w:val="hybridMultilevel"/>
    <w:tmpl w:val="FADEDED0"/>
    <w:lvl w:ilvl="0" w:tplc="45B6CC8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095BA1"/>
    <w:multiLevelType w:val="hybridMultilevel"/>
    <w:tmpl w:val="B5B0C2CC"/>
    <w:lvl w:ilvl="0" w:tplc="650CD7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17415787"/>
    <w:multiLevelType w:val="hybridMultilevel"/>
    <w:tmpl w:val="DE9A4ABE"/>
    <w:lvl w:ilvl="0" w:tplc="8BD042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5" w15:restartNumberingAfterBreak="0">
    <w:nsid w:val="1AE574DD"/>
    <w:multiLevelType w:val="hybridMultilevel"/>
    <w:tmpl w:val="19FAE6BE"/>
    <w:lvl w:ilvl="0" w:tplc="0419000F">
      <w:start w:val="1"/>
      <w:numFmt w:val="decimal"/>
      <w:lvlText w:val="%1.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6" w15:restartNumberingAfterBreak="0">
    <w:nsid w:val="1B8912BF"/>
    <w:multiLevelType w:val="hybridMultilevel"/>
    <w:tmpl w:val="DBB8A190"/>
    <w:lvl w:ilvl="0" w:tplc="45B6CC8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7" w15:restartNumberingAfterBreak="0">
    <w:nsid w:val="1C2C0403"/>
    <w:multiLevelType w:val="hybridMultilevel"/>
    <w:tmpl w:val="E90E8172"/>
    <w:lvl w:ilvl="0" w:tplc="37CAA24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8" w15:restartNumberingAfterBreak="0">
    <w:nsid w:val="262B7446"/>
    <w:multiLevelType w:val="hybridMultilevel"/>
    <w:tmpl w:val="C58048BC"/>
    <w:lvl w:ilvl="0" w:tplc="143460F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34B0"/>
    <w:multiLevelType w:val="hybridMultilevel"/>
    <w:tmpl w:val="297CF9D4"/>
    <w:lvl w:ilvl="0" w:tplc="9724B578">
      <w:start w:val="1"/>
      <w:numFmt w:val="bullet"/>
      <w:suff w:val="space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F5126E"/>
    <w:multiLevelType w:val="hybridMultilevel"/>
    <w:tmpl w:val="5422F3C0"/>
    <w:lvl w:ilvl="0" w:tplc="45B6CC8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1" w15:restartNumberingAfterBreak="0">
    <w:nsid w:val="28CC5C56"/>
    <w:multiLevelType w:val="hybridMultilevel"/>
    <w:tmpl w:val="517095C4"/>
    <w:lvl w:ilvl="0" w:tplc="0419000F">
      <w:start w:val="1"/>
      <w:numFmt w:val="decimal"/>
      <w:lvlText w:val="%1."/>
      <w:lvlJc w:val="left"/>
      <w:pPr>
        <w:ind w:left="2261" w:hanging="360"/>
      </w:pPr>
    </w:lvl>
    <w:lvl w:ilvl="1" w:tplc="04190019" w:tentative="1">
      <w:start w:val="1"/>
      <w:numFmt w:val="lowerLetter"/>
      <w:lvlText w:val="%2."/>
      <w:lvlJc w:val="left"/>
      <w:pPr>
        <w:ind w:left="2981" w:hanging="360"/>
      </w:pPr>
    </w:lvl>
    <w:lvl w:ilvl="2" w:tplc="0419001B" w:tentative="1">
      <w:start w:val="1"/>
      <w:numFmt w:val="lowerRoman"/>
      <w:lvlText w:val="%3."/>
      <w:lvlJc w:val="right"/>
      <w:pPr>
        <w:ind w:left="3701" w:hanging="180"/>
      </w:pPr>
    </w:lvl>
    <w:lvl w:ilvl="3" w:tplc="0419000F" w:tentative="1">
      <w:start w:val="1"/>
      <w:numFmt w:val="decimal"/>
      <w:lvlText w:val="%4."/>
      <w:lvlJc w:val="left"/>
      <w:pPr>
        <w:ind w:left="4421" w:hanging="360"/>
      </w:pPr>
    </w:lvl>
    <w:lvl w:ilvl="4" w:tplc="04190019" w:tentative="1">
      <w:start w:val="1"/>
      <w:numFmt w:val="lowerLetter"/>
      <w:lvlText w:val="%5."/>
      <w:lvlJc w:val="left"/>
      <w:pPr>
        <w:ind w:left="5141" w:hanging="360"/>
      </w:pPr>
    </w:lvl>
    <w:lvl w:ilvl="5" w:tplc="0419001B" w:tentative="1">
      <w:start w:val="1"/>
      <w:numFmt w:val="lowerRoman"/>
      <w:lvlText w:val="%6."/>
      <w:lvlJc w:val="right"/>
      <w:pPr>
        <w:ind w:left="5861" w:hanging="180"/>
      </w:pPr>
    </w:lvl>
    <w:lvl w:ilvl="6" w:tplc="0419000F" w:tentative="1">
      <w:start w:val="1"/>
      <w:numFmt w:val="decimal"/>
      <w:lvlText w:val="%7."/>
      <w:lvlJc w:val="left"/>
      <w:pPr>
        <w:ind w:left="6581" w:hanging="360"/>
      </w:pPr>
    </w:lvl>
    <w:lvl w:ilvl="7" w:tplc="04190019" w:tentative="1">
      <w:start w:val="1"/>
      <w:numFmt w:val="lowerLetter"/>
      <w:lvlText w:val="%8."/>
      <w:lvlJc w:val="left"/>
      <w:pPr>
        <w:ind w:left="7301" w:hanging="360"/>
      </w:pPr>
    </w:lvl>
    <w:lvl w:ilvl="8" w:tplc="0419001B" w:tentative="1">
      <w:start w:val="1"/>
      <w:numFmt w:val="lowerRoman"/>
      <w:lvlText w:val="%9."/>
      <w:lvlJc w:val="right"/>
      <w:pPr>
        <w:ind w:left="8021" w:hanging="180"/>
      </w:pPr>
    </w:lvl>
  </w:abstractNum>
  <w:abstractNum w:abstractNumId="12" w15:restartNumberingAfterBreak="0">
    <w:nsid w:val="2F5D2EC4"/>
    <w:multiLevelType w:val="hybridMultilevel"/>
    <w:tmpl w:val="C832D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8E388F"/>
    <w:multiLevelType w:val="hybridMultilevel"/>
    <w:tmpl w:val="22686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196DF6"/>
    <w:multiLevelType w:val="hybridMultilevel"/>
    <w:tmpl w:val="90BE6EDC"/>
    <w:lvl w:ilvl="0" w:tplc="08388798">
      <w:start w:val="1"/>
      <w:numFmt w:val="bullet"/>
      <w:suff w:val="space"/>
      <w:lvlText w:val="-"/>
      <w:lvlJc w:val="left"/>
      <w:pPr>
        <w:ind w:left="926" w:hanging="45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5F62C13A">
      <w:start w:val="1"/>
      <w:numFmt w:val="bullet"/>
      <w:lvlText w:val="•"/>
      <w:lvlJc w:val="left"/>
      <w:pPr>
        <w:ind w:left="1144" w:hanging="454"/>
      </w:pPr>
      <w:rPr>
        <w:rFonts w:hint="default"/>
      </w:rPr>
    </w:lvl>
    <w:lvl w:ilvl="2" w:tplc="62D88CF0">
      <w:start w:val="1"/>
      <w:numFmt w:val="bullet"/>
      <w:lvlText w:val="•"/>
      <w:lvlJc w:val="left"/>
      <w:pPr>
        <w:ind w:left="2175" w:hanging="454"/>
      </w:pPr>
      <w:rPr>
        <w:rFonts w:hint="default"/>
      </w:rPr>
    </w:lvl>
    <w:lvl w:ilvl="3" w:tplc="7CA4467C">
      <w:start w:val="1"/>
      <w:numFmt w:val="bullet"/>
      <w:lvlText w:val="•"/>
      <w:lvlJc w:val="left"/>
      <w:pPr>
        <w:ind w:left="3206" w:hanging="454"/>
      </w:pPr>
      <w:rPr>
        <w:rFonts w:hint="default"/>
      </w:rPr>
    </w:lvl>
    <w:lvl w:ilvl="4" w:tplc="8FC8962C">
      <w:start w:val="1"/>
      <w:numFmt w:val="bullet"/>
      <w:lvlText w:val="•"/>
      <w:lvlJc w:val="left"/>
      <w:pPr>
        <w:ind w:left="4238" w:hanging="454"/>
      </w:pPr>
      <w:rPr>
        <w:rFonts w:hint="default"/>
      </w:rPr>
    </w:lvl>
    <w:lvl w:ilvl="5" w:tplc="C38677B0">
      <w:start w:val="1"/>
      <w:numFmt w:val="bullet"/>
      <w:lvlText w:val="•"/>
      <w:lvlJc w:val="left"/>
      <w:pPr>
        <w:ind w:left="5269" w:hanging="454"/>
      </w:pPr>
      <w:rPr>
        <w:rFonts w:hint="default"/>
      </w:rPr>
    </w:lvl>
    <w:lvl w:ilvl="6" w:tplc="FA60E8AA">
      <w:start w:val="1"/>
      <w:numFmt w:val="bullet"/>
      <w:lvlText w:val="•"/>
      <w:lvlJc w:val="left"/>
      <w:pPr>
        <w:ind w:left="6300" w:hanging="454"/>
      </w:pPr>
      <w:rPr>
        <w:rFonts w:hint="default"/>
      </w:rPr>
    </w:lvl>
    <w:lvl w:ilvl="7" w:tplc="518E138E">
      <w:start w:val="1"/>
      <w:numFmt w:val="bullet"/>
      <w:lvlText w:val="•"/>
      <w:lvlJc w:val="left"/>
      <w:pPr>
        <w:ind w:left="7332" w:hanging="454"/>
      </w:pPr>
      <w:rPr>
        <w:rFonts w:hint="default"/>
      </w:rPr>
    </w:lvl>
    <w:lvl w:ilvl="8" w:tplc="A168ADCA">
      <w:start w:val="1"/>
      <w:numFmt w:val="bullet"/>
      <w:lvlText w:val="•"/>
      <w:lvlJc w:val="left"/>
      <w:pPr>
        <w:ind w:left="8363" w:hanging="454"/>
      </w:pPr>
      <w:rPr>
        <w:rFonts w:hint="default"/>
      </w:rPr>
    </w:lvl>
  </w:abstractNum>
  <w:abstractNum w:abstractNumId="15" w15:restartNumberingAfterBreak="0">
    <w:nsid w:val="41180395"/>
    <w:multiLevelType w:val="hybridMultilevel"/>
    <w:tmpl w:val="22F45D7A"/>
    <w:lvl w:ilvl="0" w:tplc="EF0C32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415D5F4D"/>
    <w:multiLevelType w:val="hybridMultilevel"/>
    <w:tmpl w:val="910A9BC0"/>
    <w:lvl w:ilvl="0" w:tplc="0419000F">
      <w:start w:val="1"/>
      <w:numFmt w:val="decimal"/>
      <w:lvlText w:val="%1.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7" w15:restartNumberingAfterBreak="0">
    <w:nsid w:val="42546202"/>
    <w:multiLevelType w:val="multilevel"/>
    <w:tmpl w:val="BF8AB080"/>
    <w:lvl w:ilvl="0">
      <w:start w:val="3"/>
      <w:numFmt w:val="decimal"/>
      <w:lvlText w:val="%1"/>
      <w:lvlJc w:val="left"/>
      <w:pPr>
        <w:ind w:left="113" w:hanging="56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49" w:hanging="56"/>
      </w:pPr>
      <w:rPr>
        <w:rFonts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3" w:hanging="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" w:hanging="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" w:hanging="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" w:hanging="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3" w:hanging="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3" w:hanging="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" w:hanging="56"/>
      </w:pPr>
      <w:rPr>
        <w:rFonts w:hint="default"/>
      </w:rPr>
    </w:lvl>
  </w:abstractNum>
  <w:abstractNum w:abstractNumId="18" w15:restartNumberingAfterBreak="0">
    <w:nsid w:val="45EC4326"/>
    <w:multiLevelType w:val="hybridMultilevel"/>
    <w:tmpl w:val="8DCE9480"/>
    <w:lvl w:ilvl="0" w:tplc="4F7E239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FA7102"/>
    <w:multiLevelType w:val="hybridMultilevel"/>
    <w:tmpl w:val="40FEB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1153F3"/>
    <w:multiLevelType w:val="hybridMultilevel"/>
    <w:tmpl w:val="AF9C6FD4"/>
    <w:lvl w:ilvl="0" w:tplc="BF943DC0">
      <w:start w:val="1"/>
      <w:numFmt w:val="bullet"/>
      <w:lvlText w:val="-"/>
      <w:lvlJc w:val="left"/>
      <w:pPr>
        <w:ind w:left="112" w:hanging="358"/>
      </w:pPr>
      <w:rPr>
        <w:rFonts w:ascii="Times New Roman" w:eastAsia="Times New Roman" w:hAnsi="Times New Roman" w:hint="default"/>
        <w:sz w:val="28"/>
        <w:szCs w:val="28"/>
      </w:rPr>
    </w:lvl>
    <w:lvl w:ilvl="1" w:tplc="C6BC9E9E">
      <w:start w:val="1"/>
      <w:numFmt w:val="bullet"/>
      <w:suff w:val="space"/>
      <w:lvlText w:val="-"/>
      <w:lvlJc w:val="left"/>
      <w:pPr>
        <w:ind w:left="1233" w:hanging="24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13AE45B6">
      <w:start w:val="1"/>
      <w:numFmt w:val="bullet"/>
      <w:lvlText w:val="•"/>
      <w:lvlJc w:val="left"/>
      <w:pPr>
        <w:ind w:left="2175" w:hanging="240"/>
      </w:pPr>
      <w:rPr>
        <w:rFonts w:hint="default"/>
      </w:rPr>
    </w:lvl>
    <w:lvl w:ilvl="3" w:tplc="C15C8AE4">
      <w:start w:val="1"/>
      <w:numFmt w:val="bullet"/>
      <w:lvlText w:val="•"/>
      <w:lvlJc w:val="left"/>
      <w:pPr>
        <w:ind w:left="3206" w:hanging="240"/>
      </w:pPr>
      <w:rPr>
        <w:rFonts w:hint="default"/>
      </w:rPr>
    </w:lvl>
    <w:lvl w:ilvl="4" w:tplc="CCC069A8">
      <w:start w:val="1"/>
      <w:numFmt w:val="bullet"/>
      <w:lvlText w:val="•"/>
      <w:lvlJc w:val="left"/>
      <w:pPr>
        <w:ind w:left="4238" w:hanging="240"/>
      </w:pPr>
      <w:rPr>
        <w:rFonts w:hint="default"/>
      </w:rPr>
    </w:lvl>
    <w:lvl w:ilvl="5" w:tplc="BF328896">
      <w:start w:val="1"/>
      <w:numFmt w:val="bullet"/>
      <w:lvlText w:val="•"/>
      <w:lvlJc w:val="left"/>
      <w:pPr>
        <w:ind w:left="5269" w:hanging="240"/>
      </w:pPr>
      <w:rPr>
        <w:rFonts w:hint="default"/>
      </w:rPr>
    </w:lvl>
    <w:lvl w:ilvl="6" w:tplc="5B9C08FC">
      <w:start w:val="1"/>
      <w:numFmt w:val="bullet"/>
      <w:lvlText w:val="•"/>
      <w:lvlJc w:val="left"/>
      <w:pPr>
        <w:ind w:left="6300" w:hanging="240"/>
      </w:pPr>
      <w:rPr>
        <w:rFonts w:hint="default"/>
      </w:rPr>
    </w:lvl>
    <w:lvl w:ilvl="7" w:tplc="EE8C12FC">
      <w:start w:val="1"/>
      <w:numFmt w:val="bullet"/>
      <w:lvlText w:val="•"/>
      <w:lvlJc w:val="left"/>
      <w:pPr>
        <w:ind w:left="7332" w:hanging="240"/>
      </w:pPr>
      <w:rPr>
        <w:rFonts w:hint="default"/>
      </w:rPr>
    </w:lvl>
    <w:lvl w:ilvl="8" w:tplc="B88A22BA">
      <w:start w:val="1"/>
      <w:numFmt w:val="bullet"/>
      <w:lvlText w:val="•"/>
      <w:lvlJc w:val="left"/>
      <w:pPr>
        <w:ind w:left="8363" w:hanging="240"/>
      </w:pPr>
      <w:rPr>
        <w:rFonts w:hint="default"/>
      </w:rPr>
    </w:lvl>
  </w:abstractNum>
  <w:abstractNum w:abstractNumId="21" w15:restartNumberingAfterBreak="0">
    <w:nsid w:val="50756EC7"/>
    <w:multiLevelType w:val="hybridMultilevel"/>
    <w:tmpl w:val="725EEDB2"/>
    <w:lvl w:ilvl="0" w:tplc="F7901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71CB5"/>
    <w:multiLevelType w:val="hybridMultilevel"/>
    <w:tmpl w:val="D0DAD208"/>
    <w:lvl w:ilvl="0" w:tplc="64FE00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381357"/>
    <w:multiLevelType w:val="hybridMultilevel"/>
    <w:tmpl w:val="460453EE"/>
    <w:lvl w:ilvl="0" w:tplc="45B6CC8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F53C3"/>
    <w:multiLevelType w:val="hybridMultilevel"/>
    <w:tmpl w:val="3E582894"/>
    <w:lvl w:ilvl="0" w:tplc="CC86C1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5" w15:restartNumberingAfterBreak="0">
    <w:nsid w:val="597C24B9"/>
    <w:multiLevelType w:val="hybridMultilevel"/>
    <w:tmpl w:val="2728866E"/>
    <w:lvl w:ilvl="0" w:tplc="BF6C1C1C">
      <w:start w:val="1"/>
      <w:numFmt w:val="bullet"/>
      <w:suff w:val="space"/>
      <w:lvlText w:val="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 w15:restartNumberingAfterBreak="0">
    <w:nsid w:val="5ECC7930"/>
    <w:multiLevelType w:val="hybridMultilevel"/>
    <w:tmpl w:val="FD9CEC4C"/>
    <w:lvl w:ilvl="0" w:tplc="BF943DC0">
      <w:start w:val="1"/>
      <w:numFmt w:val="bullet"/>
      <w:lvlText w:val="-"/>
      <w:lvlJc w:val="left"/>
      <w:pPr>
        <w:ind w:left="112" w:hanging="358"/>
      </w:pPr>
      <w:rPr>
        <w:rFonts w:ascii="Times New Roman" w:eastAsia="Times New Roman" w:hAnsi="Times New Roman" w:hint="default"/>
        <w:sz w:val="28"/>
        <w:szCs w:val="28"/>
      </w:rPr>
    </w:lvl>
    <w:lvl w:ilvl="1" w:tplc="8012B4BA">
      <w:start w:val="1"/>
      <w:numFmt w:val="bullet"/>
      <w:suff w:val="space"/>
      <w:lvlText w:val="-"/>
      <w:lvlJc w:val="left"/>
      <w:pPr>
        <w:ind w:left="1092" w:hanging="24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13AE45B6">
      <w:start w:val="1"/>
      <w:numFmt w:val="bullet"/>
      <w:lvlText w:val="•"/>
      <w:lvlJc w:val="left"/>
      <w:pPr>
        <w:ind w:left="2175" w:hanging="240"/>
      </w:pPr>
      <w:rPr>
        <w:rFonts w:hint="default"/>
      </w:rPr>
    </w:lvl>
    <w:lvl w:ilvl="3" w:tplc="C15C8AE4">
      <w:start w:val="1"/>
      <w:numFmt w:val="bullet"/>
      <w:lvlText w:val="•"/>
      <w:lvlJc w:val="left"/>
      <w:pPr>
        <w:ind w:left="3206" w:hanging="240"/>
      </w:pPr>
      <w:rPr>
        <w:rFonts w:hint="default"/>
      </w:rPr>
    </w:lvl>
    <w:lvl w:ilvl="4" w:tplc="CCC069A8">
      <w:start w:val="1"/>
      <w:numFmt w:val="bullet"/>
      <w:lvlText w:val="•"/>
      <w:lvlJc w:val="left"/>
      <w:pPr>
        <w:ind w:left="4238" w:hanging="240"/>
      </w:pPr>
      <w:rPr>
        <w:rFonts w:hint="default"/>
      </w:rPr>
    </w:lvl>
    <w:lvl w:ilvl="5" w:tplc="BF328896">
      <w:start w:val="1"/>
      <w:numFmt w:val="bullet"/>
      <w:lvlText w:val="•"/>
      <w:lvlJc w:val="left"/>
      <w:pPr>
        <w:ind w:left="5269" w:hanging="240"/>
      </w:pPr>
      <w:rPr>
        <w:rFonts w:hint="default"/>
      </w:rPr>
    </w:lvl>
    <w:lvl w:ilvl="6" w:tplc="5B9C08FC">
      <w:start w:val="1"/>
      <w:numFmt w:val="bullet"/>
      <w:lvlText w:val="•"/>
      <w:lvlJc w:val="left"/>
      <w:pPr>
        <w:ind w:left="6300" w:hanging="240"/>
      </w:pPr>
      <w:rPr>
        <w:rFonts w:hint="default"/>
      </w:rPr>
    </w:lvl>
    <w:lvl w:ilvl="7" w:tplc="EE8C12FC">
      <w:start w:val="1"/>
      <w:numFmt w:val="bullet"/>
      <w:lvlText w:val="•"/>
      <w:lvlJc w:val="left"/>
      <w:pPr>
        <w:ind w:left="7332" w:hanging="240"/>
      </w:pPr>
      <w:rPr>
        <w:rFonts w:hint="default"/>
      </w:rPr>
    </w:lvl>
    <w:lvl w:ilvl="8" w:tplc="B88A22BA">
      <w:start w:val="1"/>
      <w:numFmt w:val="bullet"/>
      <w:lvlText w:val="•"/>
      <w:lvlJc w:val="left"/>
      <w:pPr>
        <w:ind w:left="8363" w:hanging="240"/>
      </w:pPr>
      <w:rPr>
        <w:rFonts w:hint="default"/>
      </w:rPr>
    </w:lvl>
  </w:abstractNum>
  <w:abstractNum w:abstractNumId="27" w15:restartNumberingAfterBreak="0">
    <w:nsid w:val="60A555E9"/>
    <w:multiLevelType w:val="hybridMultilevel"/>
    <w:tmpl w:val="47469DDE"/>
    <w:lvl w:ilvl="0" w:tplc="BF943DC0">
      <w:start w:val="1"/>
      <w:numFmt w:val="bullet"/>
      <w:lvlText w:val="-"/>
      <w:lvlJc w:val="left"/>
      <w:pPr>
        <w:ind w:left="112" w:hanging="358"/>
      </w:pPr>
      <w:rPr>
        <w:rFonts w:ascii="Times New Roman" w:eastAsia="Times New Roman" w:hAnsi="Times New Roman" w:hint="default"/>
        <w:sz w:val="28"/>
        <w:szCs w:val="28"/>
      </w:rPr>
    </w:lvl>
    <w:lvl w:ilvl="1" w:tplc="7C6831D4">
      <w:start w:val="1"/>
      <w:numFmt w:val="bullet"/>
      <w:lvlText w:val="-"/>
      <w:lvlJc w:val="left"/>
      <w:pPr>
        <w:ind w:left="1233" w:hanging="240"/>
      </w:pPr>
      <w:rPr>
        <w:rFonts w:ascii="Times New Roman" w:eastAsia="Times New Roman" w:hAnsi="Times New Roman" w:hint="default"/>
        <w:sz w:val="28"/>
        <w:szCs w:val="28"/>
      </w:rPr>
    </w:lvl>
    <w:lvl w:ilvl="2" w:tplc="13AE45B6">
      <w:start w:val="1"/>
      <w:numFmt w:val="bullet"/>
      <w:lvlText w:val="•"/>
      <w:lvlJc w:val="left"/>
      <w:pPr>
        <w:ind w:left="2175" w:hanging="240"/>
      </w:pPr>
      <w:rPr>
        <w:rFonts w:hint="default"/>
      </w:rPr>
    </w:lvl>
    <w:lvl w:ilvl="3" w:tplc="C15C8AE4">
      <w:start w:val="1"/>
      <w:numFmt w:val="bullet"/>
      <w:lvlText w:val="•"/>
      <w:lvlJc w:val="left"/>
      <w:pPr>
        <w:ind w:left="3206" w:hanging="240"/>
      </w:pPr>
      <w:rPr>
        <w:rFonts w:hint="default"/>
      </w:rPr>
    </w:lvl>
    <w:lvl w:ilvl="4" w:tplc="CCC069A8">
      <w:start w:val="1"/>
      <w:numFmt w:val="bullet"/>
      <w:lvlText w:val="•"/>
      <w:lvlJc w:val="left"/>
      <w:pPr>
        <w:ind w:left="4238" w:hanging="240"/>
      </w:pPr>
      <w:rPr>
        <w:rFonts w:hint="default"/>
      </w:rPr>
    </w:lvl>
    <w:lvl w:ilvl="5" w:tplc="BF328896">
      <w:start w:val="1"/>
      <w:numFmt w:val="bullet"/>
      <w:lvlText w:val="•"/>
      <w:lvlJc w:val="left"/>
      <w:pPr>
        <w:ind w:left="5269" w:hanging="240"/>
      </w:pPr>
      <w:rPr>
        <w:rFonts w:hint="default"/>
      </w:rPr>
    </w:lvl>
    <w:lvl w:ilvl="6" w:tplc="5B9C08FC">
      <w:start w:val="1"/>
      <w:numFmt w:val="bullet"/>
      <w:lvlText w:val="•"/>
      <w:lvlJc w:val="left"/>
      <w:pPr>
        <w:ind w:left="6300" w:hanging="240"/>
      </w:pPr>
      <w:rPr>
        <w:rFonts w:hint="default"/>
      </w:rPr>
    </w:lvl>
    <w:lvl w:ilvl="7" w:tplc="EE8C12FC">
      <w:start w:val="1"/>
      <w:numFmt w:val="bullet"/>
      <w:lvlText w:val="•"/>
      <w:lvlJc w:val="left"/>
      <w:pPr>
        <w:ind w:left="7332" w:hanging="240"/>
      </w:pPr>
      <w:rPr>
        <w:rFonts w:hint="default"/>
      </w:rPr>
    </w:lvl>
    <w:lvl w:ilvl="8" w:tplc="B88A22BA">
      <w:start w:val="1"/>
      <w:numFmt w:val="bullet"/>
      <w:lvlText w:val="•"/>
      <w:lvlJc w:val="left"/>
      <w:pPr>
        <w:ind w:left="8363" w:hanging="240"/>
      </w:pPr>
      <w:rPr>
        <w:rFonts w:hint="default"/>
      </w:rPr>
    </w:lvl>
  </w:abstractNum>
  <w:abstractNum w:abstractNumId="28" w15:restartNumberingAfterBreak="0">
    <w:nsid w:val="65844453"/>
    <w:multiLevelType w:val="hybridMultilevel"/>
    <w:tmpl w:val="2242BD9A"/>
    <w:lvl w:ilvl="0" w:tplc="BA46B6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0446BC"/>
    <w:multiLevelType w:val="hybridMultilevel"/>
    <w:tmpl w:val="C3F8ADA2"/>
    <w:lvl w:ilvl="0" w:tplc="0419000F">
      <w:start w:val="1"/>
      <w:numFmt w:val="decimal"/>
      <w:lvlText w:val="%1.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30" w15:restartNumberingAfterBreak="0">
    <w:nsid w:val="7A5021A9"/>
    <w:multiLevelType w:val="hybridMultilevel"/>
    <w:tmpl w:val="2B968D4E"/>
    <w:lvl w:ilvl="0" w:tplc="BF943DC0">
      <w:start w:val="1"/>
      <w:numFmt w:val="bullet"/>
      <w:lvlText w:val="-"/>
      <w:lvlJc w:val="left"/>
      <w:pPr>
        <w:ind w:left="112" w:hanging="358"/>
      </w:pPr>
      <w:rPr>
        <w:rFonts w:ascii="Times New Roman" w:eastAsia="Times New Roman" w:hAnsi="Times New Roman" w:hint="default"/>
        <w:sz w:val="28"/>
        <w:szCs w:val="28"/>
      </w:rPr>
    </w:lvl>
    <w:lvl w:ilvl="1" w:tplc="8E18D208">
      <w:start w:val="1"/>
      <w:numFmt w:val="bullet"/>
      <w:suff w:val="space"/>
      <w:lvlText w:val="-"/>
      <w:lvlJc w:val="left"/>
      <w:pPr>
        <w:ind w:left="1233" w:hanging="24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13AE45B6">
      <w:start w:val="1"/>
      <w:numFmt w:val="bullet"/>
      <w:lvlText w:val="•"/>
      <w:lvlJc w:val="left"/>
      <w:pPr>
        <w:ind w:left="2175" w:hanging="240"/>
      </w:pPr>
      <w:rPr>
        <w:rFonts w:hint="default"/>
      </w:rPr>
    </w:lvl>
    <w:lvl w:ilvl="3" w:tplc="C15C8AE4">
      <w:start w:val="1"/>
      <w:numFmt w:val="bullet"/>
      <w:lvlText w:val="•"/>
      <w:lvlJc w:val="left"/>
      <w:pPr>
        <w:ind w:left="3206" w:hanging="240"/>
      </w:pPr>
      <w:rPr>
        <w:rFonts w:hint="default"/>
      </w:rPr>
    </w:lvl>
    <w:lvl w:ilvl="4" w:tplc="CCC069A8">
      <w:start w:val="1"/>
      <w:numFmt w:val="bullet"/>
      <w:lvlText w:val="•"/>
      <w:lvlJc w:val="left"/>
      <w:pPr>
        <w:ind w:left="4238" w:hanging="240"/>
      </w:pPr>
      <w:rPr>
        <w:rFonts w:hint="default"/>
      </w:rPr>
    </w:lvl>
    <w:lvl w:ilvl="5" w:tplc="BF328896">
      <w:start w:val="1"/>
      <w:numFmt w:val="bullet"/>
      <w:lvlText w:val="•"/>
      <w:lvlJc w:val="left"/>
      <w:pPr>
        <w:ind w:left="5269" w:hanging="240"/>
      </w:pPr>
      <w:rPr>
        <w:rFonts w:hint="default"/>
      </w:rPr>
    </w:lvl>
    <w:lvl w:ilvl="6" w:tplc="5B9C08FC">
      <w:start w:val="1"/>
      <w:numFmt w:val="bullet"/>
      <w:lvlText w:val="•"/>
      <w:lvlJc w:val="left"/>
      <w:pPr>
        <w:ind w:left="6300" w:hanging="240"/>
      </w:pPr>
      <w:rPr>
        <w:rFonts w:hint="default"/>
      </w:rPr>
    </w:lvl>
    <w:lvl w:ilvl="7" w:tplc="EE8C12FC">
      <w:start w:val="1"/>
      <w:numFmt w:val="bullet"/>
      <w:lvlText w:val="•"/>
      <w:lvlJc w:val="left"/>
      <w:pPr>
        <w:ind w:left="7332" w:hanging="240"/>
      </w:pPr>
      <w:rPr>
        <w:rFonts w:hint="default"/>
      </w:rPr>
    </w:lvl>
    <w:lvl w:ilvl="8" w:tplc="B88A22BA">
      <w:start w:val="1"/>
      <w:numFmt w:val="bullet"/>
      <w:lvlText w:val="•"/>
      <w:lvlJc w:val="left"/>
      <w:pPr>
        <w:ind w:left="8363" w:hanging="24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24"/>
  </w:num>
  <w:num w:numId="5">
    <w:abstractNumId w:val="8"/>
  </w:num>
  <w:num w:numId="6">
    <w:abstractNumId w:val="18"/>
  </w:num>
  <w:num w:numId="7">
    <w:abstractNumId w:val="28"/>
  </w:num>
  <w:num w:numId="8">
    <w:abstractNumId w:val="15"/>
  </w:num>
  <w:num w:numId="9">
    <w:abstractNumId w:val="0"/>
  </w:num>
  <w:num w:numId="10">
    <w:abstractNumId w:val="4"/>
  </w:num>
  <w:num w:numId="11">
    <w:abstractNumId w:val="3"/>
  </w:num>
  <w:num w:numId="12">
    <w:abstractNumId w:val="22"/>
  </w:num>
  <w:num w:numId="13">
    <w:abstractNumId w:val="21"/>
  </w:num>
  <w:num w:numId="14">
    <w:abstractNumId w:val="9"/>
  </w:num>
  <w:num w:numId="15">
    <w:abstractNumId w:val="25"/>
  </w:num>
  <w:num w:numId="16">
    <w:abstractNumId w:val="26"/>
  </w:num>
  <w:num w:numId="17">
    <w:abstractNumId w:val="20"/>
  </w:num>
  <w:num w:numId="18">
    <w:abstractNumId w:val="30"/>
  </w:num>
  <w:num w:numId="19">
    <w:abstractNumId w:val="14"/>
  </w:num>
  <w:num w:numId="20">
    <w:abstractNumId w:val="2"/>
  </w:num>
  <w:num w:numId="21">
    <w:abstractNumId w:val="1"/>
  </w:num>
  <w:num w:numId="22">
    <w:abstractNumId w:val="19"/>
  </w:num>
  <w:num w:numId="23">
    <w:abstractNumId w:val="13"/>
  </w:num>
  <w:num w:numId="24">
    <w:abstractNumId w:val="5"/>
  </w:num>
  <w:num w:numId="25">
    <w:abstractNumId w:val="11"/>
  </w:num>
  <w:num w:numId="26">
    <w:abstractNumId w:val="12"/>
  </w:num>
  <w:num w:numId="27">
    <w:abstractNumId w:val="29"/>
  </w:num>
  <w:num w:numId="28">
    <w:abstractNumId w:val="16"/>
  </w:num>
  <w:num w:numId="29">
    <w:abstractNumId w:val="6"/>
  </w:num>
  <w:num w:numId="30">
    <w:abstractNumId w:val="23"/>
  </w:num>
  <w:num w:numId="3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D5"/>
    <w:rsid w:val="000E364E"/>
    <w:rsid w:val="001C50EF"/>
    <w:rsid w:val="0020367F"/>
    <w:rsid w:val="00226223"/>
    <w:rsid w:val="00240DC4"/>
    <w:rsid w:val="002B1DD6"/>
    <w:rsid w:val="003741B3"/>
    <w:rsid w:val="00441479"/>
    <w:rsid w:val="0049601E"/>
    <w:rsid w:val="004C7FA1"/>
    <w:rsid w:val="004E4B9D"/>
    <w:rsid w:val="00531ED5"/>
    <w:rsid w:val="00642920"/>
    <w:rsid w:val="0069292D"/>
    <w:rsid w:val="006B116C"/>
    <w:rsid w:val="006F4BF1"/>
    <w:rsid w:val="0071093A"/>
    <w:rsid w:val="00722A39"/>
    <w:rsid w:val="00773E3D"/>
    <w:rsid w:val="007B3B9E"/>
    <w:rsid w:val="007D6859"/>
    <w:rsid w:val="007F439F"/>
    <w:rsid w:val="00844245"/>
    <w:rsid w:val="0086786E"/>
    <w:rsid w:val="008B10EC"/>
    <w:rsid w:val="008D6D50"/>
    <w:rsid w:val="00914708"/>
    <w:rsid w:val="0097358B"/>
    <w:rsid w:val="009A2B0B"/>
    <w:rsid w:val="009C2351"/>
    <w:rsid w:val="00A80AF8"/>
    <w:rsid w:val="00A96798"/>
    <w:rsid w:val="00AF0D27"/>
    <w:rsid w:val="00B5448D"/>
    <w:rsid w:val="00B749A2"/>
    <w:rsid w:val="00BB1F30"/>
    <w:rsid w:val="00BD47D2"/>
    <w:rsid w:val="00C3052F"/>
    <w:rsid w:val="00CA189B"/>
    <w:rsid w:val="00CD78DA"/>
    <w:rsid w:val="00CE4539"/>
    <w:rsid w:val="00E314C5"/>
    <w:rsid w:val="00E52A00"/>
    <w:rsid w:val="00EC1694"/>
    <w:rsid w:val="00ED4B0A"/>
    <w:rsid w:val="00EE4941"/>
    <w:rsid w:val="00F23CE1"/>
    <w:rsid w:val="00F574BF"/>
    <w:rsid w:val="00F704F5"/>
    <w:rsid w:val="00F729FD"/>
    <w:rsid w:val="00FB1BE5"/>
    <w:rsid w:val="00FD026D"/>
    <w:rsid w:val="00FD57CD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D98C"/>
  <w15:docId w15:val="{7C6770C6-D539-4E99-A58E-8B1868EF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62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223"/>
  </w:style>
  <w:style w:type="paragraph" w:styleId="a7">
    <w:name w:val="footer"/>
    <w:basedOn w:val="a"/>
    <w:link w:val="a8"/>
    <w:uiPriority w:val="99"/>
    <w:unhideWhenUsed/>
    <w:rsid w:val="002262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4C349D651A2B92E7F8531737C51E62181D978EE5BA4962FEE523EAE68C65710BA0667BC8180556D85DE57650DeFi3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7523-8A0A-4C53-9DE4-5C1FD06B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Кульбицкая Валентина Александровна</dc:creator>
  <cp:lastModifiedBy>Ниякина Алла Анатольевна</cp:lastModifiedBy>
  <cp:revision>3</cp:revision>
  <dcterms:created xsi:type="dcterms:W3CDTF">2024-11-06T10:02:00Z</dcterms:created>
  <dcterms:modified xsi:type="dcterms:W3CDTF">2024-11-06T10:03:00Z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2023-10-17T00:00:00Z</vt:filetime>
  </property>
</Properties>
</file>