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959" w:rsidRPr="00AE173B" w:rsidRDefault="00D75DB9" w:rsidP="00AE173B">
      <w:pPr>
        <w:pStyle w:val="ac"/>
        <w:spacing w:before="0" w:beforeAutospacing="0" w:after="0" w:afterAutospacing="0"/>
        <w:jc w:val="center"/>
        <w:rPr>
          <w:b/>
          <w:sz w:val="28"/>
          <w:szCs w:val="28"/>
        </w:rPr>
      </w:pPr>
      <w:r w:rsidRPr="00AE173B">
        <w:rPr>
          <w:b/>
          <w:sz w:val="28"/>
          <w:szCs w:val="28"/>
        </w:rPr>
        <w:t>МКУ ЗАТО Северск «Ресурсный центр образования»</w:t>
      </w:r>
    </w:p>
    <w:p w:rsidR="003C2959" w:rsidRPr="00AE173B" w:rsidRDefault="003C2959" w:rsidP="00AE173B">
      <w:pPr>
        <w:pStyle w:val="ac"/>
        <w:spacing w:before="0" w:beforeAutospacing="0" w:after="0" w:afterAutospacing="0"/>
        <w:jc w:val="center"/>
        <w:rPr>
          <w:b/>
          <w:sz w:val="28"/>
          <w:szCs w:val="28"/>
        </w:rPr>
      </w:pPr>
    </w:p>
    <w:p w:rsidR="003C2959" w:rsidRDefault="003C2959" w:rsidP="00AE173B">
      <w:pPr>
        <w:pStyle w:val="ac"/>
        <w:spacing w:before="0" w:beforeAutospacing="0" w:after="0" w:afterAutospacing="0"/>
        <w:jc w:val="center"/>
        <w:rPr>
          <w:b/>
          <w:sz w:val="28"/>
          <w:szCs w:val="28"/>
        </w:rPr>
      </w:pPr>
    </w:p>
    <w:p w:rsidR="009D0F94" w:rsidRDefault="009D0F94" w:rsidP="00AE173B">
      <w:pPr>
        <w:pStyle w:val="ac"/>
        <w:spacing w:before="0" w:beforeAutospacing="0" w:after="0" w:afterAutospacing="0"/>
        <w:jc w:val="center"/>
        <w:rPr>
          <w:b/>
          <w:sz w:val="28"/>
          <w:szCs w:val="28"/>
        </w:rPr>
      </w:pPr>
    </w:p>
    <w:p w:rsidR="009D0F94" w:rsidRDefault="009D0F94" w:rsidP="00AE173B">
      <w:pPr>
        <w:pStyle w:val="ac"/>
        <w:spacing w:before="0" w:beforeAutospacing="0" w:after="0" w:afterAutospacing="0"/>
        <w:jc w:val="center"/>
        <w:rPr>
          <w:b/>
          <w:sz w:val="28"/>
          <w:szCs w:val="28"/>
        </w:rPr>
      </w:pPr>
    </w:p>
    <w:p w:rsidR="009D0F94" w:rsidRDefault="009D0F94" w:rsidP="00AE173B">
      <w:pPr>
        <w:pStyle w:val="ac"/>
        <w:spacing w:before="0" w:beforeAutospacing="0" w:after="0" w:afterAutospacing="0"/>
        <w:jc w:val="center"/>
        <w:rPr>
          <w:b/>
          <w:sz w:val="28"/>
          <w:szCs w:val="28"/>
        </w:rPr>
      </w:pPr>
    </w:p>
    <w:p w:rsidR="009D0F94" w:rsidRDefault="009D0F94" w:rsidP="00AE173B">
      <w:pPr>
        <w:pStyle w:val="ac"/>
        <w:spacing w:before="0" w:beforeAutospacing="0" w:after="0" w:afterAutospacing="0"/>
        <w:jc w:val="center"/>
        <w:rPr>
          <w:b/>
          <w:sz w:val="28"/>
          <w:szCs w:val="28"/>
        </w:rPr>
      </w:pPr>
    </w:p>
    <w:p w:rsidR="009D0F94" w:rsidRDefault="009D0F94" w:rsidP="00AE173B">
      <w:pPr>
        <w:pStyle w:val="ac"/>
        <w:spacing w:before="0" w:beforeAutospacing="0" w:after="0" w:afterAutospacing="0"/>
        <w:jc w:val="center"/>
        <w:rPr>
          <w:b/>
          <w:sz w:val="28"/>
          <w:szCs w:val="28"/>
        </w:rPr>
      </w:pPr>
    </w:p>
    <w:p w:rsidR="009D0F94" w:rsidRDefault="009D0F94" w:rsidP="00AE173B">
      <w:pPr>
        <w:pStyle w:val="ac"/>
        <w:spacing w:before="0" w:beforeAutospacing="0" w:after="0" w:afterAutospacing="0"/>
        <w:jc w:val="center"/>
        <w:rPr>
          <w:b/>
          <w:sz w:val="28"/>
          <w:szCs w:val="28"/>
        </w:rPr>
      </w:pPr>
    </w:p>
    <w:p w:rsidR="009D0F94" w:rsidRDefault="009D0F94" w:rsidP="00AE173B">
      <w:pPr>
        <w:pStyle w:val="ac"/>
        <w:spacing w:before="0" w:beforeAutospacing="0" w:after="0" w:afterAutospacing="0"/>
        <w:jc w:val="center"/>
        <w:rPr>
          <w:b/>
          <w:sz w:val="28"/>
          <w:szCs w:val="28"/>
        </w:rPr>
      </w:pPr>
    </w:p>
    <w:p w:rsidR="009D0F94" w:rsidRPr="00AE173B" w:rsidRDefault="009D0F94" w:rsidP="00AE173B">
      <w:pPr>
        <w:pStyle w:val="ac"/>
        <w:spacing w:before="0" w:beforeAutospacing="0" w:after="0" w:afterAutospacing="0"/>
        <w:jc w:val="center"/>
        <w:rPr>
          <w:b/>
          <w:sz w:val="28"/>
          <w:szCs w:val="28"/>
        </w:rPr>
      </w:pPr>
    </w:p>
    <w:p w:rsidR="003C2959" w:rsidRPr="00AE173B" w:rsidRDefault="003C2959" w:rsidP="00AE173B">
      <w:pPr>
        <w:pStyle w:val="ac"/>
        <w:spacing w:before="0" w:beforeAutospacing="0" w:after="0" w:afterAutospacing="0"/>
        <w:jc w:val="center"/>
        <w:rPr>
          <w:b/>
          <w:sz w:val="28"/>
          <w:szCs w:val="28"/>
        </w:rPr>
      </w:pPr>
    </w:p>
    <w:p w:rsidR="003C2959" w:rsidRPr="00AE173B" w:rsidRDefault="003C2959" w:rsidP="00AE173B">
      <w:pPr>
        <w:pStyle w:val="ac"/>
        <w:spacing w:before="0" w:beforeAutospacing="0" w:after="0" w:afterAutospacing="0"/>
        <w:jc w:val="center"/>
        <w:rPr>
          <w:b/>
          <w:sz w:val="28"/>
          <w:szCs w:val="28"/>
        </w:rPr>
      </w:pPr>
    </w:p>
    <w:p w:rsidR="003C2959" w:rsidRPr="00AE173B" w:rsidRDefault="003C2959" w:rsidP="00AE173B">
      <w:pPr>
        <w:pStyle w:val="ac"/>
        <w:spacing w:before="0" w:beforeAutospacing="0" w:after="0" w:afterAutospacing="0"/>
        <w:jc w:val="center"/>
        <w:rPr>
          <w:b/>
          <w:sz w:val="28"/>
          <w:szCs w:val="28"/>
        </w:rPr>
      </w:pPr>
    </w:p>
    <w:p w:rsidR="003C2959" w:rsidRPr="00AE173B" w:rsidRDefault="003C2959" w:rsidP="00AE173B">
      <w:pPr>
        <w:pStyle w:val="ac"/>
        <w:spacing w:before="0" w:beforeAutospacing="0" w:after="0" w:afterAutospacing="0"/>
        <w:jc w:val="center"/>
        <w:rPr>
          <w:b/>
          <w:sz w:val="28"/>
          <w:szCs w:val="28"/>
        </w:rPr>
      </w:pPr>
    </w:p>
    <w:p w:rsidR="00D75DB9" w:rsidRPr="00AE173B" w:rsidRDefault="00D75DB9" w:rsidP="00AE173B">
      <w:pPr>
        <w:pStyle w:val="ac"/>
        <w:spacing w:before="0" w:beforeAutospacing="0" w:after="0" w:afterAutospacing="0"/>
        <w:jc w:val="center"/>
        <w:rPr>
          <w:b/>
          <w:sz w:val="28"/>
          <w:szCs w:val="28"/>
        </w:rPr>
      </w:pPr>
      <w:r w:rsidRPr="00AE173B">
        <w:rPr>
          <w:b/>
          <w:sz w:val="28"/>
          <w:szCs w:val="28"/>
        </w:rPr>
        <w:t>Муниципальный социально-педагогический проект</w:t>
      </w:r>
      <w:r w:rsidR="003C2959" w:rsidRPr="00AE173B">
        <w:rPr>
          <w:b/>
          <w:sz w:val="28"/>
          <w:szCs w:val="28"/>
        </w:rPr>
        <w:t xml:space="preserve"> </w:t>
      </w:r>
    </w:p>
    <w:p w:rsidR="003C2959" w:rsidRPr="00AE173B" w:rsidRDefault="003C2959" w:rsidP="00AE173B">
      <w:pPr>
        <w:pStyle w:val="ac"/>
        <w:spacing w:before="0" w:beforeAutospacing="0" w:after="0" w:afterAutospacing="0"/>
        <w:jc w:val="center"/>
        <w:rPr>
          <w:b/>
          <w:sz w:val="28"/>
          <w:szCs w:val="28"/>
        </w:rPr>
      </w:pPr>
      <w:r w:rsidRPr="00AE173B">
        <w:rPr>
          <w:b/>
          <w:sz w:val="28"/>
          <w:szCs w:val="28"/>
        </w:rPr>
        <w:t>«Социальный театр»</w:t>
      </w:r>
    </w:p>
    <w:p w:rsidR="003C2959" w:rsidRPr="00AE173B" w:rsidRDefault="003C2959" w:rsidP="00AE173B">
      <w:pPr>
        <w:pStyle w:val="ac"/>
        <w:spacing w:before="0" w:beforeAutospacing="0" w:after="0" w:afterAutospacing="0"/>
        <w:jc w:val="center"/>
        <w:rPr>
          <w:sz w:val="28"/>
          <w:szCs w:val="28"/>
        </w:rPr>
      </w:pPr>
    </w:p>
    <w:p w:rsidR="003C2959" w:rsidRDefault="003C2959" w:rsidP="00AE173B">
      <w:pPr>
        <w:pStyle w:val="ac"/>
        <w:spacing w:before="0" w:beforeAutospacing="0" w:after="0" w:afterAutospacing="0"/>
        <w:jc w:val="center"/>
        <w:rPr>
          <w:sz w:val="28"/>
          <w:szCs w:val="28"/>
        </w:rPr>
      </w:pPr>
    </w:p>
    <w:p w:rsidR="009D0F94" w:rsidRDefault="009D0F94" w:rsidP="00AE173B">
      <w:pPr>
        <w:pStyle w:val="ac"/>
        <w:spacing w:before="0" w:beforeAutospacing="0" w:after="0" w:afterAutospacing="0"/>
        <w:jc w:val="center"/>
        <w:rPr>
          <w:sz w:val="28"/>
          <w:szCs w:val="28"/>
        </w:rPr>
      </w:pPr>
    </w:p>
    <w:p w:rsidR="009D0F94" w:rsidRPr="00AE173B" w:rsidRDefault="009D0F94" w:rsidP="00AE173B">
      <w:pPr>
        <w:pStyle w:val="ac"/>
        <w:spacing w:before="0" w:beforeAutospacing="0" w:after="0" w:afterAutospacing="0"/>
        <w:jc w:val="center"/>
        <w:rPr>
          <w:sz w:val="28"/>
          <w:szCs w:val="28"/>
        </w:rPr>
      </w:pPr>
    </w:p>
    <w:p w:rsidR="003C2959" w:rsidRDefault="00D75DB9" w:rsidP="00AE173B">
      <w:pPr>
        <w:ind w:left="5103"/>
        <w:rPr>
          <w:rFonts w:ascii="Times New Roman" w:hAnsi="Times New Roman"/>
          <w:sz w:val="28"/>
          <w:szCs w:val="28"/>
        </w:rPr>
      </w:pPr>
      <w:r w:rsidRPr="00AE173B">
        <w:rPr>
          <w:rFonts w:ascii="Times New Roman" w:hAnsi="Times New Roman"/>
          <w:sz w:val="28"/>
          <w:szCs w:val="28"/>
        </w:rPr>
        <w:t>Разработчики</w:t>
      </w:r>
      <w:r w:rsidR="003C2959" w:rsidRPr="00AE173B">
        <w:rPr>
          <w:rFonts w:ascii="Times New Roman" w:hAnsi="Times New Roman"/>
          <w:sz w:val="28"/>
          <w:szCs w:val="28"/>
        </w:rPr>
        <w:t>:</w:t>
      </w:r>
    </w:p>
    <w:p w:rsidR="00C86497" w:rsidRPr="00AE173B" w:rsidRDefault="00C86497" w:rsidP="00AE173B">
      <w:pPr>
        <w:ind w:left="5103"/>
        <w:rPr>
          <w:rFonts w:ascii="Times New Roman" w:hAnsi="Times New Roman"/>
          <w:sz w:val="28"/>
          <w:szCs w:val="28"/>
        </w:rPr>
      </w:pPr>
    </w:p>
    <w:p w:rsidR="004E7CC8" w:rsidRDefault="00961434" w:rsidP="00AE173B">
      <w:pPr>
        <w:ind w:left="5103"/>
        <w:rPr>
          <w:rFonts w:ascii="Times New Roman" w:hAnsi="Times New Roman"/>
          <w:sz w:val="28"/>
          <w:szCs w:val="28"/>
        </w:rPr>
      </w:pPr>
      <w:r w:rsidRPr="00AE173B">
        <w:rPr>
          <w:rFonts w:ascii="Times New Roman" w:hAnsi="Times New Roman"/>
          <w:sz w:val="28"/>
          <w:szCs w:val="28"/>
        </w:rPr>
        <w:t>Садиева М.С.</w:t>
      </w:r>
      <w:r w:rsidR="007769EA">
        <w:rPr>
          <w:rFonts w:ascii="Times New Roman" w:hAnsi="Times New Roman"/>
          <w:sz w:val="28"/>
          <w:szCs w:val="28"/>
        </w:rPr>
        <w:t>,</w:t>
      </w:r>
      <w:r w:rsidR="009D0F94" w:rsidRPr="006D52BB">
        <w:rPr>
          <w:rFonts w:ascii="Times New Roman" w:hAnsi="Times New Roman"/>
          <w:sz w:val="28"/>
          <w:szCs w:val="28"/>
        </w:rPr>
        <w:t xml:space="preserve"> к</w:t>
      </w:r>
      <w:r w:rsidR="009D0F94">
        <w:rPr>
          <w:rFonts w:ascii="Times New Roman" w:hAnsi="Times New Roman"/>
          <w:sz w:val="28"/>
          <w:szCs w:val="28"/>
        </w:rPr>
        <w:t>андидат психологических наук</w:t>
      </w:r>
      <w:r w:rsidR="009D0F94" w:rsidRPr="006D52BB">
        <w:rPr>
          <w:rFonts w:ascii="Times New Roman" w:hAnsi="Times New Roman"/>
          <w:sz w:val="28"/>
          <w:szCs w:val="28"/>
        </w:rPr>
        <w:t>,</w:t>
      </w:r>
      <w:r w:rsidR="004E7CC8" w:rsidRPr="00AE173B">
        <w:rPr>
          <w:rFonts w:ascii="Times New Roman" w:hAnsi="Times New Roman"/>
          <w:sz w:val="28"/>
          <w:szCs w:val="28"/>
        </w:rPr>
        <w:t xml:space="preserve"> руководитель </w:t>
      </w:r>
      <w:r w:rsidR="00D75DB9" w:rsidRPr="00AE173B">
        <w:rPr>
          <w:rFonts w:ascii="Times New Roman" w:hAnsi="Times New Roman"/>
          <w:sz w:val="28"/>
          <w:szCs w:val="28"/>
        </w:rPr>
        <w:t xml:space="preserve">службы сопровождения муниципальных социально-педагогических проектов </w:t>
      </w:r>
      <w:r w:rsidR="004E7CC8" w:rsidRPr="00AE173B">
        <w:rPr>
          <w:rFonts w:ascii="Times New Roman" w:hAnsi="Times New Roman"/>
          <w:sz w:val="28"/>
          <w:szCs w:val="28"/>
        </w:rPr>
        <w:t>МКУ ЗАТО Северск РЦО</w:t>
      </w:r>
      <w:r w:rsidR="003C2959" w:rsidRPr="00AE173B">
        <w:rPr>
          <w:rFonts w:ascii="Times New Roman" w:hAnsi="Times New Roman"/>
          <w:sz w:val="28"/>
          <w:szCs w:val="28"/>
        </w:rPr>
        <w:t xml:space="preserve">, </w:t>
      </w:r>
    </w:p>
    <w:p w:rsidR="00C86497" w:rsidRPr="00AE173B" w:rsidRDefault="00C86497" w:rsidP="00AE173B">
      <w:pPr>
        <w:ind w:left="5103"/>
        <w:rPr>
          <w:rFonts w:ascii="Times New Roman" w:hAnsi="Times New Roman"/>
          <w:sz w:val="28"/>
          <w:szCs w:val="28"/>
        </w:rPr>
      </w:pPr>
    </w:p>
    <w:p w:rsidR="00961434" w:rsidRPr="00AE173B" w:rsidRDefault="00961434" w:rsidP="00AE173B">
      <w:pPr>
        <w:ind w:left="5103"/>
        <w:rPr>
          <w:rFonts w:ascii="Times New Roman" w:hAnsi="Times New Roman"/>
          <w:sz w:val="28"/>
          <w:szCs w:val="28"/>
        </w:rPr>
      </w:pPr>
      <w:r w:rsidRPr="00AE173B">
        <w:rPr>
          <w:rFonts w:ascii="Times New Roman" w:hAnsi="Times New Roman"/>
          <w:sz w:val="28"/>
          <w:szCs w:val="28"/>
        </w:rPr>
        <w:t>Старченко</w:t>
      </w:r>
      <w:r w:rsidR="00AE173B">
        <w:rPr>
          <w:rFonts w:ascii="Times New Roman" w:hAnsi="Times New Roman"/>
          <w:sz w:val="28"/>
          <w:szCs w:val="28"/>
        </w:rPr>
        <w:t xml:space="preserve"> </w:t>
      </w:r>
      <w:r w:rsidRPr="00AE173B">
        <w:rPr>
          <w:rFonts w:ascii="Times New Roman" w:hAnsi="Times New Roman"/>
          <w:sz w:val="28"/>
          <w:szCs w:val="28"/>
        </w:rPr>
        <w:t>Е.В.</w:t>
      </w:r>
      <w:r w:rsidR="007769EA">
        <w:rPr>
          <w:rFonts w:ascii="Times New Roman" w:hAnsi="Times New Roman"/>
          <w:sz w:val="28"/>
          <w:szCs w:val="28"/>
        </w:rPr>
        <w:t>,</w:t>
      </w:r>
      <w:r w:rsidR="00D75DB9" w:rsidRPr="00AE173B">
        <w:rPr>
          <w:rFonts w:ascii="Times New Roman" w:hAnsi="Times New Roman"/>
          <w:sz w:val="28"/>
          <w:szCs w:val="28"/>
        </w:rPr>
        <w:t xml:space="preserve"> </w:t>
      </w:r>
      <w:r w:rsidRPr="00AE173B">
        <w:rPr>
          <w:rFonts w:ascii="Times New Roman" w:hAnsi="Times New Roman"/>
          <w:sz w:val="28"/>
          <w:szCs w:val="28"/>
        </w:rPr>
        <w:t xml:space="preserve">социальный педагог </w:t>
      </w:r>
      <w:r w:rsidR="00D75DB9" w:rsidRPr="00AE173B">
        <w:rPr>
          <w:rFonts w:ascii="Times New Roman" w:hAnsi="Times New Roman"/>
          <w:sz w:val="28"/>
          <w:szCs w:val="28"/>
        </w:rPr>
        <w:t xml:space="preserve">службы сопровождения муниципальных социально-педагогических проектов </w:t>
      </w:r>
      <w:r w:rsidRPr="00AE173B">
        <w:rPr>
          <w:rFonts w:ascii="Times New Roman" w:hAnsi="Times New Roman"/>
          <w:sz w:val="28"/>
          <w:szCs w:val="28"/>
        </w:rPr>
        <w:t>МКУ ЗАТО Северск РЦО</w:t>
      </w:r>
    </w:p>
    <w:p w:rsidR="003C2959" w:rsidRPr="00AE173B" w:rsidRDefault="003C2959" w:rsidP="00AE173B">
      <w:pPr>
        <w:ind w:left="260" w:firstLine="708"/>
        <w:jc w:val="right"/>
        <w:rPr>
          <w:rFonts w:ascii="Times New Roman" w:hAnsi="Times New Roman"/>
          <w:sz w:val="28"/>
          <w:szCs w:val="28"/>
        </w:rPr>
      </w:pPr>
    </w:p>
    <w:p w:rsidR="000C4006" w:rsidRPr="00AE173B" w:rsidRDefault="000C4006" w:rsidP="00AE173B">
      <w:pPr>
        <w:pStyle w:val="ac"/>
        <w:spacing w:before="0" w:beforeAutospacing="0" w:after="0" w:afterAutospacing="0"/>
        <w:jc w:val="center"/>
        <w:rPr>
          <w:sz w:val="28"/>
          <w:szCs w:val="28"/>
        </w:rPr>
      </w:pPr>
    </w:p>
    <w:p w:rsidR="000C4006" w:rsidRPr="00AE173B" w:rsidRDefault="000C4006" w:rsidP="00AE173B">
      <w:pPr>
        <w:pStyle w:val="ac"/>
        <w:spacing w:before="0" w:beforeAutospacing="0" w:after="0" w:afterAutospacing="0"/>
        <w:jc w:val="center"/>
        <w:rPr>
          <w:sz w:val="28"/>
          <w:szCs w:val="28"/>
        </w:rPr>
      </w:pPr>
    </w:p>
    <w:p w:rsidR="000C4006" w:rsidRPr="00AE173B" w:rsidRDefault="000C4006" w:rsidP="00AE173B">
      <w:pPr>
        <w:pStyle w:val="ac"/>
        <w:spacing w:before="0" w:beforeAutospacing="0" w:after="0" w:afterAutospacing="0"/>
        <w:jc w:val="center"/>
        <w:rPr>
          <w:sz w:val="28"/>
          <w:szCs w:val="28"/>
        </w:rPr>
      </w:pPr>
    </w:p>
    <w:p w:rsidR="000C4006" w:rsidRPr="00AE173B" w:rsidRDefault="000C4006" w:rsidP="00AE173B">
      <w:pPr>
        <w:pStyle w:val="ac"/>
        <w:spacing w:before="0" w:beforeAutospacing="0" w:after="0" w:afterAutospacing="0"/>
        <w:jc w:val="center"/>
        <w:rPr>
          <w:sz w:val="28"/>
          <w:szCs w:val="28"/>
        </w:rPr>
      </w:pPr>
    </w:p>
    <w:p w:rsidR="003C2959" w:rsidRPr="00AE173B" w:rsidRDefault="003C2959" w:rsidP="00AE173B">
      <w:pPr>
        <w:pStyle w:val="ac"/>
        <w:spacing w:before="0" w:beforeAutospacing="0" w:after="0" w:afterAutospacing="0"/>
        <w:jc w:val="center"/>
        <w:rPr>
          <w:sz w:val="28"/>
          <w:szCs w:val="28"/>
        </w:rPr>
      </w:pPr>
      <w:r w:rsidRPr="00AE173B">
        <w:rPr>
          <w:sz w:val="28"/>
          <w:szCs w:val="28"/>
        </w:rPr>
        <w:t>ЗАТО Северск, 2018</w:t>
      </w:r>
    </w:p>
    <w:p w:rsidR="00A61F7A" w:rsidRPr="00AE173B" w:rsidRDefault="00A61F7A" w:rsidP="00AE173B">
      <w:pPr>
        <w:rPr>
          <w:rFonts w:ascii="Times New Roman" w:hAnsi="Times New Roman"/>
          <w:sz w:val="28"/>
          <w:szCs w:val="28"/>
        </w:rPr>
      </w:pPr>
    </w:p>
    <w:p w:rsidR="0030456F" w:rsidRPr="00AE173B" w:rsidRDefault="00A61F7A" w:rsidP="00AE173B">
      <w:pPr>
        <w:pStyle w:val="ac"/>
        <w:numPr>
          <w:ilvl w:val="0"/>
          <w:numId w:val="23"/>
        </w:numPr>
        <w:spacing w:before="0" w:beforeAutospacing="0" w:after="0" w:afterAutospacing="0"/>
        <w:jc w:val="center"/>
        <w:rPr>
          <w:b/>
          <w:sz w:val="28"/>
          <w:szCs w:val="28"/>
        </w:rPr>
      </w:pPr>
      <w:r w:rsidRPr="00AE173B">
        <w:rPr>
          <w:b/>
          <w:sz w:val="28"/>
          <w:szCs w:val="28"/>
        </w:rPr>
        <w:br w:type="page"/>
      </w:r>
      <w:r w:rsidR="00AE173B" w:rsidRPr="00AE173B">
        <w:rPr>
          <w:b/>
          <w:sz w:val="28"/>
          <w:szCs w:val="28"/>
        </w:rPr>
        <w:lastRenderedPageBreak/>
        <w:t>Пояснительная записка</w:t>
      </w:r>
    </w:p>
    <w:p w:rsidR="00961434" w:rsidRPr="00AE173B" w:rsidRDefault="00961434" w:rsidP="00AE173B">
      <w:pPr>
        <w:pStyle w:val="ac"/>
        <w:spacing w:before="0" w:beforeAutospacing="0" w:after="0" w:afterAutospacing="0"/>
        <w:ind w:left="709"/>
        <w:rPr>
          <w:b/>
          <w:sz w:val="28"/>
          <w:szCs w:val="28"/>
        </w:rPr>
      </w:pPr>
    </w:p>
    <w:p w:rsidR="00A61F7A" w:rsidRPr="00AE173B" w:rsidRDefault="00A61F7A" w:rsidP="00AE173B">
      <w:pPr>
        <w:pStyle w:val="ac"/>
        <w:spacing w:before="0" w:beforeAutospacing="0" w:after="0" w:afterAutospacing="0"/>
        <w:ind w:firstLine="709"/>
        <w:jc w:val="both"/>
        <w:rPr>
          <w:rFonts w:eastAsia="+mn-ea"/>
          <w:bCs/>
          <w:color w:val="000000"/>
          <w:kern w:val="24"/>
          <w:sz w:val="28"/>
          <w:szCs w:val="28"/>
        </w:rPr>
      </w:pPr>
      <w:r w:rsidRPr="00AE173B">
        <w:rPr>
          <w:sz w:val="28"/>
          <w:szCs w:val="28"/>
        </w:rPr>
        <w:t xml:space="preserve">В современном мире стремительно меняются не только основные условия жизнедеятельности человека, но и его привычки. Зачастую принимая и осваивая все положительные инновации современности, человечество невольно совершенствуется в негативной среде - это наркотики, психоактивные вещества, алкоголь, табакокурение и тд. Особое внимание государственной политики направлено на профилактику негативных социальных явлений среди детей и подростков, воспитанию у молодежи нравственных ценностей, </w:t>
      </w:r>
      <w:r w:rsidRPr="00AE173B">
        <w:rPr>
          <w:rFonts w:eastAsia="+mn-ea"/>
          <w:bCs/>
          <w:color w:val="000000"/>
          <w:kern w:val="24"/>
          <w:sz w:val="28"/>
          <w:szCs w:val="28"/>
        </w:rPr>
        <w:t xml:space="preserve">формированию здорового образа жизни. </w:t>
      </w:r>
    </w:p>
    <w:p w:rsidR="00A61F7A" w:rsidRPr="00AE173B" w:rsidRDefault="00544C81" w:rsidP="00AE173B">
      <w:pPr>
        <w:pStyle w:val="ac"/>
        <w:spacing w:before="0" w:beforeAutospacing="0" w:after="0" w:afterAutospacing="0"/>
        <w:ind w:firstLine="709"/>
        <w:jc w:val="both"/>
        <w:rPr>
          <w:rFonts w:eastAsia="+mn-ea"/>
          <w:bCs/>
          <w:color w:val="000000"/>
          <w:kern w:val="24"/>
          <w:sz w:val="28"/>
          <w:szCs w:val="28"/>
        </w:rPr>
      </w:pPr>
      <w:r>
        <w:rPr>
          <w:sz w:val="28"/>
          <w:szCs w:val="28"/>
        </w:rPr>
        <w:t>Театр это мощный эмоциональный</w:t>
      </w:r>
      <w:r w:rsidR="00A61F7A" w:rsidRPr="00AE173B">
        <w:rPr>
          <w:sz w:val="28"/>
          <w:szCs w:val="28"/>
        </w:rPr>
        <w:t xml:space="preserve"> инструмент социальных преобразований. Зритель в театре - сторонний наблюдатель, через поступки героя на сценической площадке легче довести любую проблемную мысль до подростка, а подростку во время спектакля есть возможность подумать о поступках героя, ситуациях которые представлены в постановке, а так же о возможностях решения  жизненных задач. Конфликт в жизни и на сцене возникает всегда из отношений между людьми, актёр и режиссёр ищут жизненные соответствия, пытаются разрешить проблемы, которые волнуют любого сидящего в зрительном зале.</w:t>
      </w:r>
    </w:p>
    <w:p w:rsidR="00256371" w:rsidRPr="00AE173B" w:rsidRDefault="00256371" w:rsidP="00AE173B">
      <w:pPr>
        <w:pStyle w:val="ac"/>
        <w:spacing w:before="0" w:beforeAutospacing="0" w:after="0" w:afterAutospacing="0"/>
        <w:ind w:firstLine="709"/>
        <w:jc w:val="both"/>
        <w:rPr>
          <w:sz w:val="28"/>
          <w:szCs w:val="28"/>
        </w:rPr>
      </w:pPr>
      <w:r w:rsidRPr="00AE173B">
        <w:rPr>
          <w:rFonts w:eastAsia="+mn-ea"/>
          <w:bCs/>
          <w:color w:val="000000"/>
          <w:kern w:val="24"/>
          <w:sz w:val="28"/>
          <w:szCs w:val="28"/>
        </w:rPr>
        <w:t xml:space="preserve">С 2016 г. в рамках реализации </w:t>
      </w:r>
      <w:hyperlink r:id="rId8" w:history="1">
        <w:r w:rsidRPr="00AE173B">
          <w:rPr>
            <w:rStyle w:val="ab"/>
            <w:rFonts w:eastAsia="+mn-ea"/>
            <w:bCs/>
            <w:kern w:val="24"/>
            <w:sz w:val="28"/>
            <w:szCs w:val="28"/>
          </w:rPr>
          <w:t xml:space="preserve">муниципальной </w:t>
        </w:r>
        <w:r w:rsidRPr="00AE173B">
          <w:rPr>
            <w:rStyle w:val="ab"/>
            <w:sz w:val="28"/>
            <w:szCs w:val="28"/>
          </w:rPr>
          <w:t>программы «Профилактика алкоголизма, наркомании, токсикомании и ВИЧ-инфекции на 2015–2020 гг.»</w:t>
        </w:r>
      </w:hyperlink>
      <w:r w:rsidRPr="00AE173B">
        <w:rPr>
          <w:rFonts w:eastAsia="+mn-ea"/>
          <w:bCs/>
          <w:color w:val="000000"/>
          <w:kern w:val="24"/>
          <w:sz w:val="28"/>
          <w:szCs w:val="28"/>
        </w:rPr>
        <w:t xml:space="preserve"> </w:t>
      </w:r>
      <w:r w:rsidRPr="00AE173B">
        <w:rPr>
          <w:sz w:val="28"/>
          <w:szCs w:val="28"/>
        </w:rPr>
        <w:t>на территории ЗАТО Северск активно реализуется нов</w:t>
      </w:r>
      <w:r w:rsidR="00FB63D9">
        <w:rPr>
          <w:sz w:val="28"/>
          <w:szCs w:val="28"/>
        </w:rPr>
        <w:t>ый</w:t>
      </w:r>
      <w:r w:rsidRPr="00AE173B">
        <w:rPr>
          <w:sz w:val="28"/>
          <w:szCs w:val="28"/>
        </w:rPr>
        <w:t xml:space="preserve"> </w:t>
      </w:r>
      <w:r w:rsidRPr="00AE173B">
        <w:rPr>
          <w:rFonts w:eastAsia="+mn-ea"/>
          <w:bCs/>
          <w:color w:val="000000"/>
          <w:kern w:val="24"/>
          <w:sz w:val="28"/>
          <w:szCs w:val="28"/>
        </w:rPr>
        <w:t>социально-педагогическ</w:t>
      </w:r>
      <w:r w:rsidR="00FB63D9">
        <w:rPr>
          <w:rFonts w:eastAsia="+mn-ea"/>
          <w:bCs/>
          <w:color w:val="000000"/>
          <w:kern w:val="24"/>
          <w:sz w:val="28"/>
          <w:szCs w:val="28"/>
        </w:rPr>
        <w:t>ий</w:t>
      </w:r>
      <w:r w:rsidRPr="00AE173B">
        <w:rPr>
          <w:rFonts w:eastAsia="+mn-ea"/>
          <w:bCs/>
          <w:color w:val="000000"/>
          <w:kern w:val="24"/>
          <w:sz w:val="28"/>
          <w:szCs w:val="28"/>
        </w:rPr>
        <w:t xml:space="preserve"> </w:t>
      </w:r>
      <w:r w:rsidR="00FB63D9">
        <w:rPr>
          <w:sz w:val="28"/>
          <w:szCs w:val="28"/>
        </w:rPr>
        <w:t>проект</w:t>
      </w:r>
      <w:r w:rsidRPr="00AE173B">
        <w:rPr>
          <w:sz w:val="28"/>
          <w:szCs w:val="28"/>
        </w:rPr>
        <w:t xml:space="preserve"> </w:t>
      </w:r>
      <w:r w:rsidRPr="00AE173B">
        <w:rPr>
          <w:rFonts w:eastAsia="+mn-ea"/>
          <w:bCs/>
          <w:color w:val="000000"/>
          <w:kern w:val="24"/>
          <w:sz w:val="28"/>
          <w:szCs w:val="28"/>
        </w:rPr>
        <w:t>«Социальный театр по принципу «равный –</w:t>
      </w:r>
      <w:r w:rsidR="007B03C0">
        <w:rPr>
          <w:rFonts w:eastAsia="+mn-ea"/>
          <w:bCs/>
          <w:color w:val="000000"/>
          <w:kern w:val="24"/>
          <w:sz w:val="28"/>
          <w:szCs w:val="28"/>
        </w:rPr>
        <w:t xml:space="preserve"> </w:t>
      </w:r>
      <w:r w:rsidRPr="00AE173B">
        <w:rPr>
          <w:rFonts w:eastAsia="+mn-ea"/>
          <w:bCs/>
          <w:color w:val="000000"/>
          <w:kern w:val="24"/>
          <w:sz w:val="28"/>
          <w:szCs w:val="28"/>
        </w:rPr>
        <w:t>равному»».</w:t>
      </w:r>
      <w:r w:rsidRPr="00AE173B">
        <w:rPr>
          <w:sz w:val="28"/>
          <w:szCs w:val="28"/>
        </w:rPr>
        <w:t xml:space="preserve"> </w:t>
      </w:r>
    </w:p>
    <w:p w:rsidR="0030456F" w:rsidRPr="00AE173B" w:rsidRDefault="0030456F" w:rsidP="00AE173B">
      <w:pPr>
        <w:tabs>
          <w:tab w:val="left" w:pos="426"/>
        </w:tabs>
        <w:ind w:firstLine="709"/>
        <w:jc w:val="both"/>
        <w:rPr>
          <w:rFonts w:ascii="Times New Roman" w:eastAsia="Times New Roman" w:hAnsi="Times New Roman"/>
          <w:color w:val="111518"/>
          <w:sz w:val="28"/>
          <w:szCs w:val="28"/>
          <w:lang w:eastAsia="ru-RU"/>
        </w:rPr>
      </w:pPr>
      <w:r w:rsidRPr="00AE173B">
        <w:rPr>
          <w:rFonts w:ascii="Times New Roman" w:hAnsi="Times New Roman"/>
          <w:b/>
          <w:sz w:val="28"/>
          <w:szCs w:val="28"/>
          <w:lang w:eastAsia="ru-RU"/>
        </w:rPr>
        <w:t xml:space="preserve">Целевая группа: </w:t>
      </w:r>
      <w:r w:rsidRPr="00AE173B">
        <w:rPr>
          <w:rFonts w:ascii="Times New Roman" w:hAnsi="Times New Roman"/>
          <w:sz w:val="28"/>
          <w:szCs w:val="28"/>
          <w:lang w:eastAsia="ru-RU"/>
        </w:rPr>
        <w:t>в</w:t>
      </w:r>
      <w:r w:rsidRPr="00AE173B">
        <w:rPr>
          <w:rFonts w:ascii="Times New Roman" w:hAnsi="Times New Roman"/>
          <w:color w:val="111518"/>
          <w:sz w:val="28"/>
          <w:szCs w:val="28"/>
          <w:lang w:eastAsia="ru-RU"/>
        </w:rPr>
        <w:t>олонтёры – обучающиеся общеобразовательных учреждений ЗАТО Северск (</w:t>
      </w:r>
      <w:r w:rsidRPr="00AE173B">
        <w:rPr>
          <w:rFonts w:ascii="Times New Roman" w:hAnsi="Times New Roman"/>
          <w:sz w:val="28"/>
          <w:szCs w:val="28"/>
        </w:rPr>
        <w:t>обучающиеся 7 - 10 классов СОШ города); н</w:t>
      </w:r>
      <w:r w:rsidRPr="00AE173B">
        <w:rPr>
          <w:rFonts w:ascii="Times New Roman" w:hAnsi="Times New Roman"/>
          <w:color w:val="111518"/>
          <w:sz w:val="28"/>
          <w:szCs w:val="28"/>
          <w:lang w:eastAsia="ru-RU"/>
        </w:rPr>
        <w:t>есовершеннолетние, состоящие на различных видах профилактического учет</w:t>
      </w:r>
      <w:r w:rsidR="000B121A">
        <w:rPr>
          <w:rFonts w:ascii="Times New Roman" w:hAnsi="Times New Roman"/>
          <w:color w:val="111518"/>
          <w:sz w:val="28"/>
          <w:szCs w:val="28"/>
          <w:lang w:eastAsia="ru-RU"/>
        </w:rPr>
        <w:t>а; педагоги и специалисты школ</w:t>
      </w:r>
      <w:r w:rsidRPr="00AE173B">
        <w:rPr>
          <w:rFonts w:ascii="Times New Roman" w:hAnsi="Times New Roman"/>
          <w:color w:val="111518"/>
          <w:sz w:val="28"/>
          <w:szCs w:val="28"/>
          <w:lang w:eastAsia="ru-RU"/>
        </w:rPr>
        <w:t xml:space="preserve"> как партнёры, наставники ребят; зрители – обучающиеся общеобразовательных учреждений, родители подростков,</w:t>
      </w:r>
      <w:r w:rsidRPr="00AE173B">
        <w:rPr>
          <w:rFonts w:ascii="Times New Roman" w:eastAsia="Times New Roman" w:hAnsi="Times New Roman"/>
          <w:color w:val="111518"/>
          <w:sz w:val="28"/>
          <w:szCs w:val="28"/>
          <w:lang w:eastAsia="ru-RU"/>
        </w:rPr>
        <w:t xml:space="preserve"> подростки из числа ближайшего окружения и т.д.</w:t>
      </w:r>
    </w:p>
    <w:p w:rsidR="0030456F" w:rsidRPr="00AE173B" w:rsidRDefault="0030456F" w:rsidP="00AE173B">
      <w:pPr>
        <w:tabs>
          <w:tab w:val="left" w:pos="426"/>
        </w:tabs>
        <w:ind w:firstLine="709"/>
        <w:jc w:val="both"/>
        <w:rPr>
          <w:rFonts w:ascii="Times New Roman" w:hAnsi="Times New Roman"/>
          <w:sz w:val="28"/>
          <w:szCs w:val="28"/>
        </w:rPr>
      </w:pPr>
      <w:r w:rsidRPr="00AE173B">
        <w:rPr>
          <w:rFonts w:ascii="Times New Roman" w:hAnsi="Times New Roman"/>
          <w:b/>
          <w:color w:val="000000"/>
          <w:sz w:val="28"/>
          <w:szCs w:val="28"/>
        </w:rPr>
        <w:t xml:space="preserve">Социальные партнёры. </w:t>
      </w:r>
      <w:r w:rsidR="008473D7">
        <w:rPr>
          <w:rFonts w:ascii="Times New Roman" w:hAnsi="Times New Roman"/>
          <w:color w:val="000000"/>
          <w:sz w:val="28"/>
          <w:szCs w:val="28"/>
        </w:rPr>
        <w:t>Реализацию п</w:t>
      </w:r>
      <w:r w:rsidRPr="00AE173B">
        <w:rPr>
          <w:rFonts w:ascii="Times New Roman" w:hAnsi="Times New Roman"/>
          <w:color w:val="000000"/>
          <w:sz w:val="28"/>
          <w:szCs w:val="28"/>
        </w:rPr>
        <w:t xml:space="preserve">роекта обеспечивают: 15 </w:t>
      </w:r>
      <w:hyperlink r:id="rId9" w:history="1">
        <w:r w:rsidRPr="00AE173B">
          <w:rPr>
            <w:rStyle w:val="ab"/>
            <w:rFonts w:ascii="Times New Roman" w:hAnsi="Times New Roman"/>
            <w:sz w:val="28"/>
            <w:szCs w:val="28"/>
          </w:rPr>
          <w:t>социальных партнеров</w:t>
        </w:r>
      </w:hyperlink>
      <w:r w:rsidRPr="00AE173B">
        <w:rPr>
          <w:rFonts w:ascii="Times New Roman" w:hAnsi="Times New Roman"/>
          <w:color w:val="000000"/>
          <w:sz w:val="28"/>
          <w:szCs w:val="28"/>
        </w:rPr>
        <w:t xml:space="preserve"> из числа учреждения различных ведомств и секторов экономики: </w:t>
      </w:r>
      <w:hyperlink r:id="rId10" w:history="1">
        <w:r w:rsidRPr="00AE173B">
          <w:rPr>
            <w:rStyle w:val="ab"/>
            <w:rFonts w:ascii="Times New Roman" w:hAnsi="Times New Roman"/>
            <w:sz w:val="28"/>
            <w:szCs w:val="28"/>
          </w:rPr>
          <w:t>Администрация ЗАТО Северск</w:t>
        </w:r>
      </w:hyperlink>
      <w:r w:rsidRPr="00AE173B">
        <w:rPr>
          <w:rFonts w:ascii="Times New Roman" w:hAnsi="Times New Roman"/>
          <w:color w:val="000000"/>
          <w:sz w:val="28"/>
          <w:szCs w:val="28"/>
        </w:rPr>
        <w:t xml:space="preserve">, </w:t>
      </w:r>
      <w:hyperlink r:id="rId11" w:history="1">
        <w:r w:rsidRPr="00AE173B">
          <w:rPr>
            <w:rStyle w:val="ab"/>
            <w:rFonts w:ascii="Times New Roman" w:hAnsi="Times New Roman"/>
            <w:sz w:val="28"/>
            <w:szCs w:val="28"/>
          </w:rPr>
          <w:t>Управление образования</w:t>
        </w:r>
      </w:hyperlink>
      <w:r w:rsidRPr="00AE173B">
        <w:rPr>
          <w:rFonts w:ascii="Times New Roman" w:hAnsi="Times New Roman"/>
          <w:sz w:val="28"/>
          <w:szCs w:val="28"/>
        </w:rPr>
        <w:t xml:space="preserve"> Администрации ЗАТО Северск, </w:t>
      </w:r>
      <w:hyperlink r:id="rId12" w:history="1">
        <w:r w:rsidRPr="00AE173B">
          <w:rPr>
            <w:rStyle w:val="ab"/>
            <w:rFonts w:ascii="Times New Roman" w:hAnsi="Times New Roman"/>
            <w:sz w:val="28"/>
            <w:szCs w:val="28"/>
          </w:rPr>
          <w:t>КДН и ЗП Администрации ЗАТО Северск</w:t>
        </w:r>
      </w:hyperlink>
      <w:r w:rsidRPr="00AE173B">
        <w:rPr>
          <w:rFonts w:ascii="Times New Roman" w:hAnsi="Times New Roman"/>
          <w:sz w:val="28"/>
          <w:szCs w:val="28"/>
        </w:rPr>
        <w:t xml:space="preserve">, </w:t>
      </w:r>
      <w:hyperlink r:id="rId13" w:history="1">
        <w:r w:rsidRPr="00AE173B">
          <w:rPr>
            <w:rStyle w:val="ab"/>
            <w:rFonts w:ascii="Times New Roman" w:hAnsi="Times New Roman"/>
            <w:sz w:val="28"/>
            <w:szCs w:val="28"/>
          </w:rPr>
          <w:t>Управление</w:t>
        </w:r>
      </w:hyperlink>
      <w:r w:rsidRPr="00AE173B">
        <w:rPr>
          <w:rFonts w:ascii="Times New Roman" w:hAnsi="Times New Roman"/>
          <w:sz w:val="28"/>
          <w:szCs w:val="28"/>
        </w:rPr>
        <w:t xml:space="preserve"> молодежной и семейной политики, культуры и спорта Администрации ЗАТО Северск, </w:t>
      </w:r>
      <w:hyperlink r:id="rId14" w:history="1">
        <w:r w:rsidRPr="00AE173B">
          <w:rPr>
            <w:rStyle w:val="ab"/>
            <w:rFonts w:ascii="Times New Roman" w:hAnsi="Times New Roman"/>
            <w:sz w:val="28"/>
            <w:szCs w:val="28"/>
          </w:rPr>
          <w:t>МКУ ЗАТО Северск «РЦО»</w:t>
        </w:r>
      </w:hyperlink>
      <w:r w:rsidRPr="00AE173B">
        <w:rPr>
          <w:rFonts w:ascii="Times New Roman" w:hAnsi="Times New Roman"/>
          <w:sz w:val="28"/>
          <w:szCs w:val="28"/>
        </w:rPr>
        <w:t>,</w:t>
      </w:r>
      <w:hyperlink r:id="rId15" w:history="1">
        <w:r w:rsidRPr="00AE173B">
          <w:rPr>
            <w:rStyle w:val="ab"/>
            <w:rFonts w:ascii="Times New Roman" w:hAnsi="Times New Roman"/>
            <w:sz w:val="28"/>
            <w:szCs w:val="28"/>
          </w:rPr>
          <w:t>МБОУ «СОШ № 198»</w:t>
        </w:r>
      </w:hyperlink>
      <w:r w:rsidRPr="00AE173B">
        <w:rPr>
          <w:rFonts w:ascii="Times New Roman" w:hAnsi="Times New Roman"/>
          <w:color w:val="000000"/>
          <w:sz w:val="28"/>
          <w:szCs w:val="28"/>
        </w:rPr>
        <w:t xml:space="preserve">, </w:t>
      </w:r>
      <w:hyperlink r:id="rId16" w:history="1">
        <w:r w:rsidRPr="00AE173B">
          <w:rPr>
            <w:rStyle w:val="ab"/>
            <w:rFonts w:ascii="Times New Roman" w:hAnsi="Times New Roman"/>
            <w:sz w:val="28"/>
            <w:szCs w:val="28"/>
          </w:rPr>
          <w:t>МБОУ «СОШ № 88 имени А. Бородина и А. Кочева»</w:t>
        </w:r>
      </w:hyperlink>
      <w:r w:rsidRPr="00AE173B">
        <w:rPr>
          <w:rFonts w:ascii="Times New Roman" w:hAnsi="Times New Roman"/>
          <w:sz w:val="28"/>
          <w:szCs w:val="28"/>
        </w:rPr>
        <w:t>,</w:t>
      </w:r>
      <w:hyperlink r:id="rId17" w:history="1">
        <w:r w:rsidRPr="00AE173B">
          <w:rPr>
            <w:rStyle w:val="ab"/>
            <w:rFonts w:ascii="Times New Roman" w:hAnsi="Times New Roman"/>
            <w:sz w:val="28"/>
            <w:szCs w:val="28"/>
          </w:rPr>
          <w:t>МБОУ «СОШ № 87»</w:t>
        </w:r>
      </w:hyperlink>
      <w:r w:rsidRPr="00AE173B">
        <w:rPr>
          <w:rFonts w:ascii="Times New Roman" w:hAnsi="Times New Roman"/>
          <w:color w:val="000000"/>
          <w:sz w:val="28"/>
          <w:szCs w:val="28"/>
        </w:rPr>
        <w:t xml:space="preserve">, </w:t>
      </w:r>
      <w:hyperlink r:id="rId18" w:history="1">
        <w:r w:rsidRPr="00AE173B">
          <w:rPr>
            <w:rStyle w:val="ab"/>
            <w:rFonts w:ascii="Times New Roman" w:hAnsi="Times New Roman"/>
            <w:sz w:val="28"/>
            <w:szCs w:val="28"/>
          </w:rPr>
          <w:t>МБОУ «СОШ № 80»</w:t>
        </w:r>
      </w:hyperlink>
      <w:r w:rsidRPr="00AE173B">
        <w:rPr>
          <w:rFonts w:ascii="Times New Roman" w:hAnsi="Times New Roman"/>
          <w:color w:val="000000"/>
          <w:sz w:val="28"/>
          <w:szCs w:val="28"/>
        </w:rPr>
        <w:t xml:space="preserve">, </w:t>
      </w:r>
      <w:hyperlink r:id="rId19" w:history="1">
        <w:r w:rsidRPr="00AE173B">
          <w:rPr>
            <w:rStyle w:val="ab"/>
            <w:rFonts w:ascii="Times New Roman" w:hAnsi="Times New Roman"/>
            <w:sz w:val="28"/>
            <w:szCs w:val="28"/>
          </w:rPr>
          <w:t>МБОУ «Северский лицей»</w:t>
        </w:r>
      </w:hyperlink>
      <w:r w:rsidRPr="00AE173B">
        <w:rPr>
          <w:rFonts w:ascii="Times New Roman" w:hAnsi="Times New Roman"/>
          <w:color w:val="000000"/>
          <w:sz w:val="28"/>
          <w:szCs w:val="28"/>
        </w:rPr>
        <w:t xml:space="preserve">, </w:t>
      </w:r>
      <w:hyperlink r:id="rId20" w:history="1">
        <w:r w:rsidRPr="00AE173B">
          <w:rPr>
            <w:rStyle w:val="ab"/>
            <w:rFonts w:ascii="Times New Roman" w:hAnsi="Times New Roman"/>
            <w:sz w:val="28"/>
            <w:szCs w:val="28"/>
          </w:rPr>
          <w:t>МБОУ «СОШ № 83»</w:t>
        </w:r>
      </w:hyperlink>
      <w:r w:rsidRPr="00AE173B">
        <w:rPr>
          <w:rFonts w:ascii="Times New Roman" w:hAnsi="Times New Roman"/>
          <w:color w:val="000000"/>
          <w:sz w:val="28"/>
          <w:szCs w:val="28"/>
        </w:rPr>
        <w:t xml:space="preserve">, </w:t>
      </w:r>
      <w:hyperlink r:id="rId21" w:history="1">
        <w:r w:rsidRPr="00AE173B">
          <w:rPr>
            <w:rStyle w:val="ab"/>
            <w:rFonts w:ascii="Times New Roman" w:hAnsi="Times New Roman"/>
            <w:sz w:val="28"/>
            <w:szCs w:val="28"/>
          </w:rPr>
          <w:t>МАУ «ГДК им. Островского»</w:t>
        </w:r>
      </w:hyperlink>
      <w:r w:rsidRPr="00AE173B">
        <w:rPr>
          <w:rFonts w:ascii="Times New Roman" w:hAnsi="Times New Roman"/>
          <w:color w:val="000000"/>
          <w:sz w:val="28"/>
          <w:szCs w:val="28"/>
        </w:rPr>
        <w:t xml:space="preserve">, </w:t>
      </w:r>
      <w:hyperlink r:id="rId22" w:history="1">
        <w:r w:rsidRPr="00AE173B">
          <w:rPr>
            <w:rStyle w:val="ab"/>
            <w:rFonts w:ascii="Times New Roman" w:hAnsi="Times New Roman"/>
            <w:sz w:val="28"/>
            <w:szCs w:val="28"/>
          </w:rPr>
          <w:t>ТОБОФ «Сибирь – СПИД – Помощь»</w:t>
        </w:r>
      </w:hyperlink>
      <w:r w:rsidRPr="00AE173B">
        <w:rPr>
          <w:rFonts w:ascii="Times New Roman" w:hAnsi="Times New Roman"/>
          <w:sz w:val="28"/>
          <w:szCs w:val="28"/>
        </w:rPr>
        <w:t>,</w:t>
      </w:r>
      <w:hyperlink r:id="rId23" w:history="1">
        <w:r w:rsidRPr="00AE173B">
          <w:rPr>
            <w:rStyle w:val="ab"/>
            <w:rFonts w:ascii="Times New Roman" w:hAnsi="Times New Roman"/>
            <w:sz w:val="28"/>
            <w:szCs w:val="28"/>
          </w:rPr>
          <w:t>Северский музыкальный театр</w:t>
        </w:r>
      </w:hyperlink>
      <w:r w:rsidRPr="00AE173B">
        <w:rPr>
          <w:rFonts w:ascii="Times New Roman" w:hAnsi="Times New Roman"/>
          <w:sz w:val="28"/>
          <w:szCs w:val="28"/>
        </w:rPr>
        <w:t xml:space="preserve">, </w:t>
      </w:r>
      <w:hyperlink r:id="rId24" w:history="1">
        <w:r w:rsidRPr="00AE173B">
          <w:rPr>
            <w:rStyle w:val="ab"/>
            <w:rFonts w:ascii="Times New Roman" w:hAnsi="Times New Roman"/>
            <w:sz w:val="28"/>
            <w:szCs w:val="28"/>
          </w:rPr>
          <w:t>Северский промышленный колледж</w:t>
        </w:r>
      </w:hyperlink>
      <w:r w:rsidRPr="00AE173B">
        <w:rPr>
          <w:rFonts w:ascii="Times New Roman" w:hAnsi="Times New Roman"/>
          <w:sz w:val="28"/>
          <w:szCs w:val="28"/>
        </w:rPr>
        <w:t>.</w:t>
      </w:r>
    </w:p>
    <w:p w:rsidR="00D75DB9" w:rsidRPr="00AE173B" w:rsidRDefault="00D75DB9" w:rsidP="00AE173B">
      <w:pPr>
        <w:ind w:firstLine="709"/>
        <w:jc w:val="both"/>
        <w:rPr>
          <w:rFonts w:ascii="Times New Roman" w:hAnsi="Times New Roman"/>
          <w:sz w:val="28"/>
          <w:szCs w:val="28"/>
        </w:rPr>
      </w:pPr>
      <w:r w:rsidRPr="00AE173B">
        <w:rPr>
          <w:rFonts w:ascii="Times New Roman" w:hAnsi="Times New Roman"/>
          <w:b/>
          <w:sz w:val="28"/>
          <w:szCs w:val="28"/>
        </w:rPr>
        <w:t xml:space="preserve">Территория реализации: </w:t>
      </w:r>
      <w:r w:rsidRPr="00AE173B">
        <w:rPr>
          <w:rFonts w:ascii="Times New Roman" w:hAnsi="Times New Roman"/>
          <w:sz w:val="28"/>
          <w:szCs w:val="28"/>
        </w:rPr>
        <w:t>ЗАТО Северск Томской области</w:t>
      </w:r>
      <w:r w:rsidR="000B121A">
        <w:rPr>
          <w:rFonts w:ascii="Times New Roman" w:hAnsi="Times New Roman"/>
          <w:sz w:val="28"/>
          <w:szCs w:val="28"/>
        </w:rPr>
        <w:t>.</w:t>
      </w:r>
    </w:p>
    <w:p w:rsidR="00AE173B" w:rsidRPr="00AE173B" w:rsidRDefault="00AE173B" w:rsidP="00AE173B">
      <w:pPr>
        <w:pStyle w:val="ac"/>
        <w:spacing w:before="0" w:beforeAutospacing="0" w:after="0" w:afterAutospacing="0"/>
        <w:ind w:firstLine="709"/>
        <w:rPr>
          <w:rStyle w:val="af1"/>
          <w:sz w:val="28"/>
          <w:szCs w:val="28"/>
        </w:rPr>
      </w:pPr>
    </w:p>
    <w:p w:rsidR="00AE173B" w:rsidRPr="00AE173B" w:rsidRDefault="00AE173B" w:rsidP="00AE173B">
      <w:pPr>
        <w:rPr>
          <w:rStyle w:val="af1"/>
          <w:rFonts w:ascii="Times New Roman" w:eastAsia="Times New Roman" w:hAnsi="Times New Roman"/>
          <w:sz w:val="28"/>
          <w:szCs w:val="28"/>
          <w:lang w:eastAsia="ru-RU"/>
        </w:rPr>
      </w:pPr>
      <w:r w:rsidRPr="00AE173B">
        <w:rPr>
          <w:rStyle w:val="af1"/>
          <w:rFonts w:ascii="Times New Roman" w:hAnsi="Times New Roman"/>
          <w:sz w:val="28"/>
          <w:szCs w:val="28"/>
        </w:rPr>
        <w:br w:type="page"/>
      </w:r>
    </w:p>
    <w:p w:rsidR="00447B9F" w:rsidRPr="00AE173B" w:rsidRDefault="0098542F" w:rsidP="00AE173B">
      <w:pPr>
        <w:pStyle w:val="ac"/>
        <w:spacing w:before="0" w:beforeAutospacing="0" w:after="0" w:afterAutospacing="0"/>
        <w:ind w:firstLine="709"/>
        <w:jc w:val="center"/>
        <w:rPr>
          <w:rStyle w:val="af1"/>
          <w:sz w:val="28"/>
          <w:szCs w:val="28"/>
        </w:rPr>
      </w:pPr>
      <w:r>
        <w:rPr>
          <w:rStyle w:val="af1"/>
          <w:sz w:val="28"/>
          <w:szCs w:val="28"/>
        </w:rPr>
        <w:lastRenderedPageBreak/>
        <w:t>1</w:t>
      </w:r>
      <w:r w:rsidR="008473D7">
        <w:rPr>
          <w:rStyle w:val="af1"/>
          <w:sz w:val="28"/>
          <w:szCs w:val="28"/>
        </w:rPr>
        <w:t xml:space="preserve">. </w:t>
      </w:r>
      <w:r w:rsidR="00256371" w:rsidRPr="00AE173B">
        <w:rPr>
          <w:rStyle w:val="af1"/>
          <w:sz w:val="28"/>
          <w:szCs w:val="28"/>
        </w:rPr>
        <w:t>Теоретическ</w:t>
      </w:r>
      <w:r w:rsidR="00AE173B">
        <w:rPr>
          <w:rStyle w:val="af1"/>
          <w:sz w:val="28"/>
          <w:szCs w:val="28"/>
        </w:rPr>
        <w:t>о</w:t>
      </w:r>
      <w:r w:rsidR="00256371" w:rsidRPr="00AE173B">
        <w:rPr>
          <w:rStyle w:val="af1"/>
          <w:sz w:val="28"/>
          <w:szCs w:val="28"/>
        </w:rPr>
        <w:t xml:space="preserve">е обоснование </w:t>
      </w:r>
      <w:r w:rsidR="00AE173B" w:rsidRPr="00AE173B">
        <w:rPr>
          <w:b/>
          <w:sz w:val="28"/>
          <w:szCs w:val="28"/>
        </w:rPr>
        <w:t>муниципального социально-педагогического проекта «Социальный театр»</w:t>
      </w:r>
    </w:p>
    <w:p w:rsidR="00AE173B" w:rsidRPr="00AE173B" w:rsidRDefault="00AE173B" w:rsidP="00AE173B">
      <w:pPr>
        <w:pStyle w:val="ac"/>
        <w:spacing w:before="0" w:beforeAutospacing="0" w:after="0" w:afterAutospacing="0"/>
        <w:ind w:firstLine="709"/>
        <w:jc w:val="center"/>
        <w:rPr>
          <w:sz w:val="28"/>
          <w:szCs w:val="28"/>
        </w:rPr>
      </w:pPr>
    </w:p>
    <w:p w:rsidR="00447B9F" w:rsidRPr="00AE173B" w:rsidRDefault="00447B9F" w:rsidP="00AE173B">
      <w:pPr>
        <w:pStyle w:val="ac"/>
        <w:spacing w:before="0" w:beforeAutospacing="0" w:after="0" w:afterAutospacing="0"/>
        <w:ind w:firstLine="709"/>
        <w:jc w:val="both"/>
        <w:rPr>
          <w:sz w:val="28"/>
          <w:szCs w:val="28"/>
        </w:rPr>
      </w:pPr>
      <w:r w:rsidRPr="00AE173B">
        <w:rPr>
          <w:sz w:val="28"/>
          <w:szCs w:val="28"/>
        </w:rPr>
        <w:t>Философы и просветители издавна усматривали в театре нравственного учителя, угадывали возможного духовного целителя. Многие десятилетия театроведен</w:t>
      </w:r>
      <w:r w:rsidR="00544C81">
        <w:rPr>
          <w:sz w:val="28"/>
          <w:szCs w:val="28"/>
        </w:rPr>
        <w:t>ие более или менее традиционно -</w:t>
      </w:r>
      <w:r w:rsidRPr="00AE173B">
        <w:rPr>
          <w:sz w:val="28"/>
          <w:szCs w:val="28"/>
        </w:rPr>
        <w:t xml:space="preserve"> от вост</w:t>
      </w:r>
      <w:r w:rsidR="00544C81">
        <w:rPr>
          <w:sz w:val="28"/>
          <w:szCs w:val="28"/>
        </w:rPr>
        <w:t>орга до скепсиса -</w:t>
      </w:r>
      <w:r w:rsidRPr="00AE173B">
        <w:rPr>
          <w:sz w:val="28"/>
          <w:szCs w:val="28"/>
        </w:rPr>
        <w:t xml:space="preserve"> говорит о назначении театра: быть храмом, кафедрой, трибуной, увеличительным стеклом, абсолютным зеркалом…</w:t>
      </w:r>
    </w:p>
    <w:p w:rsidR="00447B9F" w:rsidRPr="00AE173B" w:rsidRDefault="00447B9F" w:rsidP="00AE173B">
      <w:pPr>
        <w:pStyle w:val="ac"/>
        <w:spacing w:before="0" w:beforeAutospacing="0" w:after="0" w:afterAutospacing="0"/>
        <w:ind w:firstLine="709"/>
        <w:jc w:val="both"/>
        <w:rPr>
          <w:sz w:val="28"/>
          <w:szCs w:val="28"/>
        </w:rPr>
      </w:pPr>
      <w:r w:rsidRPr="00AE173B">
        <w:rPr>
          <w:sz w:val="28"/>
          <w:szCs w:val="28"/>
        </w:rPr>
        <w:t>Историк театрального искусства Н. Евреинов впервые связывает коррекционную работу с театром, посредством художественного образа воздействует на зрителя, и игрой актера, посредством которой тайные подавленные желания зрителя выявляются и сублимируются. Определив новое понятие «театротерапия» формулой «Театр лечит актера, театр лечит и публику», Н. Евреинов справедливо утверждает, что «театр будит в нас волю к жизни, влас</w:t>
      </w:r>
      <w:r w:rsidR="00666D43">
        <w:rPr>
          <w:sz w:val="28"/>
          <w:szCs w:val="28"/>
        </w:rPr>
        <w:t>тно заставляя нас преображаться, а</w:t>
      </w:r>
      <w:r w:rsidRPr="00AE173B">
        <w:rPr>
          <w:sz w:val="28"/>
          <w:szCs w:val="28"/>
        </w:rPr>
        <w:t xml:space="preserve"> в преображении (акте преображения) и заключается вся сила, под</w:t>
      </w:r>
      <w:r w:rsidR="00544C81">
        <w:rPr>
          <w:sz w:val="28"/>
          <w:szCs w:val="28"/>
        </w:rPr>
        <w:t xml:space="preserve">линно живительная сила театра, </w:t>
      </w:r>
      <w:r w:rsidR="00544C81" w:rsidRPr="00544C81">
        <w:rPr>
          <w:b/>
          <w:sz w:val="28"/>
          <w:szCs w:val="28"/>
        </w:rPr>
        <w:t>-</w:t>
      </w:r>
      <w:r w:rsidRPr="00AE173B">
        <w:rPr>
          <w:sz w:val="28"/>
          <w:szCs w:val="28"/>
        </w:rPr>
        <w:t xml:space="preserve"> сила целительная</w:t>
      </w:r>
      <w:r w:rsidR="00666D43">
        <w:rPr>
          <w:sz w:val="28"/>
          <w:szCs w:val="28"/>
        </w:rPr>
        <w:t>»</w:t>
      </w:r>
      <w:r w:rsidRPr="00AE173B">
        <w:rPr>
          <w:sz w:val="28"/>
          <w:szCs w:val="28"/>
        </w:rPr>
        <w:t>. Практический интерес представляет опыт первого коллективного психоанал</w:t>
      </w:r>
      <w:r w:rsidR="00544C81">
        <w:rPr>
          <w:sz w:val="28"/>
          <w:szCs w:val="28"/>
        </w:rPr>
        <w:t xml:space="preserve">иза («театра для себя») </w:t>
      </w:r>
      <w:r w:rsidR="00544C81" w:rsidRPr="00544C81">
        <w:rPr>
          <w:b/>
          <w:sz w:val="28"/>
          <w:szCs w:val="28"/>
        </w:rPr>
        <w:t>-</w:t>
      </w:r>
      <w:r w:rsidRPr="00AE173B">
        <w:rPr>
          <w:sz w:val="28"/>
          <w:szCs w:val="28"/>
        </w:rPr>
        <w:t xml:space="preserve"> школьный спектакль постановки 1921 года. Эта «автобио-реконструкция», в которой исполнители </w:t>
      </w:r>
      <w:r w:rsidR="00544C81" w:rsidRPr="00544C81">
        <w:rPr>
          <w:b/>
          <w:sz w:val="28"/>
          <w:szCs w:val="28"/>
        </w:rPr>
        <w:t>-</w:t>
      </w:r>
      <w:r w:rsidRPr="00AE173B">
        <w:rPr>
          <w:sz w:val="28"/>
          <w:szCs w:val="28"/>
        </w:rPr>
        <w:t xml:space="preserve"> школьники играют самих себя, инсценировав собственные жизненные коллизии, «сценически изживаемые», воплоща</w:t>
      </w:r>
      <w:r w:rsidR="00FC0B3E">
        <w:rPr>
          <w:sz w:val="28"/>
          <w:szCs w:val="28"/>
        </w:rPr>
        <w:t>ю</w:t>
      </w:r>
      <w:r w:rsidRPr="00AE173B">
        <w:rPr>
          <w:sz w:val="28"/>
          <w:szCs w:val="28"/>
        </w:rPr>
        <w:t xml:space="preserve">т театрализацию жизни по Евреинову, в которой «лицедейство» </w:t>
      </w:r>
      <w:r w:rsidR="00544C81" w:rsidRPr="00544C81">
        <w:rPr>
          <w:b/>
          <w:sz w:val="28"/>
          <w:szCs w:val="28"/>
        </w:rPr>
        <w:t>-</w:t>
      </w:r>
      <w:r w:rsidR="00544C81">
        <w:rPr>
          <w:sz w:val="28"/>
          <w:szCs w:val="28"/>
        </w:rPr>
        <w:t xml:space="preserve"> </w:t>
      </w:r>
      <w:r w:rsidRPr="00AE173B">
        <w:rPr>
          <w:sz w:val="28"/>
          <w:szCs w:val="28"/>
        </w:rPr>
        <w:t xml:space="preserve">творческий акт личной воли к трансформации. Художник стремится поставить зрителя в центр сценического действия, сделать его действующим лицом «монодрамы», воплощающей идею «театра для себя». В каждом театральном спектакле заложена тенденция психотерапевтического воздействия </w:t>
      </w:r>
      <w:r w:rsidR="00544C81" w:rsidRPr="00544C81">
        <w:rPr>
          <w:b/>
          <w:sz w:val="28"/>
          <w:szCs w:val="28"/>
        </w:rPr>
        <w:t>-</w:t>
      </w:r>
      <w:r w:rsidRPr="00AE173B">
        <w:rPr>
          <w:sz w:val="28"/>
          <w:szCs w:val="28"/>
        </w:rPr>
        <w:t xml:space="preserve"> завуалированный аналитический сеанс.</w:t>
      </w:r>
    </w:p>
    <w:p w:rsidR="00447B9F" w:rsidRPr="00AE173B" w:rsidRDefault="00447B9F" w:rsidP="00AE173B">
      <w:pPr>
        <w:pStyle w:val="ac"/>
        <w:spacing w:before="0" w:beforeAutospacing="0" w:after="0" w:afterAutospacing="0"/>
        <w:ind w:firstLine="709"/>
        <w:jc w:val="both"/>
        <w:rPr>
          <w:sz w:val="28"/>
          <w:szCs w:val="28"/>
        </w:rPr>
      </w:pPr>
      <w:r w:rsidRPr="00AE173B">
        <w:rPr>
          <w:sz w:val="28"/>
          <w:szCs w:val="28"/>
        </w:rPr>
        <w:t>Сознательное применение театральных приемов для коррекции психики «актеров-зрителей, происходит в «психодраме»: Я. Морено, соединив психоанализ с драматургическим принципом, привносит в психоаналитический практикум непосредственное действие — импровизацию.</w:t>
      </w:r>
    </w:p>
    <w:p w:rsidR="00447B9F" w:rsidRPr="00AE173B" w:rsidRDefault="00447B9F" w:rsidP="00AE173B">
      <w:pPr>
        <w:pStyle w:val="ac"/>
        <w:spacing w:before="0" w:beforeAutospacing="0" w:after="0" w:afterAutospacing="0"/>
        <w:ind w:firstLine="709"/>
        <w:jc w:val="both"/>
        <w:rPr>
          <w:sz w:val="28"/>
          <w:szCs w:val="28"/>
        </w:rPr>
      </w:pPr>
      <w:r w:rsidRPr="00AE173B">
        <w:rPr>
          <w:sz w:val="28"/>
          <w:szCs w:val="28"/>
        </w:rPr>
        <w:t>З. Фрейд и К.-Г. Юнг ведут общение в диалоге, то есть в фо</w:t>
      </w:r>
      <w:r w:rsidR="00256371" w:rsidRPr="00AE173B">
        <w:rPr>
          <w:sz w:val="28"/>
          <w:szCs w:val="28"/>
        </w:rPr>
        <w:t xml:space="preserve">рме театральной, драматической; </w:t>
      </w:r>
      <w:r w:rsidRPr="00AE173B">
        <w:rPr>
          <w:sz w:val="28"/>
          <w:szCs w:val="28"/>
        </w:rPr>
        <w:t xml:space="preserve">Беседы Фрейда и Юнга </w:t>
      </w:r>
      <w:r w:rsidR="00544C81" w:rsidRPr="00544C81">
        <w:rPr>
          <w:b/>
          <w:sz w:val="28"/>
          <w:szCs w:val="28"/>
        </w:rPr>
        <w:t>-</w:t>
      </w:r>
      <w:r w:rsidRPr="00544C81">
        <w:rPr>
          <w:b/>
          <w:sz w:val="28"/>
          <w:szCs w:val="28"/>
        </w:rPr>
        <w:t xml:space="preserve"> </w:t>
      </w:r>
      <w:r w:rsidRPr="00AE173B">
        <w:rPr>
          <w:sz w:val="28"/>
          <w:szCs w:val="28"/>
        </w:rPr>
        <w:t>это не что иное как проигрывание ранее неосознанной  ситуации в новой роли, осторожно доводимой до сознания, что позволяет взглянуть по</w:t>
      </w:r>
      <w:r w:rsidR="00544C81">
        <w:rPr>
          <w:sz w:val="28"/>
          <w:szCs w:val="28"/>
        </w:rPr>
        <w:t xml:space="preserve"> </w:t>
      </w:r>
      <w:r w:rsidRPr="00544C81">
        <w:rPr>
          <w:b/>
          <w:sz w:val="28"/>
          <w:szCs w:val="28"/>
        </w:rPr>
        <w:t>-</w:t>
      </w:r>
      <w:r w:rsidR="00544C81">
        <w:rPr>
          <w:sz w:val="28"/>
          <w:szCs w:val="28"/>
        </w:rPr>
        <w:t xml:space="preserve"> </w:t>
      </w:r>
      <w:r w:rsidRPr="00AE173B">
        <w:rPr>
          <w:sz w:val="28"/>
          <w:szCs w:val="28"/>
        </w:rPr>
        <w:t>новому, непривычным взглядом на, казалось бы, знакомую ситуацию, подлежащую переоценке. Данные концепции стали залогом тенденций, которые явились определяющими в формировании творческих исканий многих крупнейших режиссеров</w:t>
      </w:r>
      <w:r w:rsidR="00256371" w:rsidRPr="00AE173B">
        <w:rPr>
          <w:sz w:val="28"/>
          <w:szCs w:val="28"/>
        </w:rPr>
        <w:t>, философов и писателей.</w:t>
      </w:r>
    </w:p>
    <w:p w:rsidR="00AE173B" w:rsidRPr="00AE173B" w:rsidRDefault="00AE173B" w:rsidP="00AE173B">
      <w:pPr>
        <w:tabs>
          <w:tab w:val="left" w:pos="709"/>
          <w:tab w:val="left" w:pos="5812"/>
        </w:tabs>
        <w:ind w:firstLine="709"/>
        <w:jc w:val="both"/>
        <w:rPr>
          <w:rFonts w:ascii="Times New Roman" w:hAnsi="Times New Roman"/>
          <w:sz w:val="28"/>
          <w:szCs w:val="28"/>
        </w:rPr>
      </w:pPr>
      <w:r w:rsidRPr="00AE173B">
        <w:rPr>
          <w:rFonts w:ascii="Times New Roman" w:hAnsi="Times New Roman"/>
          <w:sz w:val="28"/>
          <w:szCs w:val="28"/>
        </w:rPr>
        <w:t xml:space="preserve">В 2007 году представительством Фонда ООН в области народонаселения (ЮНФПА) в Российской Федерации была адаптирована новая технология, построенная на театральной методике. Театральная технология была создана для решения социальных проблем в подростковой </w:t>
      </w:r>
      <w:r w:rsidRPr="00AE173B">
        <w:rPr>
          <w:rFonts w:ascii="Times New Roman" w:hAnsi="Times New Roman"/>
          <w:sz w:val="28"/>
          <w:szCs w:val="28"/>
        </w:rPr>
        <w:lastRenderedPageBreak/>
        <w:t>среде</w:t>
      </w:r>
      <w:r w:rsidR="00544C81">
        <w:rPr>
          <w:rFonts w:ascii="Times New Roman" w:hAnsi="Times New Roman"/>
          <w:sz w:val="28"/>
          <w:szCs w:val="28"/>
        </w:rPr>
        <w:t xml:space="preserve"> и основана на принципе «Равный </w:t>
      </w:r>
      <w:r w:rsidRPr="00AE173B">
        <w:rPr>
          <w:rFonts w:ascii="Times New Roman" w:hAnsi="Times New Roman"/>
          <w:sz w:val="28"/>
          <w:szCs w:val="28"/>
        </w:rPr>
        <w:t>– равному». Уникальность театральной методики состоит в том, что вся постановка построена на импровизации. Более того, по окончании просмотра спектакля у зрителей есть возможность пообщаться с персонажами – актерами в обра</w:t>
      </w:r>
      <w:r w:rsidR="00B65513">
        <w:rPr>
          <w:rFonts w:ascii="Times New Roman" w:hAnsi="Times New Roman"/>
          <w:sz w:val="28"/>
          <w:szCs w:val="28"/>
        </w:rPr>
        <w:t>зах, задать интересующие</w:t>
      </w:r>
      <w:r w:rsidRPr="00AE173B">
        <w:rPr>
          <w:rFonts w:ascii="Times New Roman" w:hAnsi="Times New Roman"/>
          <w:sz w:val="28"/>
          <w:szCs w:val="28"/>
        </w:rPr>
        <w:t xml:space="preserve"> вопросы. Участие в постановках могут принять все желающие люди, для </w:t>
      </w:r>
      <w:r w:rsidR="00B65513">
        <w:rPr>
          <w:rFonts w:ascii="Times New Roman" w:hAnsi="Times New Roman"/>
          <w:sz w:val="28"/>
          <w:szCs w:val="28"/>
        </w:rPr>
        <w:t>э</w:t>
      </w:r>
      <w:r w:rsidRPr="00AE173B">
        <w:rPr>
          <w:rFonts w:ascii="Times New Roman" w:hAnsi="Times New Roman"/>
          <w:sz w:val="28"/>
          <w:szCs w:val="28"/>
        </w:rPr>
        <w:t>того не нужно иметь специальное образование. Театральный подход в обучении по принципу «Равный – р</w:t>
      </w:r>
      <w:r w:rsidR="00C2669B">
        <w:rPr>
          <w:rFonts w:ascii="Times New Roman" w:hAnsi="Times New Roman"/>
          <w:sz w:val="28"/>
          <w:szCs w:val="28"/>
        </w:rPr>
        <w:t>авному» может использоваться разнообразно</w:t>
      </w:r>
      <w:r w:rsidRPr="00AE173B">
        <w:rPr>
          <w:rFonts w:ascii="Times New Roman" w:hAnsi="Times New Roman"/>
          <w:sz w:val="28"/>
          <w:szCs w:val="28"/>
        </w:rPr>
        <w:t xml:space="preserve">. «Равные преподаватели» могут вплетать ролевые игры и небольшие сценки в свои мероприятия, которые они проводят с молодежью. Ребята, обучающие сверстников, могут также, создать целую постановку, сделав ее основным элементом профилактического занятия. Хорошо разработанные </w:t>
      </w:r>
      <w:r w:rsidR="00C2669B">
        <w:rPr>
          <w:rFonts w:ascii="Times New Roman" w:hAnsi="Times New Roman"/>
          <w:sz w:val="28"/>
          <w:szCs w:val="28"/>
        </w:rPr>
        <w:t xml:space="preserve">сценарии, отрепетированные сцены </w:t>
      </w:r>
      <w:r w:rsidRPr="00AE173B">
        <w:rPr>
          <w:rFonts w:ascii="Times New Roman" w:hAnsi="Times New Roman"/>
          <w:sz w:val="28"/>
          <w:szCs w:val="28"/>
        </w:rPr>
        <w:t>могут стать серьезным пре</w:t>
      </w:r>
      <w:r w:rsidR="00C2669B">
        <w:rPr>
          <w:rFonts w:ascii="Times New Roman" w:hAnsi="Times New Roman"/>
          <w:sz w:val="28"/>
          <w:szCs w:val="28"/>
        </w:rPr>
        <w:t>дставлением</w:t>
      </w:r>
      <w:r w:rsidRPr="00AE173B">
        <w:rPr>
          <w:rFonts w:ascii="Times New Roman" w:hAnsi="Times New Roman"/>
          <w:sz w:val="28"/>
          <w:szCs w:val="28"/>
        </w:rPr>
        <w:t>. Образовательная функция театра подразумевает гораздо больше, чем просто развлечение аудитории. Целью является измен</w:t>
      </w:r>
      <w:r w:rsidR="00C2669B">
        <w:rPr>
          <w:rFonts w:ascii="Times New Roman" w:hAnsi="Times New Roman"/>
          <w:sz w:val="28"/>
          <w:szCs w:val="28"/>
        </w:rPr>
        <w:t>ение знания, отношения или поведения</w:t>
      </w:r>
      <w:r w:rsidRPr="00AE173B">
        <w:rPr>
          <w:rFonts w:ascii="Times New Roman" w:hAnsi="Times New Roman"/>
          <w:sz w:val="28"/>
          <w:szCs w:val="28"/>
        </w:rPr>
        <w:t xml:space="preserve"> целевой аудитории (а возможн</w:t>
      </w:r>
      <w:r w:rsidR="00B000A7">
        <w:rPr>
          <w:rFonts w:ascii="Times New Roman" w:hAnsi="Times New Roman"/>
          <w:sz w:val="28"/>
          <w:szCs w:val="28"/>
        </w:rPr>
        <w:t>о и все три компонента сразу).</w:t>
      </w:r>
    </w:p>
    <w:p w:rsidR="00AE173B" w:rsidRPr="00AE173B" w:rsidRDefault="00AE173B" w:rsidP="00AE173B">
      <w:pPr>
        <w:tabs>
          <w:tab w:val="left" w:pos="709"/>
          <w:tab w:val="left" w:pos="5812"/>
        </w:tabs>
        <w:ind w:firstLine="709"/>
        <w:jc w:val="both"/>
        <w:rPr>
          <w:rFonts w:ascii="Times New Roman" w:hAnsi="Times New Roman"/>
          <w:sz w:val="28"/>
          <w:szCs w:val="28"/>
        </w:rPr>
      </w:pPr>
      <w:r w:rsidRPr="00AE173B">
        <w:rPr>
          <w:rFonts w:ascii="Times New Roman" w:hAnsi="Times New Roman"/>
          <w:sz w:val="28"/>
          <w:szCs w:val="28"/>
        </w:rPr>
        <w:t>Как показывают исследования, наиболее успешными являются те</w:t>
      </w:r>
      <w:r w:rsidR="008F6511">
        <w:rPr>
          <w:rFonts w:ascii="Times New Roman" w:hAnsi="Times New Roman"/>
          <w:sz w:val="28"/>
          <w:szCs w:val="28"/>
        </w:rPr>
        <w:t>,</w:t>
      </w:r>
      <w:r w:rsidRPr="00AE173B">
        <w:rPr>
          <w:rFonts w:ascii="Times New Roman" w:hAnsi="Times New Roman"/>
          <w:sz w:val="28"/>
          <w:szCs w:val="28"/>
        </w:rPr>
        <w:t xml:space="preserve"> рассчитанные на молодежную аудиторию театральные проекты, авторами и участниками которых являются сами молодые люди. Исследователи обнаружили, что наиболее эффективными образовательными театрализованными представлениями для молодежи явились те, которые были придуманы и сыграны молодыми ребятами, которых до этого обучали как технике актерского мастерства, так и методике обучения «Р</w:t>
      </w:r>
      <w:r w:rsidR="008F6511">
        <w:rPr>
          <w:rFonts w:ascii="Times New Roman" w:hAnsi="Times New Roman"/>
          <w:sz w:val="28"/>
          <w:szCs w:val="28"/>
        </w:rPr>
        <w:t>авный – равному», и которые так</w:t>
      </w:r>
      <w:r w:rsidRPr="00AE173B">
        <w:rPr>
          <w:rFonts w:ascii="Times New Roman" w:hAnsi="Times New Roman"/>
          <w:sz w:val="28"/>
          <w:szCs w:val="28"/>
        </w:rPr>
        <w:t>же обладают достаточными знаниями в области сохранения здоровья. При такой подготовке ребятам удавалось создать невероятные по силе воздействия представления, которые давали положительный эффект.</w:t>
      </w:r>
    </w:p>
    <w:p w:rsidR="00AE173B" w:rsidRPr="00AE173B" w:rsidRDefault="00AE173B" w:rsidP="00AE173B">
      <w:pPr>
        <w:tabs>
          <w:tab w:val="left" w:pos="709"/>
          <w:tab w:val="left" w:pos="5812"/>
        </w:tabs>
        <w:ind w:firstLine="709"/>
        <w:jc w:val="both"/>
        <w:rPr>
          <w:rFonts w:ascii="Times New Roman" w:hAnsi="Times New Roman"/>
          <w:sz w:val="28"/>
          <w:szCs w:val="28"/>
          <w:shd w:val="clear" w:color="auto" w:fill="FFFFFF"/>
        </w:rPr>
      </w:pPr>
      <w:r w:rsidRPr="00AE173B">
        <w:rPr>
          <w:rFonts w:ascii="Times New Roman" w:hAnsi="Times New Roman"/>
          <w:sz w:val="28"/>
          <w:szCs w:val="28"/>
          <w:shd w:val="clear" w:color="auto" w:fill="FFFFFF"/>
        </w:rPr>
        <w:t> </w:t>
      </w:r>
      <w:r w:rsidR="00CF7FDB">
        <w:rPr>
          <w:rFonts w:ascii="Times New Roman" w:hAnsi="Times New Roman"/>
          <w:sz w:val="28"/>
          <w:szCs w:val="28"/>
          <w:shd w:val="clear" w:color="auto" w:fill="FFFFFF"/>
        </w:rPr>
        <w:t>Проект «Социальный театр»</w:t>
      </w:r>
      <w:r w:rsidRPr="00AE173B">
        <w:rPr>
          <w:rFonts w:ascii="Times New Roman" w:hAnsi="Times New Roman"/>
          <w:sz w:val="28"/>
          <w:szCs w:val="28"/>
          <w:shd w:val="clear" w:color="auto" w:fill="FFFFFF"/>
        </w:rPr>
        <w:t xml:space="preserve"> является продуктивной формой воздействия, которая позволяет поддержать и отвести от опасной черты колеблющихся молодых людей, заставляет задуматься тех, кто находится за чертой. </w:t>
      </w:r>
      <w:r w:rsidR="00CF7FDB">
        <w:rPr>
          <w:rFonts w:ascii="Times New Roman" w:hAnsi="Times New Roman"/>
          <w:sz w:val="28"/>
          <w:szCs w:val="28"/>
          <w:shd w:val="clear" w:color="auto" w:fill="FFFFFF"/>
        </w:rPr>
        <w:t>Проект</w:t>
      </w:r>
      <w:r w:rsidRPr="00AE173B">
        <w:rPr>
          <w:rFonts w:ascii="Times New Roman" w:hAnsi="Times New Roman"/>
          <w:sz w:val="28"/>
          <w:szCs w:val="28"/>
          <w:shd w:val="clear" w:color="auto" w:fill="FFFFFF"/>
        </w:rPr>
        <w:t xml:space="preserve"> преследует цель </w:t>
      </w:r>
      <w:r w:rsidR="00150026" w:rsidRPr="00AE173B">
        <w:rPr>
          <w:rFonts w:ascii="Times New Roman" w:hAnsi="Times New Roman"/>
          <w:sz w:val="28"/>
          <w:szCs w:val="28"/>
          <w:lang w:eastAsia="ru-RU"/>
        </w:rPr>
        <w:t>профилактик</w:t>
      </w:r>
      <w:r w:rsidR="00150026">
        <w:rPr>
          <w:rFonts w:ascii="Times New Roman" w:hAnsi="Times New Roman"/>
          <w:sz w:val="28"/>
          <w:szCs w:val="28"/>
          <w:lang w:eastAsia="ru-RU"/>
        </w:rPr>
        <w:t>и</w:t>
      </w:r>
      <w:r w:rsidR="00150026" w:rsidRPr="00AE173B">
        <w:rPr>
          <w:rFonts w:ascii="Times New Roman" w:hAnsi="Times New Roman"/>
          <w:sz w:val="28"/>
          <w:szCs w:val="28"/>
          <w:lang w:eastAsia="ru-RU"/>
        </w:rPr>
        <w:t xml:space="preserve"> негативных социальных явлений среди детей и подростков через безопасное проживание эмоциональных состояний и отношений</w:t>
      </w:r>
      <w:r w:rsidR="00150026" w:rsidRPr="00AE173B">
        <w:rPr>
          <w:rFonts w:ascii="Times New Roman" w:hAnsi="Times New Roman"/>
          <w:sz w:val="28"/>
          <w:szCs w:val="28"/>
          <w:shd w:val="clear" w:color="auto" w:fill="FFFFFF"/>
        </w:rPr>
        <w:t xml:space="preserve"> </w:t>
      </w:r>
      <w:r w:rsidRPr="00AE173B">
        <w:rPr>
          <w:rFonts w:ascii="Times New Roman" w:hAnsi="Times New Roman"/>
          <w:sz w:val="28"/>
          <w:szCs w:val="28"/>
          <w:shd w:val="clear" w:color="auto" w:fill="FFFFFF"/>
        </w:rPr>
        <w:t>формирования осознанного позитивного отношения к себе как к личности, которая может выбирать и осознанно говорить «нет» искушениям подростковой субкультуры. Он формирует у участников способность вести осознанный образ жизни и строить свою жизнь здоровой в психологическом и физическом плане в окружающей нас непростой социальной действительности.</w:t>
      </w:r>
    </w:p>
    <w:p w:rsidR="00AE173B" w:rsidRPr="00AE173B" w:rsidRDefault="00AE173B" w:rsidP="00AE173B">
      <w:pPr>
        <w:tabs>
          <w:tab w:val="left" w:pos="709"/>
          <w:tab w:val="left" w:pos="5812"/>
        </w:tabs>
        <w:ind w:firstLine="709"/>
        <w:jc w:val="both"/>
        <w:rPr>
          <w:rFonts w:ascii="Times New Roman" w:hAnsi="Times New Roman"/>
          <w:sz w:val="28"/>
          <w:szCs w:val="28"/>
        </w:rPr>
      </w:pPr>
      <w:r w:rsidRPr="00AE173B">
        <w:rPr>
          <w:rFonts w:ascii="Times New Roman" w:hAnsi="Times New Roman"/>
          <w:sz w:val="28"/>
          <w:szCs w:val="28"/>
        </w:rPr>
        <w:t>Социальный театр создан не для одаренных, талантливых ребят, а для обычных детей и детей группы риска, для тех подростков, которые имеют сложности адаптации и социализации.</w:t>
      </w:r>
    </w:p>
    <w:p w:rsidR="00AE173B" w:rsidRPr="00AE173B" w:rsidRDefault="00AE173B" w:rsidP="00AE173B">
      <w:pPr>
        <w:tabs>
          <w:tab w:val="left" w:pos="709"/>
        </w:tabs>
        <w:ind w:firstLine="709"/>
        <w:jc w:val="both"/>
        <w:rPr>
          <w:rFonts w:ascii="Times New Roman" w:hAnsi="Times New Roman"/>
          <w:sz w:val="28"/>
          <w:szCs w:val="28"/>
        </w:rPr>
      </w:pPr>
      <w:r w:rsidRPr="00AE173B">
        <w:rPr>
          <w:rFonts w:ascii="Times New Roman" w:hAnsi="Times New Roman"/>
          <w:sz w:val="28"/>
          <w:szCs w:val="28"/>
        </w:rPr>
        <w:t>И</w:t>
      </w:r>
      <w:r w:rsidR="00D61F3E">
        <w:rPr>
          <w:rFonts w:ascii="Times New Roman" w:hAnsi="Times New Roman"/>
          <w:sz w:val="28"/>
          <w:szCs w:val="28"/>
        </w:rPr>
        <w:t>спользуя театральную технологию</w:t>
      </w:r>
      <w:r w:rsidRPr="00AE173B">
        <w:rPr>
          <w:rFonts w:ascii="Times New Roman" w:hAnsi="Times New Roman"/>
          <w:sz w:val="28"/>
          <w:szCs w:val="28"/>
        </w:rPr>
        <w:t xml:space="preserve"> специалист может во время работы над созданием спектакля помочь участникам пережить сложные моменты во взаимоотношениях, помочь найти выход из конфликтной </w:t>
      </w:r>
      <w:r w:rsidRPr="00AE173B">
        <w:rPr>
          <w:rFonts w:ascii="Times New Roman" w:hAnsi="Times New Roman"/>
          <w:sz w:val="28"/>
          <w:szCs w:val="28"/>
        </w:rPr>
        <w:lastRenderedPageBreak/>
        <w:t>ситуации. Решение проблем личности через театральный персонаж безопаснее для подростка. Не боясь уличения, от лица роли ребенок произносит те или иные фразы, пробует себя в новой роли. Созданный на сцене образ может помочь подростку глубже раскрыться, больше внимания уделить собственной внутренней проработке, пересмотреть взгляды, сделать переоценку ценностей, найти необходимый и часто ускользающий в реальной жизни выход.</w:t>
      </w:r>
    </w:p>
    <w:p w:rsidR="00256371" w:rsidRPr="00AE173B" w:rsidRDefault="00256371" w:rsidP="00AE173B">
      <w:pPr>
        <w:shd w:val="clear" w:color="auto" w:fill="FFFFFF"/>
        <w:ind w:firstLine="709"/>
        <w:jc w:val="both"/>
        <w:rPr>
          <w:rFonts w:ascii="Times New Roman" w:hAnsi="Times New Roman"/>
          <w:b/>
          <w:sz w:val="28"/>
          <w:szCs w:val="28"/>
        </w:rPr>
      </w:pPr>
      <w:r w:rsidRPr="00AE173B">
        <w:rPr>
          <w:rFonts w:ascii="Times New Roman" w:hAnsi="Times New Roman"/>
          <w:b/>
          <w:sz w:val="28"/>
          <w:szCs w:val="28"/>
        </w:rPr>
        <w:t xml:space="preserve">Глоссарий: </w:t>
      </w:r>
    </w:p>
    <w:p w:rsidR="00256371" w:rsidRPr="00AE173B" w:rsidRDefault="00256371" w:rsidP="00AE173B">
      <w:pPr>
        <w:pStyle w:val="aa"/>
        <w:numPr>
          <w:ilvl w:val="0"/>
          <w:numId w:val="24"/>
        </w:numPr>
        <w:shd w:val="clear" w:color="auto" w:fill="FFFFFF"/>
        <w:jc w:val="both"/>
        <w:rPr>
          <w:rFonts w:ascii="Times New Roman" w:hAnsi="Times New Roman"/>
          <w:sz w:val="28"/>
          <w:szCs w:val="28"/>
        </w:rPr>
      </w:pPr>
      <w:r w:rsidRPr="00AE173B">
        <w:rPr>
          <w:rFonts w:ascii="Times New Roman" w:hAnsi="Times New Roman"/>
          <w:b/>
          <w:sz w:val="28"/>
          <w:szCs w:val="28"/>
        </w:rPr>
        <w:t>Фасилитация</w:t>
      </w:r>
      <w:r w:rsidRPr="00AE173B">
        <w:rPr>
          <w:rFonts w:ascii="Times New Roman" w:hAnsi="Times New Roman"/>
          <w:sz w:val="28"/>
          <w:szCs w:val="28"/>
        </w:rPr>
        <w:t>- интерактивная, управляемая дискуссия после представления, которая происходит с участием актеров и аудитории.</w:t>
      </w:r>
    </w:p>
    <w:p w:rsidR="00256371" w:rsidRPr="00AE173B" w:rsidRDefault="00256371" w:rsidP="00AE173B">
      <w:pPr>
        <w:pStyle w:val="aa"/>
        <w:numPr>
          <w:ilvl w:val="0"/>
          <w:numId w:val="24"/>
        </w:numPr>
        <w:shd w:val="clear" w:color="auto" w:fill="FFFFFF"/>
        <w:jc w:val="both"/>
        <w:rPr>
          <w:rFonts w:ascii="Times New Roman" w:hAnsi="Times New Roman"/>
          <w:sz w:val="28"/>
          <w:szCs w:val="28"/>
        </w:rPr>
      </w:pPr>
      <w:r w:rsidRPr="00AE173B">
        <w:rPr>
          <w:rFonts w:ascii="Times New Roman" w:hAnsi="Times New Roman"/>
          <w:b/>
          <w:sz w:val="28"/>
          <w:szCs w:val="28"/>
        </w:rPr>
        <w:t>Импровизация</w:t>
      </w:r>
      <w:r w:rsidRPr="00AE173B">
        <w:rPr>
          <w:rFonts w:ascii="Times New Roman" w:hAnsi="Times New Roman"/>
          <w:sz w:val="28"/>
          <w:szCs w:val="28"/>
        </w:rPr>
        <w:t>- игра без подготовленного сценария.</w:t>
      </w:r>
    </w:p>
    <w:p w:rsidR="00256371" w:rsidRPr="00AE173B" w:rsidRDefault="00256371" w:rsidP="00AE173B">
      <w:pPr>
        <w:pStyle w:val="aa"/>
        <w:numPr>
          <w:ilvl w:val="0"/>
          <w:numId w:val="24"/>
        </w:numPr>
        <w:shd w:val="clear" w:color="auto" w:fill="FFFFFF"/>
        <w:jc w:val="both"/>
        <w:rPr>
          <w:rFonts w:ascii="Times New Roman" w:eastAsia="Times New Roman" w:hAnsi="Times New Roman"/>
          <w:sz w:val="28"/>
          <w:szCs w:val="28"/>
          <w:lang w:eastAsia="ru-RU"/>
        </w:rPr>
      </w:pPr>
      <w:r w:rsidRPr="00AE173B">
        <w:rPr>
          <w:rFonts w:ascii="Times New Roman" w:hAnsi="Times New Roman"/>
          <w:b/>
          <w:sz w:val="28"/>
          <w:szCs w:val="28"/>
        </w:rPr>
        <w:t>Ролевая игра</w:t>
      </w:r>
      <w:r w:rsidRPr="00AE173B">
        <w:rPr>
          <w:rFonts w:ascii="Times New Roman" w:hAnsi="Times New Roman"/>
          <w:sz w:val="28"/>
          <w:szCs w:val="28"/>
        </w:rPr>
        <w:t>- сцена между двумя или несколькими людьми, обычно разыгрывающаяся в качестве одного из элементов обучающей программы тренерами, равными или участниками группы. Чаще всего ролевые игры не репетируют или репетируют по минимуму. Их часто используют, чтобы обучать навыкам общения или решения проблем.</w:t>
      </w:r>
    </w:p>
    <w:p w:rsidR="00256371" w:rsidRPr="00AE173B" w:rsidRDefault="00256371" w:rsidP="00AE173B">
      <w:pPr>
        <w:pStyle w:val="Iauiue"/>
        <w:widowControl/>
        <w:numPr>
          <w:ilvl w:val="0"/>
          <w:numId w:val="24"/>
        </w:numPr>
        <w:jc w:val="both"/>
        <w:rPr>
          <w:color w:val="222222"/>
          <w:sz w:val="28"/>
          <w:szCs w:val="28"/>
          <w:shd w:val="clear" w:color="auto" w:fill="FFFFFF"/>
        </w:rPr>
      </w:pPr>
      <w:r w:rsidRPr="00AE173B">
        <w:rPr>
          <w:b/>
          <w:bCs/>
          <w:color w:val="222222"/>
          <w:sz w:val="28"/>
          <w:szCs w:val="28"/>
          <w:shd w:val="clear" w:color="auto" w:fill="FFFFFF"/>
        </w:rPr>
        <w:t>Мастер-класс</w:t>
      </w:r>
      <w:r w:rsidRPr="00AE173B">
        <w:rPr>
          <w:color w:val="222222"/>
          <w:sz w:val="28"/>
          <w:szCs w:val="28"/>
          <w:shd w:val="clear" w:color="auto" w:fill="FFFFFF"/>
        </w:rPr>
        <w:t> — оригинальный метод обучения и конкретное занятие по совершенствованию практического мастерства, проводимое специалистом в определённой области творческой деятельности для лиц, не достигших достаточного уровня профессионализма в этой сфере деятельности.</w:t>
      </w:r>
    </w:p>
    <w:p w:rsidR="00A61F7A" w:rsidRPr="00AE173B" w:rsidRDefault="00A61F7A" w:rsidP="00AE173B">
      <w:pPr>
        <w:tabs>
          <w:tab w:val="left" w:pos="426"/>
        </w:tabs>
        <w:ind w:firstLine="709"/>
        <w:jc w:val="both"/>
        <w:rPr>
          <w:rFonts w:ascii="Times New Roman" w:hAnsi="Times New Roman"/>
          <w:b/>
          <w:sz w:val="28"/>
          <w:szCs w:val="28"/>
        </w:rPr>
      </w:pPr>
    </w:p>
    <w:p w:rsidR="00256371" w:rsidRPr="00AE173B" w:rsidRDefault="00256371" w:rsidP="00AE173B">
      <w:pPr>
        <w:rPr>
          <w:rFonts w:ascii="Times New Roman" w:hAnsi="Times New Roman"/>
          <w:b/>
          <w:sz w:val="28"/>
          <w:szCs w:val="28"/>
        </w:rPr>
      </w:pPr>
      <w:r w:rsidRPr="00AE173B">
        <w:rPr>
          <w:rFonts w:ascii="Times New Roman" w:hAnsi="Times New Roman"/>
          <w:b/>
          <w:sz w:val="28"/>
          <w:szCs w:val="28"/>
        </w:rPr>
        <w:br w:type="page"/>
      </w:r>
    </w:p>
    <w:p w:rsidR="0098542F" w:rsidRDefault="0098542F" w:rsidP="005B4522">
      <w:pPr>
        <w:tabs>
          <w:tab w:val="left" w:pos="426"/>
        </w:tabs>
        <w:spacing w:line="276" w:lineRule="auto"/>
        <w:ind w:firstLine="709"/>
        <w:jc w:val="center"/>
        <w:rPr>
          <w:rFonts w:ascii="Times New Roman" w:hAnsi="Times New Roman"/>
          <w:b/>
          <w:sz w:val="28"/>
          <w:szCs w:val="28"/>
          <w:lang w:eastAsia="ru-RU"/>
        </w:rPr>
      </w:pPr>
      <w:r>
        <w:rPr>
          <w:rFonts w:ascii="Times New Roman" w:hAnsi="Times New Roman"/>
          <w:b/>
          <w:sz w:val="28"/>
          <w:szCs w:val="28"/>
        </w:rPr>
        <w:lastRenderedPageBreak/>
        <w:t>2.</w:t>
      </w:r>
      <w:r w:rsidRPr="0098542F">
        <w:rPr>
          <w:rFonts w:ascii="Times New Roman" w:hAnsi="Times New Roman"/>
          <w:b/>
          <w:sz w:val="28"/>
          <w:szCs w:val="28"/>
          <w:lang w:eastAsia="ru-RU"/>
        </w:rPr>
        <w:t xml:space="preserve"> </w:t>
      </w:r>
      <w:r>
        <w:rPr>
          <w:rFonts w:ascii="Times New Roman" w:hAnsi="Times New Roman"/>
          <w:b/>
          <w:sz w:val="28"/>
          <w:szCs w:val="28"/>
          <w:lang w:eastAsia="ru-RU"/>
        </w:rPr>
        <w:t>Цель и задачи проекта</w:t>
      </w:r>
    </w:p>
    <w:p w:rsidR="0098542F" w:rsidRDefault="0098542F" w:rsidP="0098542F">
      <w:pPr>
        <w:tabs>
          <w:tab w:val="left" w:pos="426"/>
        </w:tabs>
        <w:ind w:firstLine="709"/>
        <w:jc w:val="center"/>
        <w:rPr>
          <w:rFonts w:ascii="Times New Roman" w:hAnsi="Times New Roman"/>
          <w:b/>
          <w:sz w:val="28"/>
          <w:szCs w:val="28"/>
          <w:lang w:eastAsia="ru-RU"/>
        </w:rPr>
      </w:pPr>
    </w:p>
    <w:p w:rsidR="0098542F" w:rsidRPr="00AE173B" w:rsidRDefault="0098542F" w:rsidP="0098542F">
      <w:pPr>
        <w:tabs>
          <w:tab w:val="left" w:pos="426"/>
        </w:tabs>
        <w:ind w:firstLine="709"/>
        <w:jc w:val="both"/>
        <w:rPr>
          <w:rFonts w:ascii="Times New Roman" w:hAnsi="Times New Roman"/>
          <w:sz w:val="28"/>
          <w:szCs w:val="28"/>
          <w:lang w:eastAsia="ru-RU"/>
        </w:rPr>
      </w:pPr>
      <w:r w:rsidRPr="0098542F">
        <w:rPr>
          <w:rFonts w:ascii="Times New Roman" w:hAnsi="Times New Roman"/>
          <w:sz w:val="28"/>
          <w:szCs w:val="28"/>
          <w:lang w:eastAsia="ru-RU"/>
        </w:rPr>
        <w:t xml:space="preserve">Целью </w:t>
      </w:r>
      <w:r w:rsidRPr="0098542F">
        <w:rPr>
          <w:rFonts w:ascii="Times New Roman" w:hAnsi="Times New Roman"/>
          <w:sz w:val="28"/>
          <w:szCs w:val="28"/>
        </w:rPr>
        <w:t>муниципального социально-педагогического проекта</w:t>
      </w:r>
      <w:r>
        <w:rPr>
          <w:rFonts w:ascii="Times New Roman" w:hAnsi="Times New Roman"/>
          <w:sz w:val="28"/>
          <w:szCs w:val="28"/>
          <w:lang w:eastAsia="ru-RU"/>
        </w:rPr>
        <w:t xml:space="preserve"> «Социальный</w:t>
      </w:r>
      <w:r w:rsidRPr="00AE173B">
        <w:rPr>
          <w:rFonts w:ascii="Times New Roman" w:hAnsi="Times New Roman"/>
          <w:sz w:val="28"/>
          <w:szCs w:val="28"/>
          <w:lang w:eastAsia="ru-RU"/>
        </w:rPr>
        <w:t xml:space="preserve"> театр</w:t>
      </w:r>
      <w:r>
        <w:rPr>
          <w:rFonts w:ascii="Times New Roman" w:hAnsi="Times New Roman"/>
          <w:sz w:val="28"/>
          <w:szCs w:val="28"/>
          <w:lang w:eastAsia="ru-RU"/>
        </w:rPr>
        <w:t>»</w:t>
      </w:r>
      <w:r w:rsidRPr="00AE173B">
        <w:rPr>
          <w:rFonts w:ascii="Times New Roman" w:hAnsi="Times New Roman"/>
          <w:sz w:val="28"/>
          <w:szCs w:val="28"/>
          <w:lang w:eastAsia="ru-RU"/>
        </w:rPr>
        <w:t xml:space="preserve"> является профилактика негативных социальных явлений среди детей и подростков через безопасное проживание эмоциональных состояний и отношений.</w:t>
      </w:r>
    </w:p>
    <w:p w:rsidR="0098542F" w:rsidRPr="00AE173B" w:rsidRDefault="0098542F" w:rsidP="0098542F">
      <w:pPr>
        <w:tabs>
          <w:tab w:val="left" w:pos="426"/>
        </w:tabs>
        <w:ind w:firstLine="709"/>
        <w:jc w:val="both"/>
        <w:rPr>
          <w:rFonts w:ascii="Times New Roman" w:hAnsi="Times New Roman"/>
          <w:b/>
          <w:sz w:val="28"/>
          <w:szCs w:val="28"/>
          <w:lang w:eastAsia="ru-RU"/>
        </w:rPr>
      </w:pPr>
      <w:r w:rsidRPr="00AE173B">
        <w:rPr>
          <w:rFonts w:ascii="Times New Roman" w:hAnsi="Times New Roman"/>
          <w:b/>
          <w:sz w:val="28"/>
          <w:szCs w:val="28"/>
          <w:lang w:eastAsia="ru-RU"/>
        </w:rPr>
        <w:t>Задачи:</w:t>
      </w:r>
    </w:p>
    <w:p w:rsidR="0098542F" w:rsidRPr="00AE173B" w:rsidRDefault="0098542F" w:rsidP="0098542F">
      <w:pPr>
        <w:pStyle w:val="ArialNarrow10pt125"/>
        <w:numPr>
          <w:ilvl w:val="0"/>
          <w:numId w:val="0"/>
        </w:numPr>
        <w:tabs>
          <w:tab w:val="left" w:pos="426"/>
        </w:tabs>
        <w:ind w:firstLine="426"/>
        <w:rPr>
          <w:color w:val="auto"/>
          <w:sz w:val="28"/>
          <w:szCs w:val="28"/>
        </w:rPr>
      </w:pPr>
      <w:r>
        <w:rPr>
          <w:color w:val="auto"/>
          <w:sz w:val="28"/>
          <w:szCs w:val="28"/>
        </w:rPr>
        <w:t xml:space="preserve">1. </w:t>
      </w:r>
      <w:r w:rsidRPr="00AE173B">
        <w:rPr>
          <w:color w:val="auto"/>
          <w:sz w:val="28"/>
          <w:szCs w:val="28"/>
        </w:rPr>
        <w:t>Создание альтернативного творческого пространства для осуществления социальной пробы.</w:t>
      </w:r>
    </w:p>
    <w:p w:rsidR="0098542F" w:rsidRPr="00AE173B" w:rsidRDefault="0098542F" w:rsidP="0098542F">
      <w:pPr>
        <w:pStyle w:val="ArialNarrow10pt125"/>
        <w:numPr>
          <w:ilvl w:val="0"/>
          <w:numId w:val="0"/>
        </w:numPr>
        <w:tabs>
          <w:tab w:val="left" w:pos="426"/>
        </w:tabs>
        <w:ind w:firstLine="426"/>
        <w:rPr>
          <w:color w:val="auto"/>
          <w:sz w:val="28"/>
          <w:szCs w:val="28"/>
        </w:rPr>
      </w:pPr>
      <w:r>
        <w:rPr>
          <w:color w:val="auto"/>
          <w:sz w:val="28"/>
          <w:szCs w:val="28"/>
        </w:rPr>
        <w:t xml:space="preserve">2. </w:t>
      </w:r>
      <w:r w:rsidRPr="00AE173B">
        <w:rPr>
          <w:color w:val="auto"/>
          <w:sz w:val="28"/>
          <w:szCs w:val="28"/>
        </w:rPr>
        <w:t>Обучение навыкам разрешения конфликтных ситуаций в семье и подростковой среде.</w:t>
      </w:r>
    </w:p>
    <w:p w:rsidR="0098542F" w:rsidRPr="00AE173B" w:rsidRDefault="0098542F" w:rsidP="0098542F">
      <w:pPr>
        <w:pStyle w:val="ArialNarrow10pt125"/>
        <w:numPr>
          <w:ilvl w:val="0"/>
          <w:numId w:val="0"/>
        </w:numPr>
        <w:tabs>
          <w:tab w:val="left" w:pos="426"/>
        </w:tabs>
        <w:ind w:firstLine="426"/>
        <w:rPr>
          <w:color w:val="auto"/>
          <w:sz w:val="28"/>
          <w:szCs w:val="28"/>
        </w:rPr>
      </w:pPr>
      <w:r>
        <w:rPr>
          <w:color w:val="auto"/>
          <w:sz w:val="28"/>
          <w:szCs w:val="28"/>
        </w:rPr>
        <w:t xml:space="preserve">3. </w:t>
      </w:r>
      <w:r w:rsidRPr="00AE173B">
        <w:rPr>
          <w:color w:val="auto"/>
          <w:sz w:val="28"/>
          <w:szCs w:val="28"/>
        </w:rPr>
        <w:t>Формирование у подростков умения адаптироваться в сложной жизненной ситуации.</w:t>
      </w:r>
    </w:p>
    <w:p w:rsidR="0098542F" w:rsidRPr="00AE173B" w:rsidRDefault="0098542F" w:rsidP="0098542F">
      <w:pPr>
        <w:pStyle w:val="ArialNarrow10pt125"/>
        <w:numPr>
          <w:ilvl w:val="0"/>
          <w:numId w:val="0"/>
        </w:numPr>
        <w:tabs>
          <w:tab w:val="left" w:pos="426"/>
        </w:tabs>
        <w:ind w:firstLine="426"/>
        <w:rPr>
          <w:color w:val="auto"/>
          <w:sz w:val="28"/>
          <w:szCs w:val="28"/>
        </w:rPr>
      </w:pPr>
      <w:r>
        <w:rPr>
          <w:color w:val="auto"/>
          <w:sz w:val="28"/>
          <w:szCs w:val="28"/>
        </w:rPr>
        <w:t xml:space="preserve">4. </w:t>
      </w:r>
      <w:r w:rsidRPr="00AE173B">
        <w:rPr>
          <w:color w:val="auto"/>
          <w:sz w:val="28"/>
          <w:szCs w:val="28"/>
        </w:rPr>
        <w:t>Развитие любительского театрального творчества, повышение художественного уровня спектаклей.</w:t>
      </w:r>
    </w:p>
    <w:p w:rsidR="0098542F" w:rsidRPr="00AE173B" w:rsidRDefault="0098542F" w:rsidP="0098542F">
      <w:pPr>
        <w:pStyle w:val="ArialNarrow10pt125"/>
        <w:numPr>
          <w:ilvl w:val="0"/>
          <w:numId w:val="0"/>
        </w:numPr>
        <w:tabs>
          <w:tab w:val="left" w:pos="426"/>
        </w:tabs>
        <w:ind w:firstLine="426"/>
        <w:rPr>
          <w:color w:val="auto"/>
          <w:sz w:val="28"/>
          <w:szCs w:val="28"/>
        </w:rPr>
      </w:pPr>
      <w:r>
        <w:rPr>
          <w:color w:val="auto"/>
          <w:sz w:val="28"/>
          <w:szCs w:val="28"/>
        </w:rPr>
        <w:t xml:space="preserve">5. </w:t>
      </w:r>
      <w:r w:rsidRPr="00AE173B">
        <w:rPr>
          <w:color w:val="auto"/>
          <w:sz w:val="28"/>
          <w:szCs w:val="28"/>
        </w:rPr>
        <w:t>Пропаганда здорового образа жизни, профилактика негативных проявлений.</w:t>
      </w:r>
    </w:p>
    <w:p w:rsidR="0098542F" w:rsidRDefault="0098542F" w:rsidP="0098542F">
      <w:pPr>
        <w:pStyle w:val="ArialNarrow10pt125"/>
        <w:numPr>
          <w:ilvl w:val="0"/>
          <w:numId w:val="0"/>
        </w:numPr>
        <w:tabs>
          <w:tab w:val="left" w:pos="426"/>
        </w:tabs>
        <w:ind w:firstLine="426"/>
        <w:rPr>
          <w:color w:val="auto"/>
          <w:sz w:val="28"/>
          <w:szCs w:val="28"/>
        </w:rPr>
      </w:pPr>
      <w:r>
        <w:rPr>
          <w:color w:val="auto"/>
          <w:sz w:val="28"/>
          <w:szCs w:val="28"/>
        </w:rPr>
        <w:t xml:space="preserve">6. </w:t>
      </w:r>
      <w:r w:rsidRPr="00AE173B">
        <w:rPr>
          <w:color w:val="auto"/>
          <w:sz w:val="28"/>
          <w:szCs w:val="28"/>
        </w:rPr>
        <w:t>Привлечение общественности к решению социальных проблем.</w:t>
      </w:r>
    </w:p>
    <w:p w:rsidR="00D31547" w:rsidRPr="00AE173B" w:rsidRDefault="00D31547" w:rsidP="0098542F">
      <w:pPr>
        <w:pStyle w:val="ArialNarrow10pt125"/>
        <w:numPr>
          <w:ilvl w:val="0"/>
          <w:numId w:val="0"/>
        </w:numPr>
        <w:tabs>
          <w:tab w:val="left" w:pos="426"/>
        </w:tabs>
        <w:ind w:firstLine="426"/>
        <w:rPr>
          <w:color w:val="auto"/>
          <w:sz w:val="28"/>
          <w:szCs w:val="28"/>
        </w:rPr>
      </w:pPr>
    </w:p>
    <w:p w:rsidR="00D31547" w:rsidRPr="00AE173B" w:rsidRDefault="00D31547" w:rsidP="00D31547">
      <w:pPr>
        <w:pStyle w:val="ac"/>
        <w:spacing w:before="0" w:beforeAutospacing="0" w:after="0" w:afterAutospacing="0"/>
        <w:jc w:val="center"/>
        <w:rPr>
          <w:b/>
          <w:sz w:val="28"/>
          <w:szCs w:val="28"/>
        </w:rPr>
      </w:pPr>
      <w:r>
        <w:rPr>
          <w:b/>
          <w:sz w:val="28"/>
          <w:szCs w:val="28"/>
        </w:rPr>
        <w:t>3. Основное содержание проекта</w:t>
      </w:r>
    </w:p>
    <w:p w:rsidR="00D31547" w:rsidRPr="00AE173B" w:rsidRDefault="00D31547" w:rsidP="00D31547">
      <w:pPr>
        <w:pStyle w:val="aa"/>
        <w:ind w:left="-207"/>
        <w:rPr>
          <w:rFonts w:ascii="Times New Roman" w:hAnsi="Times New Roman"/>
          <w:b/>
          <w:sz w:val="28"/>
          <w:szCs w:val="28"/>
        </w:rPr>
      </w:pPr>
    </w:p>
    <w:p w:rsidR="00D31547" w:rsidRPr="00AE173B" w:rsidRDefault="00D31547" w:rsidP="00D31547">
      <w:pPr>
        <w:pStyle w:val="Iauiue"/>
        <w:widowControl/>
        <w:ind w:firstLine="709"/>
        <w:jc w:val="both"/>
        <w:rPr>
          <w:sz w:val="28"/>
          <w:szCs w:val="28"/>
          <w:lang w:eastAsia="ru-RU"/>
        </w:rPr>
      </w:pPr>
      <w:r w:rsidRPr="00AE173B">
        <w:rPr>
          <w:sz w:val="28"/>
          <w:szCs w:val="28"/>
          <w:lang w:eastAsia="ru-RU"/>
        </w:rPr>
        <w:t xml:space="preserve">Последнее время в обществе наблюдается рост негативных социальных явлений в подростковой среде. Возросла молодежная преступность, особенно преступность подростков, страдающих социальными зависимостями, такими как алкоголизм, наркомания, табакокурение, игровая и компьютерная зависимости и др. Наличие таких зависимостей препятствует гармоничному развитию личности, значительно снижает их социальную активность, тормозит психическое и социальное развитие, повышает риск возникновения девиантного поведения, правонарушений. </w:t>
      </w:r>
    </w:p>
    <w:p w:rsidR="00D31547" w:rsidRPr="00F40722" w:rsidRDefault="00D31547" w:rsidP="00D31547">
      <w:pPr>
        <w:ind w:firstLine="709"/>
        <w:jc w:val="both"/>
        <w:rPr>
          <w:rFonts w:ascii="Times New Roman" w:hAnsi="Times New Roman"/>
          <w:sz w:val="28"/>
          <w:szCs w:val="28"/>
          <w:lang w:eastAsia="ru-RU"/>
        </w:rPr>
      </w:pPr>
      <w:r w:rsidRPr="00AE173B">
        <w:rPr>
          <w:rFonts w:ascii="Times New Roman" w:hAnsi="Times New Roman"/>
          <w:sz w:val="28"/>
          <w:szCs w:val="28"/>
          <w:lang w:eastAsia="ru-RU"/>
        </w:rPr>
        <w:t>Изменить ситуацию может внедрение новых идей и подходов в деятельность учреждений, осуществляющих работу с подростками. Необходимо использовать новые технологии, интересные и привлекательные для подростков, многофункциональные по своим возможностям.</w:t>
      </w:r>
      <w:r>
        <w:rPr>
          <w:rFonts w:ascii="Times New Roman" w:hAnsi="Times New Roman"/>
          <w:sz w:val="28"/>
          <w:szCs w:val="28"/>
          <w:lang w:eastAsia="ru-RU"/>
        </w:rPr>
        <w:t xml:space="preserve"> В результате поиска новых путей профилактики негативного поведения в подростковой среде, родилась идея применения технология «Социальный театр» по принципу равный – равному. Данная технология состоит из нескольких этапов:</w:t>
      </w:r>
    </w:p>
    <w:p w:rsidR="00D31547" w:rsidRPr="00AE173B" w:rsidRDefault="00D31547" w:rsidP="00D31547">
      <w:pPr>
        <w:pStyle w:val="aa"/>
        <w:numPr>
          <w:ilvl w:val="0"/>
          <w:numId w:val="28"/>
        </w:numPr>
        <w:shd w:val="clear" w:color="auto" w:fill="FFFFFF"/>
        <w:ind w:left="0" w:firstLine="0"/>
        <w:jc w:val="both"/>
        <w:rPr>
          <w:rFonts w:ascii="Times New Roman" w:eastAsia="Times New Roman" w:hAnsi="Times New Roman"/>
          <w:sz w:val="28"/>
          <w:szCs w:val="28"/>
          <w:lang w:eastAsia="ru-RU"/>
        </w:rPr>
      </w:pPr>
      <w:r w:rsidRPr="00AE173B">
        <w:rPr>
          <w:rFonts w:ascii="Times New Roman" w:eastAsia="Times New Roman" w:hAnsi="Times New Roman"/>
          <w:sz w:val="28"/>
          <w:szCs w:val="28"/>
          <w:lang w:eastAsia="ru-RU"/>
        </w:rPr>
        <w:t>Набор подростков из общеобразовательных учреждений ЗАТО Северск (12-17 лет).</w:t>
      </w:r>
    </w:p>
    <w:p w:rsidR="00D31547" w:rsidRPr="00AE173B" w:rsidRDefault="00D31547" w:rsidP="00D31547">
      <w:pPr>
        <w:pStyle w:val="aa"/>
        <w:numPr>
          <w:ilvl w:val="0"/>
          <w:numId w:val="28"/>
        </w:numPr>
        <w:shd w:val="clear" w:color="auto" w:fill="FFFFFF"/>
        <w:ind w:left="0" w:firstLine="0"/>
        <w:jc w:val="both"/>
        <w:rPr>
          <w:rFonts w:ascii="Times New Roman" w:eastAsia="Times New Roman" w:hAnsi="Times New Roman"/>
          <w:sz w:val="28"/>
          <w:szCs w:val="28"/>
          <w:lang w:eastAsia="ru-RU"/>
        </w:rPr>
      </w:pPr>
      <w:r w:rsidRPr="00AE173B">
        <w:rPr>
          <w:rFonts w:ascii="Times New Roman" w:eastAsia="Times New Roman" w:hAnsi="Times New Roman"/>
          <w:sz w:val="28"/>
          <w:szCs w:val="28"/>
          <w:lang w:eastAsia="ru-RU"/>
        </w:rPr>
        <w:t>Проведение тренинга – командообразование, направленного на знакомство и сплочение коллектива.</w:t>
      </w:r>
    </w:p>
    <w:p w:rsidR="00D31547" w:rsidRPr="00AE173B" w:rsidRDefault="00D31547" w:rsidP="00D31547">
      <w:pPr>
        <w:pStyle w:val="aa"/>
        <w:numPr>
          <w:ilvl w:val="0"/>
          <w:numId w:val="28"/>
        </w:numPr>
        <w:shd w:val="clear" w:color="auto" w:fill="FFFFFF"/>
        <w:ind w:left="0" w:firstLine="0"/>
        <w:jc w:val="both"/>
        <w:rPr>
          <w:rFonts w:ascii="Times New Roman" w:eastAsia="Times New Roman" w:hAnsi="Times New Roman"/>
          <w:sz w:val="28"/>
          <w:szCs w:val="28"/>
          <w:lang w:eastAsia="ru-RU"/>
        </w:rPr>
      </w:pPr>
      <w:r w:rsidRPr="00AE173B">
        <w:rPr>
          <w:rFonts w:ascii="Times New Roman" w:eastAsia="Times New Roman" w:hAnsi="Times New Roman"/>
          <w:sz w:val="28"/>
          <w:szCs w:val="28"/>
          <w:lang w:eastAsia="ru-RU"/>
        </w:rPr>
        <w:t xml:space="preserve">Обучение специалистов образовательных учреждений и подростков 6-10 классов технологии социального театра в ходе семинаров – тренингов. </w:t>
      </w:r>
      <w:r w:rsidRPr="00AE173B">
        <w:rPr>
          <w:rFonts w:ascii="Times New Roman" w:hAnsi="Times New Roman"/>
          <w:sz w:val="28"/>
          <w:szCs w:val="28"/>
        </w:rPr>
        <w:t xml:space="preserve">В результате занятий участники проекта научатся использовать импровизацию </w:t>
      </w:r>
      <w:r w:rsidRPr="00AE173B">
        <w:rPr>
          <w:rFonts w:ascii="Times New Roman" w:hAnsi="Times New Roman"/>
          <w:sz w:val="28"/>
          <w:szCs w:val="28"/>
        </w:rPr>
        <w:lastRenderedPageBreak/>
        <w:t xml:space="preserve">для создания сцен, доносить свои сообщения до аудитории и реализовывать образовательные задачи, создавать образ и предысторию героев, а также вовлекать аудиторию в активное обсуждение. </w:t>
      </w:r>
    </w:p>
    <w:p w:rsidR="00D31547" w:rsidRPr="00AE173B" w:rsidRDefault="00D31547" w:rsidP="00D31547">
      <w:pPr>
        <w:shd w:val="clear" w:color="auto" w:fill="FFFFFF"/>
        <w:jc w:val="both"/>
        <w:rPr>
          <w:rFonts w:ascii="Times New Roman" w:hAnsi="Times New Roman"/>
          <w:sz w:val="28"/>
          <w:szCs w:val="28"/>
        </w:rPr>
      </w:pPr>
      <w:r w:rsidRPr="00AE173B">
        <w:rPr>
          <w:rFonts w:ascii="Times New Roman" w:hAnsi="Times New Roman"/>
          <w:sz w:val="28"/>
          <w:szCs w:val="28"/>
        </w:rPr>
        <w:t xml:space="preserve">Примерные темы семинаров - тренингов: </w:t>
      </w:r>
    </w:p>
    <w:p w:rsidR="00D31547" w:rsidRPr="00AE173B" w:rsidRDefault="00D31547" w:rsidP="00D31547">
      <w:pPr>
        <w:shd w:val="clear" w:color="auto" w:fill="FFFFFF"/>
        <w:ind w:left="567"/>
        <w:jc w:val="both"/>
        <w:rPr>
          <w:rFonts w:ascii="Times New Roman" w:hAnsi="Times New Roman"/>
          <w:sz w:val="28"/>
          <w:szCs w:val="28"/>
        </w:rPr>
      </w:pPr>
      <w:r w:rsidRPr="00AE173B">
        <w:rPr>
          <w:rFonts w:ascii="Times New Roman" w:hAnsi="Times New Roman"/>
          <w:b/>
          <w:sz w:val="28"/>
          <w:szCs w:val="28"/>
        </w:rPr>
        <w:t>*</w:t>
      </w:r>
      <w:r w:rsidRPr="00AE173B">
        <w:rPr>
          <w:rFonts w:ascii="Times New Roman" w:hAnsi="Times New Roman"/>
          <w:sz w:val="28"/>
          <w:szCs w:val="28"/>
        </w:rPr>
        <w:t xml:space="preserve"> Без сценария: создание материала при помощи импровизации </w:t>
      </w:r>
    </w:p>
    <w:p w:rsidR="00D31547" w:rsidRPr="00AE173B" w:rsidRDefault="00D31547" w:rsidP="00D31547">
      <w:pPr>
        <w:shd w:val="clear" w:color="auto" w:fill="FFFFFF"/>
        <w:ind w:left="567"/>
        <w:jc w:val="both"/>
        <w:rPr>
          <w:rFonts w:ascii="Times New Roman" w:hAnsi="Times New Roman"/>
          <w:sz w:val="28"/>
          <w:szCs w:val="28"/>
        </w:rPr>
      </w:pPr>
      <w:r w:rsidRPr="00AE173B">
        <w:rPr>
          <w:rFonts w:ascii="Times New Roman" w:hAnsi="Times New Roman"/>
          <w:sz w:val="28"/>
          <w:szCs w:val="28"/>
        </w:rPr>
        <w:t xml:space="preserve">* Создание предыстории героя </w:t>
      </w:r>
    </w:p>
    <w:p w:rsidR="00D31547" w:rsidRPr="00AE173B" w:rsidRDefault="00D31547" w:rsidP="00D31547">
      <w:pPr>
        <w:shd w:val="clear" w:color="auto" w:fill="FFFFFF"/>
        <w:ind w:left="567"/>
        <w:jc w:val="both"/>
        <w:rPr>
          <w:rFonts w:ascii="Times New Roman" w:hAnsi="Times New Roman"/>
          <w:sz w:val="28"/>
          <w:szCs w:val="28"/>
        </w:rPr>
      </w:pPr>
      <w:r w:rsidRPr="00AE173B">
        <w:rPr>
          <w:rFonts w:ascii="Times New Roman" w:hAnsi="Times New Roman"/>
          <w:sz w:val="28"/>
          <w:szCs w:val="28"/>
        </w:rPr>
        <w:t>* Донести идею до аудитории</w:t>
      </w:r>
    </w:p>
    <w:p w:rsidR="00D31547" w:rsidRPr="00AE173B" w:rsidRDefault="00D31547" w:rsidP="00D31547">
      <w:pPr>
        <w:shd w:val="clear" w:color="auto" w:fill="FFFFFF"/>
        <w:ind w:left="567"/>
        <w:jc w:val="both"/>
        <w:rPr>
          <w:rFonts w:ascii="Times New Roman" w:hAnsi="Times New Roman"/>
          <w:sz w:val="28"/>
          <w:szCs w:val="28"/>
        </w:rPr>
      </w:pPr>
      <w:r w:rsidRPr="00AE173B">
        <w:rPr>
          <w:rFonts w:ascii="Times New Roman" w:hAnsi="Times New Roman"/>
          <w:sz w:val="28"/>
          <w:szCs w:val="28"/>
        </w:rPr>
        <w:t>* Поговорим? Эффективное обсуждение после представления</w:t>
      </w:r>
    </w:p>
    <w:p w:rsidR="00D31547" w:rsidRPr="00AE173B" w:rsidRDefault="00D31547" w:rsidP="00D31547">
      <w:pPr>
        <w:shd w:val="clear" w:color="auto" w:fill="FFFFFF"/>
        <w:jc w:val="both"/>
        <w:rPr>
          <w:rFonts w:ascii="Times New Roman" w:eastAsia="Times New Roman" w:hAnsi="Times New Roman"/>
          <w:sz w:val="28"/>
          <w:szCs w:val="28"/>
          <w:lang w:eastAsia="ru-RU"/>
        </w:rPr>
      </w:pPr>
      <w:r w:rsidRPr="00AE173B">
        <w:rPr>
          <w:rFonts w:ascii="Times New Roman" w:eastAsia="Times New Roman" w:hAnsi="Times New Roman"/>
          <w:sz w:val="28"/>
          <w:szCs w:val="28"/>
          <w:lang w:eastAsia="ru-RU"/>
        </w:rPr>
        <w:t>4. Информационные семинары с участниками проекта по изучению тематических блоков выделенных социальных проблем (например: ранняя беременность, травля, последствия потребления наркотических средств, конфликт между родителями и ребенком, суицидальные намерения и т.д.). Взаимодействие с учреждениями – партнерами (отдел опеки и попечительства, КДН и ЗП, Женская консультация и т.д.).</w:t>
      </w:r>
    </w:p>
    <w:p w:rsidR="00D31547" w:rsidRPr="00AE173B" w:rsidRDefault="00D31547" w:rsidP="00D31547">
      <w:pPr>
        <w:shd w:val="clear" w:color="auto" w:fill="FFFFFF"/>
        <w:jc w:val="both"/>
        <w:rPr>
          <w:rFonts w:ascii="Times New Roman" w:hAnsi="Times New Roman"/>
          <w:sz w:val="28"/>
          <w:szCs w:val="28"/>
        </w:rPr>
      </w:pPr>
      <w:r w:rsidRPr="00AE173B">
        <w:rPr>
          <w:rFonts w:ascii="Times New Roman" w:eastAsia="Times New Roman" w:hAnsi="Times New Roman"/>
          <w:sz w:val="28"/>
          <w:szCs w:val="28"/>
          <w:lang w:eastAsia="ru-RU"/>
        </w:rPr>
        <w:t>5.П</w:t>
      </w:r>
      <w:r w:rsidRPr="00AE173B">
        <w:rPr>
          <w:rFonts w:ascii="Times New Roman" w:hAnsi="Times New Roman"/>
          <w:sz w:val="28"/>
          <w:szCs w:val="28"/>
        </w:rPr>
        <w:t>остановка социального спектакля: сценарий и репетиции. Время от подготовки первого варианта сценария до премьеры от 3 до 6 месяцев.</w:t>
      </w:r>
    </w:p>
    <w:p w:rsidR="00D31547" w:rsidRPr="00AE173B" w:rsidRDefault="00D31547" w:rsidP="00D31547">
      <w:pPr>
        <w:shd w:val="clear" w:color="auto" w:fill="FFFFFF"/>
        <w:jc w:val="both"/>
        <w:rPr>
          <w:rFonts w:ascii="Times New Roman" w:hAnsi="Times New Roman"/>
          <w:sz w:val="28"/>
          <w:szCs w:val="28"/>
        </w:rPr>
      </w:pPr>
      <w:r w:rsidRPr="00AE173B">
        <w:rPr>
          <w:rFonts w:ascii="Times New Roman" w:hAnsi="Times New Roman"/>
          <w:sz w:val="28"/>
          <w:szCs w:val="28"/>
        </w:rPr>
        <w:t>6. Апробация спектакля на малой зрительской аудитории (генеральный прогон), в случае необходимости — корректировка сценария и содержательного блока спектакля.</w:t>
      </w:r>
    </w:p>
    <w:p w:rsidR="00D31547" w:rsidRPr="00AE173B" w:rsidRDefault="00D31547" w:rsidP="00D31547">
      <w:pPr>
        <w:shd w:val="clear" w:color="auto" w:fill="FFFFFF"/>
        <w:jc w:val="both"/>
        <w:rPr>
          <w:rFonts w:ascii="Times New Roman" w:hAnsi="Times New Roman"/>
          <w:sz w:val="28"/>
          <w:szCs w:val="28"/>
        </w:rPr>
      </w:pPr>
      <w:r w:rsidRPr="00AE173B">
        <w:rPr>
          <w:rFonts w:ascii="Times New Roman" w:hAnsi="Times New Roman"/>
          <w:sz w:val="28"/>
          <w:szCs w:val="28"/>
        </w:rPr>
        <w:t>7. Работа по подготовке демонстрационных площадок. Демонстрационными площадками для проекта являются школы, учреждения СПО и ВПО, СРЦН, учреждения дополнительного образования Северска, Томска и Томской области и др.</w:t>
      </w:r>
    </w:p>
    <w:p w:rsidR="00D31547" w:rsidRPr="00AE173B" w:rsidRDefault="00D31547" w:rsidP="00D31547">
      <w:pPr>
        <w:shd w:val="clear" w:color="auto" w:fill="FFFFFF"/>
        <w:jc w:val="both"/>
        <w:rPr>
          <w:rFonts w:ascii="Times New Roman" w:eastAsia="Times New Roman" w:hAnsi="Times New Roman"/>
          <w:sz w:val="28"/>
          <w:szCs w:val="28"/>
          <w:lang w:eastAsia="ru-RU"/>
        </w:rPr>
      </w:pPr>
      <w:r w:rsidRPr="00AE173B">
        <w:rPr>
          <w:rFonts w:ascii="Times New Roman" w:hAnsi="Times New Roman"/>
          <w:sz w:val="28"/>
          <w:szCs w:val="28"/>
        </w:rPr>
        <w:t xml:space="preserve">8. Показ спектакля на демонстрационных площадках </w:t>
      </w:r>
    </w:p>
    <w:p w:rsidR="00D31547" w:rsidRPr="00AE173B" w:rsidRDefault="00D31547" w:rsidP="00D31547">
      <w:pPr>
        <w:shd w:val="clear" w:color="auto" w:fill="FFFFFF"/>
        <w:ind w:firstLine="426"/>
        <w:jc w:val="both"/>
        <w:rPr>
          <w:rFonts w:ascii="Times New Roman" w:eastAsia="Times New Roman" w:hAnsi="Times New Roman"/>
          <w:sz w:val="28"/>
          <w:szCs w:val="28"/>
          <w:lang w:eastAsia="ru-RU"/>
        </w:rPr>
      </w:pPr>
    </w:p>
    <w:p w:rsidR="00D31547" w:rsidRDefault="00D31547" w:rsidP="00D31547">
      <w:pPr>
        <w:shd w:val="clear" w:color="auto" w:fill="FFFFFF"/>
        <w:ind w:firstLine="709"/>
        <w:jc w:val="both"/>
        <w:rPr>
          <w:rFonts w:ascii="Times New Roman" w:hAnsi="Times New Roman"/>
          <w:sz w:val="28"/>
          <w:szCs w:val="28"/>
        </w:rPr>
      </w:pPr>
      <w:r w:rsidRPr="00AE173B">
        <w:rPr>
          <w:rFonts w:ascii="Times New Roman" w:hAnsi="Times New Roman"/>
          <w:sz w:val="28"/>
          <w:szCs w:val="28"/>
        </w:rPr>
        <w:t xml:space="preserve">Занятия в Социальном театра проводятся 1-2 раза в неделю, длительностью 1,5 – 2 часа. Проводят занятия координатор и ответственные лица Проекта.  </w:t>
      </w:r>
    </w:p>
    <w:p w:rsidR="00D31547" w:rsidRPr="00AE173B" w:rsidRDefault="00D31547" w:rsidP="00D31547">
      <w:pPr>
        <w:shd w:val="clear" w:color="auto" w:fill="FFFFFF"/>
        <w:ind w:firstLine="709"/>
        <w:jc w:val="both"/>
        <w:rPr>
          <w:rFonts w:ascii="Times New Roman" w:eastAsia="Times New Roman" w:hAnsi="Times New Roman"/>
          <w:sz w:val="28"/>
          <w:szCs w:val="28"/>
          <w:lang w:eastAsia="ru-RU"/>
        </w:rPr>
      </w:pPr>
    </w:p>
    <w:p w:rsidR="00D31547" w:rsidRDefault="00D31547" w:rsidP="00D31547">
      <w:pPr>
        <w:pStyle w:val="Iauiue"/>
        <w:widowControl/>
        <w:ind w:firstLine="709"/>
        <w:jc w:val="center"/>
        <w:rPr>
          <w:b/>
          <w:sz w:val="28"/>
          <w:szCs w:val="28"/>
        </w:rPr>
      </w:pPr>
      <w:r>
        <w:rPr>
          <w:b/>
          <w:sz w:val="28"/>
          <w:szCs w:val="28"/>
        </w:rPr>
        <w:t xml:space="preserve">4. </w:t>
      </w:r>
      <w:r w:rsidRPr="00AE173B">
        <w:rPr>
          <w:b/>
          <w:sz w:val="28"/>
          <w:szCs w:val="28"/>
        </w:rPr>
        <w:t>Ресурсное обеспечение Проекта</w:t>
      </w:r>
    </w:p>
    <w:p w:rsidR="00D31547" w:rsidRPr="00AE173B" w:rsidRDefault="00D31547" w:rsidP="00D31547">
      <w:pPr>
        <w:pStyle w:val="Iauiue"/>
        <w:widowControl/>
        <w:ind w:firstLine="709"/>
        <w:jc w:val="both"/>
        <w:rPr>
          <w:b/>
          <w:sz w:val="28"/>
          <w:szCs w:val="28"/>
        </w:rPr>
      </w:pPr>
    </w:p>
    <w:p w:rsidR="00D31547" w:rsidRPr="00AE173B" w:rsidRDefault="00D31547" w:rsidP="00D31547">
      <w:pPr>
        <w:pStyle w:val="ac"/>
        <w:numPr>
          <w:ilvl w:val="0"/>
          <w:numId w:val="1"/>
        </w:numPr>
        <w:spacing w:before="0" w:beforeAutospacing="0" w:after="0" w:afterAutospacing="0"/>
        <w:ind w:left="0" w:firstLine="709"/>
        <w:rPr>
          <w:sz w:val="28"/>
          <w:szCs w:val="28"/>
        </w:rPr>
      </w:pPr>
      <w:r w:rsidRPr="00AE173B">
        <w:rPr>
          <w:rStyle w:val="af1"/>
          <w:sz w:val="28"/>
          <w:szCs w:val="28"/>
        </w:rPr>
        <w:t>Материально-технические ресурсы</w:t>
      </w:r>
      <w:r w:rsidRPr="00AE173B">
        <w:rPr>
          <w:sz w:val="28"/>
          <w:szCs w:val="28"/>
        </w:rPr>
        <w:t>. Оборудование: мягкое половое покрытие, стулья, столы, скамейки, кубы, ширмы, световое оборудование, музыкальный центр, микрофоны, костюмы, декорации и реквизит, микшерный пульт и т.д.</w:t>
      </w:r>
    </w:p>
    <w:p w:rsidR="00D31547" w:rsidRPr="00AE173B" w:rsidRDefault="00D31547" w:rsidP="00D31547">
      <w:pPr>
        <w:pStyle w:val="aa"/>
        <w:numPr>
          <w:ilvl w:val="0"/>
          <w:numId w:val="1"/>
        </w:numPr>
        <w:shd w:val="clear" w:color="auto" w:fill="FFFFFF"/>
        <w:tabs>
          <w:tab w:val="left" w:pos="288"/>
        </w:tabs>
        <w:ind w:left="0" w:firstLine="709"/>
        <w:jc w:val="both"/>
        <w:rPr>
          <w:rFonts w:ascii="Times New Roman" w:hAnsi="Times New Roman"/>
          <w:sz w:val="28"/>
          <w:szCs w:val="28"/>
        </w:rPr>
      </w:pPr>
      <w:r w:rsidRPr="00AE173B">
        <w:rPr>
          <w:rFonts w:ascii="Times New Roman" w:hAnsi="Times New Roman"/>
          <w:b/>
          <w:sz w:val="28"/>
          <w:szCs w:val="28"/>
        </w:rPr>
        <w:t xml:space="preserve">Информационные ресурсы. </w:t>
      </w:r>
      <w:r w:rsidRPr="00AE173B">
        <w:rPr>
          <w:rFonts w:ascii="Times New Roman" w:hAnsi="Times New Roman"/>
          <w:sz w:val="28"/>
          <w:szCs w:val="28"/>
        </w:rPr>
        <w:t xml:space="preserve">С целью информационного продвижения этапов и итогов реализации </w:t>
      </w:r>
      <w:r>
        <w:rPr>
          <w:rFonts w:ascii="Times New Roman" w:hAnsi="Times New Roman"/>
          <w:sz w:val="28"/>
          <w:szCs w:val="28"/>
        </w:rPr>
        <w:t xml:space="preserve">проекта </w:t>
      </w:r>
      <w:r w:rsidRPr="00AE173B">
        <w:rPr>
          <w:rFonts w:ascii="Times New Roman" w:hAnsi="Times New Roman"/>
          <w:sz w:val="28"/>
          <w:szCs w:val="28"/>
        </w:rPr>
        <w:t xml:space="preserve">привлечены официальные сайты учреждений соисполнителей МКУ ЗАТО Северск «Ресурсный центр образования», образовательных учреждений, СМИ ЗАТО Северск. </w:t>
      </w:r>
    </w:p>
    <w:p w:rsidR="00D31547" w:rsidRDefault="00D31547" w:rsidP="00D31547">
      <w:pPr>
        <w:pStyle w:val="Iauiue"/>
        <w:widowControl/>
        <w:numPr>
          <w:ilvl w:val="0"/>
          <w:numId w:val="1"/>
        </w:numPr>
        <w:ind w:left="0" w:firstLine="709"/>
        <w:jc w:val="both"/>
        <w:rPr>
          <w:sz w:val="28"/>
          <w:szCs w:val="28"/>
        </w:rPr>
      </w:pPr>
      <w:r w:rsidRPr="00AE173B">
        <w:rPr>
          <w:b/>
          <w:sz w:val="28"/>
          <w:szCs w:val="28"/>
        </w:rPr>
        <w:t>Инфраструктурные ресурсы</w:t>
      </w:r>
      <w:r w:rsidRPr="00AE173B">
        <w:rPr>
          <w:sz w:val="28"/>
          <w:szCs w:val="28"/>
        </w:rPr>
        <w:t xml:space="preserve">. Для реализации </w:t>
      </w:r>
      <w:r>
        <w:rPr>
          <w:sz w:val="28"/>
          <w:szCs w:val="28"/>
        </w:rPr>
        <w:t>проекта</w:t>
      </w:r>
      <w:r w:rsidRPr="00AE173B">
        <w:rPr>
          <w:sz w:val="28"/>
          <w:szCs w:val="28"/>
        </w:rPr>
        <w:t xml:space="preserve"> будут привлечены учреждения системы образования; социально-ориентированные некоммерческие общественные организации, Волонтерский центр ЗАТО Северск.</w:t>
      </w:r>
    </w:p>
    <w:p w:rsidR="00D31547" w:rsidRPr="00AE173B" w:rsidRDefault="00D31547" w:rsidP="00D31547">
      <w:pPr>
        <w:pStyle w:val="Iauiue"/>
        <w:widowControl/>
        <w:numPr>
          <w:ilvl w:val="0"/>
          <w:numId w:val="1"/>
        </w:numPr>
        <w:ind w:left="0" w:firstLine="709"/>
        <w:jc w:val="both"/>
        <w:rPr>
          <w:sz w:val="28"/>
          <w:szCs w:val="28"/>
        </w:rPr>
      </w:pPr>
      <w:r w:rsidRPr="00AE173B">
        <w:rPr>
          <w:b/>
          <w:color w:val="000000"/>
          <w:sz w:val="28"/>
          <w:szCs w:val="28"/>
        </w:rPr>
        <w:lastRenderedPageBreak/>
        <w:t xml:space="preserve">Кадровые ресурсы.  </w:t>
      </w:r>
      <w:r w:rsidRPr="00AE173B">
        <w:rPr>
          <w:sz w:val="28"/>
          <w:szCs w:val="28"/>
          <w:lang w:eastAsia="ru-RU"/>
        </w:rPr>
        <w:t>Социальный театр обладает широкой межпредметной направленностью и отличается многопрофильностью деятельности, поэтому при реализации  проекта требуется участие различных специалистов:</w:t>
      </w:r>
    </w:p>
    <w:p w:rsidR="00D31547" w:rsidRDefault="00D31547" w:rsidP="00D31547">
      <w:pPr>
        <w:pStyle w:val="aa"/>
        <w:ind w:left="709"/>
        <w:jc w:val="both"/>
        <w:rPr>
          <w:rFonts w:ascii="Times New Roman" w:hAnsi="Times New Roman"/>
          <w:b/>
          <w:sz w:val="28"/>
          <w:szCs w:val="28"/>
        </w:rPr>
      </w:pPr>
    </w:p>
    <w:p w:rsidR="00D31547" w:rsidRPr="00AE173B" w:rsidRDefault="00D31547" w:rsidP="00D31547">
      <w:pPr>
        <w:pStyle w:val="aa"/>
        <w:ind w:left="709"/>
        <w:jc w:val="both"/>
        <w:rPr>
          <w:rFonts w:ascii="Times New Roman" w:hAnsi="Times New Roman"/>
          <w:sz w:val="28"/>
          <w:szCs w:val="28"/>
        </w:rPr>
      </w:pPr>
      <w:r w:rsidRPr="00AE173B">
        <w:rPr>
          <w:rFonts w:ascii="Times New Roman" w:hAnsi="Times New Roman"/>
          <w:b/>
          <w:sz w:val="28"/>
          <w:szCs w:val="28"/>
        </w:rPr>
        <w:t>Таблица 1</w:t>
      </w:r>
      <w:r>
        <w:rPr>
          <w:rFonts w:ascii="Times New Roman" w:hAnsi="Times New Roman"/>
          <w:sz w:val="28"/>
          <w:szCs w:val="28"/>
        </w:rPr>
        <w:t xml:space="preserve"> - </w:t>
      </w:r>
      <w:r w:rsidRPr="00AE173B">
        <w:rPr>
          <w:rFonts w:ascii="Times New Roman" w:hAnsi="Times New Roman"/>
          <w:b/>
          <w:color w:val="000000"/>
          <w:sz w:val="28"/>
          <w:szCs w:val="28"/>
        </w:rPr>
        <w:t>Ответственные исполнители</w:t>
      </w:r>
      <w:r w:rsidRPr="00AE173B">
        <w:rPr>
          <w:rFonts w:ascii="Times New Roman" w:hAnsi="Times New Roman"/>
          <w:b/>
          <w:sz w:val="28"/>
          <w:szCs w:val="28"/>
        </w:rPr>
        <w:t xml:space="preserve"> мероприятий Проекта</w:t>
      </w:r>
    </w:p>
    <w:p w:rsidR="00D31547" w:rsidRPr="00AE173B" w:rsidRDefault="00D31547" w:rsidP="00D31547">
      <w:pPr>
        <w:pStyle w:val="aa"/>
        <w:ind w:left="709"/>
        <w:jc w:val="both"/>
        <w:rPr>
          <w:rFonts w:ascii="Times New Roman" w:hAnsi="Times New Roman"/>
          <w:sz w:val="28"/>
          <w:szCs w:val="28"/>
        </w:rPr>
      </w:pPr>
    </w:p>
    <w:tbl>
      <w:tblPr>
        <w:tblStyle w:val="a3"/>
        <w:tblW w:w="0" w:type="auto"/>
        <w:tblInd w:w="108" w:type="dxa"/>
        <w:tblLook w:val="04A0"/>
      </w:tblPr>
      <w:tblGrid>
        <w:gridCol w:w="709"/>
        <w:gridCol w:w="5245"/>
        <w:gridCol w:w="3508"/>
      </w:tblGrid>
      <w:tr w:rsidR="00D31547" w:rsidRPr="00AE173B" w:rsidTr="005971B9">
        <w:tc>
          <w:tcPr>
            <w:tcW w:w="709" w:type="dxa"/>
            <w:vAlign w:val="center"/>
          </w:tcPr>
          <w:p w:rsidR="00D31547" w:rsidRPr="00AE173B" w:rsidRDefault="00D31547" w:rsidP="005971B9">
            <w:pPr>
              <w:pStyle w:val="aa"/>
              <w:ind w:left="0"/>
              <w:jc w:val="center"/>
              <w:rPr>
                <w:rFonts w:ascii="Times New Roman" w:hAnsi="Times New Roman"/>
                <w:b/>
                <w:sz w:val="28"/>
                <w:szCs w:val="28"/>
              </w:rPr>
            </w:pPr>
            <w:r w:rsidRPr="00AE173B">
              <w:rPr>
                <w:rFonts w:ascii="Times New Roman" w:hAnsi="Times New Roman"/>
                <w:b/>
                <w:sz w:val="28"/>
                <w:szCs w:val="28"/>
              </w:rPr>
              <w:t>№</w:t>
            </w:r>
          </w:p>
        </w:tc>
        <w:tc>
          <w:tcPr>
            <w:tcW w:w="5245" w:type="dxa"/>
            <w:vAlign w:val="center"/>
          </w:tcPr>
          <w:p w:rsidR="00D31547" w:rsidRPr="00AE173B" w:rsidRDefault="00D31547" w:rsidP="005971B9">
            <w:pPr>
              <w:pStyle w:val="aa"/>
              <w:ind w:left="0"/>
              <w:jc w:val="center"/>
              <w:rPr>
                <w:rFonts w:ascii="Times New Roman" w:hAnsi="Times New Roman"/>
                <w:b/>
                <w:sz w:val="28"/>
                <w:szCs w:val="28"/>
              </w:rPr>
            </w:pPr>
            <w:r w:rsidRPr="00AE173B">
              <w:rPr>
                <w:rFonts w:ascii="Times New Roman" w:hAnsi="Times New Roman"/>
                <w:b/>
                <w:sz w:val="28"/>
                <w:szCs w:val="28"/>
              </w:rPr>
              <w:t>Наименование учреждения - соисполнителя</w:t>
            </w:r>
          </w:p>
        </w:tc>
        <w:tc>
          <w:tcPr>
            <w:tcW w:w="3508" w:type="dxa"/>
            <w:vAlign w:val="center"/>
          </w:tcPr>
          <w:p w:rsidR="00D31547" w:rsidRPr="00AE173B" w:rsidRDefault="00D31547" w:rsidP="005971B9">
            <w:pPr>
              <w:pStyle w:val="aa"/>
              <w:ind w:left="0"/>
              <w:jc w:val="center"/>
              <w:rPr>
                <w:rFonts w:ascii="Times New Roman" w:hAnsi="Times New Roman"/>
                <w:b/>
                <w:sz w:val="28"/>
                <w:szCs w:val="28"/>
              </w:rPr>
            </w:pPr>
            <w:r w:rsidRPr="00AE173B">
              <w:rPr>
                <w:rFonts w:ascii="Times New Roman" w:hAnsi="Times New Roman"/>
                <w:b/>
                <w:sz w:val="28"/>
                <w:szCs w:val="28"/>
              </w:rPr>
              <w:t>Ответственное лицо</w:t>
            </w:r>
          </w:p>
        </w:tc>
      </w:tr>
      <w:tr w:rsidR="00D31547" w:rsidRPr="00AE173B" w:rsidTr="005971B9">
        <w:tc>
          <w:tcPr>
            <w:tcW w:w="709" w:type="dxa"/>
          </w:tcPr>
          <w:p w:rsidR="00D31547" w:rsidRPr="00AE173B" w:rsidRDefault="00D31547" w:rsidP="005971B9">
            <w:pPr>
              <w:pStyle w:val="aa"/>
              <w:ind w:left="0"/>
              <w:jc w:val="both"/>
              <w:rPr>
                <w:rFonts w:ascii="Times New Roman" w:hAnsi="Times New Roman"/>
                <w:sz w:val="28"/>
                <w:szCs w:val="28"/>
              </w:rPr>
            </w:pPr>
            <w:r w:rsidRPr="00AE173B">
              <w:rPr>
                <w:rFonts w:ascii="Times New Roman" w:hAnsi="Times New Roman"/>
                <w:sz w:val="28"/>
                <w:szCs w:val="28"/>
              </w:rPr>
              <w:t>1</w:t>
            </w:r>
          </w:p>
        </w:tc>
        <w:tc>
          <w:tcPr>
            <w:tcW w:w="5245" w:type="dxa"/>
          </w:tcPr>
          <w:p w:rsidR="00D31547" w:rsidRPr="00AE173B" w:rsidRDefault="00C30E33" w:rsidP="005971B9">
            <w:pPr>
              <w:pStyle w:val="aa"/>
              <w:ind w:left="0"/>
              <w:jc w:val="both"/>
              <w:rPr>
                <w:rFonts w:ascii="Times New Roman" w:hAnsi="Times New Roman"/>
                <w:sz w:val="28"/>
                <w:szCs w:val="28"/>
              </w:rPr>
            </w:pPr>
            <w:hyperlink r:id="rId25" w:tgtFrame="blank" w:history="1">
              <w:r w:rsidR="00D31547" w:rsidRPr="00AE173B">
                <w:rPr>
                  <w:rStyle w:val="ab"/>
                  <w:rFonts w:ascii="Times New Roman" w:hAnsi="Times New Roman"/>
                  <w:bCs/>
                  <w:color w:val="1D1B11" w:themeColor="background2" w:themeShade="1A"/>
                  <w:sz w:val="28"/>
                  <w:szCs w:val="28"/>
                  <w:u w:val="none"/>
                </w:rPr>
                <w:t>МАОУ «Средняя общеобразовательная школа №80»</w:t>
              </w:r>
            </w:hyperlink>
          </w:p>
        </w:tc>
        <w:tc>
          <w:tcPr>
            <w:tcW w:w="3508" w:type="dxa"/>
          </w:tcPr>
          <w:p w:rsidR="00D31547" w:rsidRPr="00AE173B" w:rsidRDefault="00D31547" w:rsidP="005971B9">
            <w:pPr>
              <w:pStyle w:val="aa"/>
              <w:ind w:left="0"/>
              <w:jc w:val="both"/>
              <w:rPr>
                <w:rFonts w:ascii="Times New Roman" w:hAnsi="Times New Roman"/>
                <w:sz w:val="28"/>
                <w:szCs w:val="28"/>
              </w:rPr>
            </w:pPr>
            <w:r w:rsidRPr="00AE173B">
              <w:rPr>
                <w:rFonts w:ascii="Times New Roman" w:hAnsi="Times New Roman"/>
                <w:color w:val="1D1B11" w:themeColor="background2" w:themeShade="1A"/>
                <w:sz w:val="28"/>
                <w:szCs w:val="28"/>
              </w:rPr>
              <w:t>Аренкина</w:t>
            </w:r>
            <w:r w:rsidRPr="00AE173B">
              <w:rPr>
                <w:rStyle w:val="af1"/>
                <w:rFonts w:ascii="Times New Roman" w:hAnsi="Times New Roman"/>
                <w:b w:val="0"/>
                <w:color w:val="1D1B11" w:themeColor="background2" w:themeShade="1A"/>
                <w:sz w:val="28"/>
                <w:szCs w:val="28"/>
              </w:rPr>
              <w:t xml:space="preserve"> </w:t>
            </w:r>
            <w:r w:rsidRPr="00AE173B">
              <w:rPr>
                <w:rFonts w:ascii="Times New Roman" w:hAnsi="Times New Roman"/>
                <w:color w:val="1D1B11" w:themeColor="background2" w:themeShade="1A"/>
                <w:sz w:val="28"/>
                <w:szCs w:val="28"/>
              </w:rPr>
              <w:t xml:space="preserve">С.М., </w:t>
            </w:r>
            <w:r w:rsidRPr="00AE173B">
              <w:rPr>
                <w:rStyle w:val="af1"/>
                <w:rFonts w:ascii="Times New Roman" w:hAnsi="Times New Roman"/>
                <w:b w:val="0"/>
                <w:color w:val="1D1B11" w:themeColor="background2" w:themeShade="1A"/>
                <w:sz w:val="28"/>
                <w:szCs w:val="28"/>
              </w:rPr>
              <w:t>учитель русского языка и литературы</w:t>
            </w:r>
          </w:p>
        </w:tc>
      </w:tr>
      <w:tr w:rsidR="00D31547" w:rsidRPr="00AE173B" w:rsidTr="005971B9">
        <w:tc>
          <w:tcPr>
            <w:tcW w:w="709" w:type="dxa"/>
          </w:tcPr>
          <w:p w:rsidR="00D31547" w:rsidRPr="00AE173B" w:rsidRDefault="00D31547" w:rsidP="005971B9">
            <w:pPr>
              <w:pStyle w:val="aa"/>
              <w:ind w:left="0"/>
              <w:jc w:val="both"/>
              <w:rPr>
                <w:rFonts w:ascii="Times New Roman" w:hAnsi="Times New Roman"/>
                <w:sz w:val="28"/>
                <w:szCs w:val="28"/>
              </w:rPr>
            </w:pPr>
            <w:r w:rsidRPr="00AE173B">
              <w:rPr>
                <w:rFonts w:ascii="Times New Roman" w:hAnsi="Times New Roman"/>
                <w:sz w:val="28"/>
                <w:szCs w:val="28"/>
              </w:rPr>
              <w:t>2</w:t>
            </w:r>
          </w:p>
        </w:tc>
        <w:tc>
          <w:tcPr>
            <w:tcW w:w="5245" w:type="dxa"/>
          </w:tcPr>
          <w:p w:rsidR="00D31547" w:rsidRPr="00AE173B" w:rsidRDefault="00D31547" w:rsidP="005971B9">
            <w:pPr>
              <w:jc w:val="both"/>
              <w:rPr>
                <w:rFonts w:ascii="Times New Roman" w:hAnsi="Times New Roman"/>
                <w:color w:val="1D1B11" w:themeColor="background2" w:themeShade="1A"/>
                <w:sz w:val="28"/>
                <w:szCs w:val="28"/>
              </w:rPr>
            </w:pPr>
            <w:r w:rsidRPr="00AE173B">
              <w:rPr>
                <w:rFonts w:ascii="Times New Roman" w:hAnsi="Times New Roman"/>
                <w:color w:val="1D1B11" w:themeColor="background2" w:themeShade="1A"/>
                <w:sz w:val="28"/>
                <w:szCs w:val="28"/>
              </w:rPr>
              <w:t>МБОУ «Средняя общеобразовательная школа №83»</w:t>
            </w:r>
          </w:p>
          <w:p w:rsidR="00D31547" w:rsidRPr="00AE173B" w:rsidRDefault="00D31547" w:rsidP="005971B9">
            <w:pPr>
              <w:pStyle w:val="aa"/>
              <w:ind w:left="0"/>
              <w:jc w:val="both"/>
              <w:rPr>
                <w:rFonts w:ascii="Times New Roman" w:hAnsi="Times New Roman"/>
                <w:sz w:val="28"/>
                <w:szCs w:val="28"/>
              </w:rPr>
            </w:pPr>
          </w:p>
        </w:tc>
        <w:tc>
          <w:tcPr>
            <w:tcW w:w="3508" w:type="dxa"/>
          </w:tcPr>
          <w:p w:rsidR="00D31547" w:rsidRPr="00AE173B" w:rsidRDefault="00D31547" w:rsidP="005971B9">
            <w:pPr>
              <w:pStyle w:val="aa"/>
              <w:ind w:left="0"/>
              <w:jc w:val="both"/>
              <w:rPr>
                <w:rFonts w:ascii="Times New Roman" w:hAnsi="Times New Roman"/>
                <w:sz w:val="28"/>
                <w:szCs w:val="28"/>
              </w:rPr>
            </w:pPr>
            <w:r w:rsidRPr="00AE173B">
              <w:rPr>
                <w:rFonts w:ascii="Times New Roman" w:hAnsi="Times New Roman"/>
                <w:sz w:val="28"/>
                <w:szCs w:val="28"/>
              </w:rPr>
              <w:t>Федоров Я.В., заместитель директора по ПВ</w:t>
            </w:r>
          </w:p>
        </w:tc>
      </w:tr>
      <w:tr w:rsidR="00D31547" w:rsidRPr="00AE173B" w:rsidTr="005971B9">
        <w:tc>
          <w:tcPr>
            <w:tcW w:w="709" w:type="dxa"/>
          </w:tcPr>
          <w:p w:rsidR="00D31547" w:rsidRPr="00AE173B" w:rsidRDefault="00D31547" w:rsidP="005971B9">
            <w:pPr>
              <w:pStyle w:val="aa"/>
              <w:ind w:left="0"/>
              <w:jc w:val="both"/>
              <w:rPr>
                <w:rFonts w:ascii="Times New Roman" w:hAnsi="Times New Roman"/>
                <w:sz w:val="28"/>
                <w:szCs w:val="28"/>
              </w:rPr>
            </w:pPr>
            <w:r w:rsidRPr="00AE173B">
              <w:rPr>
                <w:rFonts w:ascii="Times New Roman" w:hAnsi="Times New Roman"/>
                <w:sz w:val="28"/>
                <w:szCs w:val="28"/>
              </w:rPr>
              <w:t>3</w:t>
            </w:r>
          </w:p>
        </w:tc>
        <w:tc>
          <w:tcPr>
            <w:tcW w:w="5245" w:type="dxa"/>
          </w:tcPr>
          <w:p w:rsidR="00D31547" w:rsidRPr="00AE173B" w:rsidRDefault="00D31547" w:rsidP="005971B9">
            <w:pPr>
              <w:pStyle w:val="aa"/>
              <w:ind w:left="0"/>
              <w:jc w:val="both"/>
              <w:rPr>
                <w:rFonts w:ascii="Times New Roman" w:hAnsi="Times New Roman"/>
                <w:sz w:val="28"/>
                <w:szCs w:val="28"/>
              </w:rPr>
            </w:pPr>
            <w:r w:rsidRPr="00AE173B">
              <w:rPr>
                <w:rFonts w:ascii="Times New Roman" w:hAnsi="Times New Roman"/>
                <w:color w:val="1D1B11" w:themeColor="background2" w:themeShade="1A"/>
                <w:sz w:val="28"/>
                <w:szCs w:val="28"/>
              </w:rPr>
              <w:t>МБОУ «Средняя общеобразовательная школа №87»</w:t>
            </w:r>
          </w:p>
        </w:tc>
        <w:tc>
          <w:tcPr>
            <w:tcW w:w="3508" w:type="dxa"/>
          </w:tcPr>
          <w:p w:rsidR="00D31547" w:rsidRPr="00AE173B" w:rsidRDefault="00D31547" w:rsidP="005971B9">
            <w:pPr>
              <w:pStyle w:val="aa"/>
              <w:ind w:left="0"/>
              <w:jc w:val="both"/>
              <w:rPr>
                <w:rFonts w:ascii="Times New Roman" w:hAnsi="Times New Roman"/>
                <w:sz w:val="28"/>
                <w:szCs w:val="28"/>
              </w:rPr>
            </w:pPr>
            <w:r w:rsidRPr="00AE173B">
              <w:rPr>
                <w:rFonts w:ascii="Times New Roman" w:hAnsi="Times New Roman"/>
                <w:color w:val="1D1B11" w:themeColor="background2" w:themeShade="1A"/>
                <w:sz w:val="28"/>
                <w:szCs w:val="28"/>
              </w:rPr>
              <w:t xml:space="preserve">Загвозкина Г.Г., педагог дополнительного образования </w:t>
            </w:r>
          </w:p>
        </w:tc>
      </w:tr>
      <w:tr w:rsidR="00D31547" w:rsidRPr="00AE173B" w:rsidTr="005971B9">
        <w:tc>
          <w:tcPr>
            <w:tcW w:w="709" w:type="dxa"/>
          </w:tcPr>
          <w:p w:rsidR="00D31547" w:rsidRPr="00AE173B" w:rsidRDefault="00D31547" w:rsidP="005971B9">
            <w:pPr>
              <w:pStyle w:val="aa"/>
              <w:ind w:left="0"/>
              <w:jc w:val="both"/>
              <w:rPr>
                <w:rFonts w:ascii="Times New Roman" w:hAnsi="Times New Roman"/>
                <w:sz w:val="28"/>
                <w:szCs w:val="28"/>
              </w:rPr>
            </w:pPr>
            <w:r w:rsidRPr="00AE173B">
              <w:rPr>
                <w:rFonts w:ascii="Times New Roman" w:hAnsi="Times New Roman"/>
                <w:sz w:val="28"/>
                <w:szCs w:val="28"/>
              </w:rPr>
              <w:t>4</w:t>
            </w:r>
          </w:p>
        </w:tc>
        <w:tc>
          <w:tcPr>
            <w:tcW w:w="5245" w:type="dxa"/>
          </w:tcPr>
          <w:p w:rsidR="00D31547" w:rsidRPr="00AE173B" w:rsidRDefault="00D31547" w:rsidP="005971B9">
            <w:pPr>
              <w:pStyle w:val="aa"/>
              <w:ind w:left="0"/>
              <w:jc w:val="both"/>
              <w:rPr>
                <w:rFonts w:ascii="Times New Roman" w:hAnsi="Times New Roman"/>
                <w:sz w:val="28"/>
                <w:szCs w:val="28"/>
              </w:rPr>
            </w:pPr>
            <w:r w:rsidRPr="00AE173B">
              <w:rPr>
                <w:rFonts w:ascii="Times New Roman" w:hAnsi="Times New Roman"/>
                <w:color w:val="1D1B11" w:themeColor="background2" w:themeShade="1A"/>
                <w:sz w:val="28"/>
                <w:szCs w:val="28"/>
              </w:rPr>
              <w:t>МБОУ «Средняя общеобразовательная школа №88 им. А.Бородина и А.Кочева»</w:t>
            </w:r>
          </w:p>
        </w:tc>
        <w:tc>
          <w:tcPr>
            <w:tcW w:w="3508" w:type="dxa"/>
          </w:tcPr>
          <w:p w:rsidR="00D31547" w:rsidRPr="00AE173B" w:rsidRDefault="00D31547" w:rsidP="005971B9">
            <w:pPr>
              <w:pStyle w:val="aa"/>
              <w:ind w:left="0"/>
              <w:jc w:val="both"/>
              <w:rPr>
                <w:rFonts w:ascii="Times New Roman" w:hAnsi="Times New Roman"/>
                <w:sz w:val="28"/>
                <w:szCs w:val="28"/>
              </w:rPr>
            </w:pPr>
            <w:r w:rsidRPr="00AE173B">
              <w:rPr>
                <w:rFonts w:ascii="Times New Roman" w:hAnsi="Times New Roman"/>
                <w:color w:val="1D1B11" w:themeColor="background2" w:themeShade="1A"/>
                <w:sz w:val="28"/>
                <w:szCs w:val="28"/>
              </w:rPr>
              <w:t xml:space="preserve">Бухлина Ю.А., педагог-психолог </w:t>
            </w:r>
          </w:p>
        </w:tc>
      </w:tr>
      <w:tr w:rsidR="00D31547" w:rsidRPr="00AE173B" w:rsidTr="005971B9">
        <w:tc>
          <w:tcPr>
            <w:tcW w:w="709" w:type="dxa"/>
          </w:tcPr>
          <w:p w:rsidR="00D31547" w:rsidRPr="00AE173B" w:rsidRDefault="00D31547" w:rsidP="005971B9">
            <w:pPr>
              <w:pStyle w:val="aa"/>
              <w:ind w:left="0"/>
              <w:jc w:val="both"/>
              <w:rPr>
                <w:rFonts w:ascii="Times New Roman" w:hAnsi="Times New Roman"/>
                <w:sz w:val="28"/>
                <w:szCs w:val="28"/>
              </w:rPr>
            </w:pPr>
            <w:r w:rsidRPr="00AE173B">
              <w:rPr>
                <w:rFonts w:ascii="Times New Roman" w:hAnsi="Times New Roman"/>
                <w:sz w:val="28"/>
                <w:szCs w:val="28"/>
              </w:rPr>
              <w:t>5</w:t>
            </w:r>
          </w:p>
        </w:tc>
        <w:tc>
          <w:tcPr>
            <w:tcW w:w="5245" w:type="dxa"/>
          </w:tcPr>
          <w:p w:rsidR="00D31547" w:rsidRPr="00AE173B" w:rsidRDefault="00D31547" w:rsidP="005971B9">
            <w:pPr>
              <w:pStyle w:val="aa"/>
              <w:ind w:left="0"/>
              <w:jc w:val="both"/>
              <w:rPr>
                <w:rFonts w:ascii="Times New Roman" w:hAnsi="Times New Roman"/>
                <w:sz w:val="28"/>
                <w:szCs w:val="28"/>
              </w:rPr>
            </w:pPr>
            <w:r w:rsidRPr="00AE173B">
              <w:rPr>
                <w:rFonts w:ascii="Times New Roman" w:hAnsi="Times New Roman"/>
                <w:color w:val="1D1B11" w:themeColor="background2" w:themeShade="1A"/>
                <w:sz w:val="28"/>
                <w:szCs w:val="28"/>
              </w:rPr>
              <w:t>МБОУ «Средняя общеобразовательная школа №198»</w:t>
            </w:r>
          </w:p>
        </w:tc>
        <w:tc>
          <w:tcPr>
            <w:tcW w:w="3508" w:type="dxa"/>
          </w:tcPr>
          <w:p w:rsidR="00D31547" w:rsidRPr="00AE173B" w:rsidRDefault="00D31547" w:rsidP="005971B9">
            <w:pPr>
              <w:pStyle w:val="aa"/>
              <w:ind w:left="0"/>
              <w:jc w:val="both"/>
              <w:rPr>
                <w:rFonts w:ascii="Times New Roman" w:hAnsi="Times New Roman"/>
                <w:sz w:val="28"/>
                <w:szCs w:val="28"/>
              </w:rPr>
            </w:pPr>
            <w:r w:rsidRPr="00AE173B">
              <w:rPr>
                <w:rFonts w:ascii="Times New Roman" w:hAnsi="Times New Roman"/>
                <w:color w:val="1D1B11" w:themeColor="background2" w:themeShade="1A"/>
                <w:sz w:val="28"/>
                <w:szCs w:val="28"/>
              </w:rPr>
              <w:t xml:space="preserve">Семененко Е.М., педагог-психолог </w:t>
            </w:r>
          </w:p>
        </w:tc>
      </w:tr>
      <w:tr w:rsidR="00D31547" w:rsidRPr="00AE173B" w:rsidTr="005971B9">
        <w:tc>
          <w:tcPr>
            <w:tcW w:w="709" w:type="dxa"/>
          </w:tcPr>
          <w:p w:rsidR="00D31547" w:rsidRPr="00AE173B" w:rsidRDefault="00D31547" w:rsidP="005971B9">
            <w:pPr>
              <w:pStyle w:val="aa"/>
              <w:ind w:left="0"/>
              <w:jc w:val="both"/>
              <w:rPr>
                <w:rFonts w:ascii="Times New Roman" w:hAnsi="Times New Roman"/>
                <w:sz w:val="28"/>
                <w:szCs w:val="28"/>
              </w:rPr>
            </w:pPr>
            <w:r w:rsidRPr="00AE173B">
              <w:rPr>
                <w:rFonts w:ascii="Times New Roman" w:hAnsi="Times New Roman"/>
                <w:sz w:val="28"/>
                <w:szCs w:val="28"/>
              </w:rPr>
              <w:t>6</w:t>
            </w:r>
          </w:p>
        </w:tc>
        <w:tc>
          <w:tcPr>
            <w:tcW w:w="5245" w:type="dxa"/>
          </w:tcPr>
          <w:p w:rsidR="00D31547" w:rsidRPr="00AE173B" w:rsidRDefault="00D31547" w:rsidP="005971B9">
            <w:pPr>
              <w:pStyle w:val="aa"/>
              <w:ind w:left="0"/>
              <w:jc w:val="both"/>
              <w:rPr>
                <w:rFonts w:ascii="Times New Roman" w:hAnsi="Times New Roman"/>
                <w:color w:val="1D1B11" w:themeColor="background2" w:themeShade="1A"/>
                <w:sz w:val="28"/>
                <w:szCs w:val="28"/>
              </w:rPr>
            </w:pPr>
            <w:r w:rsidRPr="00AE173B">
              <w:rPr>
                <w:rFonts w:ascii="Times New Roman" w:hAnsi="Times New Roman"/>
                <w:color w:val="1D1B11" w:themeColor="background2" w:themeShade="1A"/>
                <w:sz w:val="28"/>
                <w:szCs w:val="28"/>
              </w:rPr>
              <w:t>МБОУ «Северский лицей»</w:t>
            </w:r>
          </w:p>
        </w:tc>
        <w:tc>
          <w:tcPr>
            <w:tcW w:w="3508" w:type="dxa"/>
          </w:tcPr>
          <w:p w:rsidR="00D31547" w:rsidRPr="00AE173B" w:rsidRDefault="00D31547" w:rsidP="005971B9">
            <w:pPr>
              <w:pStyle w:val="aa"/>
              <w:ind w:left="0"/>
              <w:jc w:val="both"/>
              <w:rPr>
                <w:rFonts w:ascii="Times New Roman" w:hAnsi="Times New Roman"/>
                <w:color w:val="1D1B11" w:themeColor="background2" w:themeShade="1A"/>
                <w:sz w:val="28"/>
                <w:szCs w:val="28"/>
              </w:rPr>
            </w:pPr>
            <w:r w:rsidRPr="00AE173B">
              <w:rPr>
                <w:rFonts w:ascii="Times New Roman" w:hAnsi="Times New Roman"/>
                <w:color w:val="1D1B11" w:themeColor="background2" w:themeShade="1A"/>
                <w:sz w:val="28"/>
                <w:szCs w:val="28"/>
              </w:rPr>
              <w:t xml:space="preserve">Комлев А.О., учитель физической культуры </w:t>
            </w:r>
          </w:p>
        </w:tc>
      </w:tr>
    </w:tbl>
    <w:p w:rsidR="00D31547" w:rsidRDefault="00D31547" w:rsidP="00D31547">
      <w:pPr>
        <w:pStyle w:val="aa"/>
        <w:ind w:left="709"/>
        <w:jc w:val="both"/>
        <w:rPr>
          <w:rFonts w:ascii="Times New Roman" w:hAnsi="Times New Roman"/>
          <w:sz w:val="28"/>
          <w:szCs w:val="28"/>
        </w:rPr>
      </w:pPr>
    </w:p>
    <w:p w:rsidR="00D31547" w:rsidRPr="00AE173B" w:rsidRDefault="00D31547" w:rsidP="00D31547">
      <w:pPr>
        <w:pStyle w:val="aa"/>
        <w:ind w:left="709"/>
        <w:jc w:val="both"/>
        <w:rPr>
          <w:rFonts w:ascii="Times New Roman" w:hAnsi="Times New Roman"/>
          <w:sz w:val="28"/>
          <w:szCs w:val="28"/>
        </w:rPr>
      </w:pPr>
    </w:p>
    <w:p w:rsidR="00D31547" w:rsidRPr="00AE173B" w:rsidRDefault="00D31547" w:rsidP="00D31547">
      <w:pPr>
        <w:pStyle w:val="Iauiue"/>
        <w:widowControl/>
        <w:ind w:firstLine="709"/>
        <w:jc w:val="both"/>
        <w:rPr>
          <w:b/>
          <w:sz w:val="28"/>
          <w:szCs w:val="28"/>
        </w:rPr>
      </w:pPr>
      <w:r w:rsidRPr="00AE173B">
        <w:rPr>
          <w:b/>
          <w:sz w:val="28"/>
          <w:szCs w:val="28"/>
        </w:rPr>
        <w:t xml:space="preserve"> Управление Проектом</w:t>
      </w:r>
    </w:p>
    <w:p w:rsidR="00D31547" w:rsidRPr="00AE173B" w:rsidRDefault="00D31547" w:rsidP="00D31547">
      <w:pPr>
        <w:pStyle w:val="Iauiue"/>
        <w:widowControl/>
        <w:ind w:firstLine="709"/>
        <w:jc w:val="both"/>
        <w:rPr>
          <w:color w:val="000000" w:themeColor="text1"/>
          <w:sz w:val="28"/>
          <w:szCs w:val="28"/>
        </w:rPr>
      </w:pPr>
      <w:r>
        <w:rPr>
          <w:color w:val="000000" w:themeColor="text1"/>
          <w:sz w:val="28"/>
          <w:szCs w:val="28"/>
        </w:rPr>
        <w:t xml:space="preserve">Проект </w:t>
      </w:r>
      <w:r w:rsidRPr="00AE173B">
        <w:rPr>
          <w:color w:val="000000" w:themeColor="text1"/>
          <w:sz w:val="28"/>
          <w:szCs w:val="28"/>
        </w:rPr>
        <w:t xml:space="preserve">реализуется посредством матричной модели управления. Составляется план мероприятий на календарный год, определяются участники рабочей группы/исполнители/участники целевых групп, ведется систематический мониторинг, ежеквартальные содержательные отчеты, информирование через СМИ о ходе реализации Проекта  и достигнутых результатах, подготовка и предоставление итоговых отчетов. </w:t>
      </w:r>
    </w:p>
    <w:p w:rsidR="00D31547" w:rsidRPr="00AE173B" w:rsidRDefault="00D31547" w:rsidP="00D31547">
      <w:pPr>
        <w:pStyle w:val="Iauiue"/>
        <w:widowControl/>
        <w:ind w:firstLine="709"/>
        <w:jc w:val="both"/>
        <w:rPr>
          <w:color w:val="000000" w:themeColor="text1"/>
          <w:sz w:val="28"/>
          <w:szCs w:val="28"/>
        </w:rPr>
      </w:pPr>
      <w:r w:rsidRPr="00AE173B">
        <w:rPr>
          <w:color w:val="000000" w:themeColor="text1"/>
          <w:sz w:val="28"/>
          <w:szCs w:val="28"/>
        </w:rPr>
        <w:t>Координация проектных мероприятий осуществляется Службой сопровождения муниципальных социально-педагогических проектов МКУ ЗАТО Северск РЦО.</w:t>
      </w:r>
    </w:p>
    <w:p w:rsidR="00D31547" w:rsidRPr="00AE173B" w:rsidRDefault="00D31547" w:rsidP="00440741">
      <w:pPr>
        <w:pStyle w:val="Iauiue"/>
        <w:widowControl/>
        <w:jc w:val="both"/>
        <w:rPr>
          <w:b/>
          <w:sz w:val="28"/>
          <w:szCs w:val="28"/>
        </w:rPr>
      </w:pPr>
      <w:r w:rsidRPr="00AE173B">
        <w:rPr>
          <w:noProof/>
          <w:sz w:val="28"/>
          <w:szCs w:val="28"/>
          <w:lang w:eastAsia="ru-RU"/>
        </w:rPr>
        <w:lastRenderedPageBreak/>
        <w:drawing>
          <wp:inline distT="0" distB="0" distL="0" distR="0">
            <wp:extent cx="6261317" cy="3495675"/>
            <wp:effectExtent l="0" t="0" r="635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схема3.png"/>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61317" cy="3495675"/>
                    </a:xfrm>
                    <a:prstGeom prst="rect">
                      <a:avLst/>
                    </a:prstGeom>
                  </pic:spPr>
                </pic:pic>
              </a:graphicData>
            </a:graphic>
          </wp:inline>
        </w:drawing>
      </w:r>
    </w:p>
    <w:p w:rsidR="006F1DB9" w:rsidRPr="00AE173B" w:rsidRDefault="006F1DB9" w:rsidP="006F1DB9">
      <w:pPr>
        <w:tabs>
          <w:tab w:val="left" w:pos="426"/>
        </w:tabs>
        <w:ind w:firstLine="709"/>
        <w:jc w:val="both"/>
        <w:rPr>
          <w:rFonts w:ascii="Times New Roman" w:hAnsi="Times New Roman"/>
          <w:sz w:val="28"/>
          <w:szCs w:val="28"/>
        </w:rPr>
      </w:pPr>
      <w:r>
        <w:rPr>
          <w:rFonts w:ascii="Times New Roman" w:hAnsi="Times New Roman"/>
          <w:b/>
          <w:color w:val="000000"/>
          <w:sz w:val="28"/>
          <w:szCs w:val="28"/>
        </w:rPr>
        <w:t xml:space="preserve">5. </w:t>
      </w:r>
      <w:r w:rsidRPr="00AE173B">
        <w:rPr>
          <w:rFonts w:ascii="Times New Roman" w:hAnsi="Times New Roman"/>
          <w:b/>
          <w:color w:val="000000"/>
          <w:sz w:val="28"/>
          <w:szCs w:val="28"/>
        </w:rPr>
        <w:t xml:space="preserve">Социальные партнёры. </w:t>
      </w:r>
      <w:r>
        <w:rPr>
          <w:rFonts w:ascii="Times New Roman" w:hAnsi="Times New Roman"/>
          <w:color w:val="000000"/>
          <w:sz w:val="28"/>
          <w:szCs w:val="28"/>
        </w:rPr>
        <w:t>Реализацию п</w:t>
      </w:r>
      <w:r w:rsidRPr="00AE173B">
        <w:rPr>
          <w:rFonts w:ascii="Times New Roman" w:hAnsi="Times New Roman"/>
          <w:color w:val="000000"/>
          <w:sz w:val="28"/>
          <w:szCs w:val="28"/>
        </w:rPr>
        <w:t xml:space="preserve">роекта обеспечивают: 15 </w:t>
      </w:r>
      <w:hyperlink r:id="rId27" w:history="1">
        <w:r w:rsidRPr="00AE173B">
          <w:rPr>
            <w:rStyle w:val="ab"/>
            <w:rFonts w:ascii="Times New Roman" w:hAnsi="Times New Roman"/>
            <w:sz w:val="28"/>
            <w:szCs w:val="28"/>
          </w:rPr>
          <w:t>социальных партнеров</w:t>
        </w:r>
      </w:hyperlink>
      <w:r w:rsidRPr="00AE173B">
        <w:rPr>
          <w:rFonts w:ascii="Times New Roman" w:hAnsi="Times New Roman"/>
          <w:color w:val="000000"/>
          <w:sz w:val="28"/>
          <w:szCs w:val="28"/>
        </w:rPr>
        <w:t xml:space="preserve"> из числа учреждения различных ведомств и секторов экономики: </w:t>
      </w:r>
      <w:hyperlink r:id="rId28" w:history="1">
        <w:r w:rsidRPr="00AE173B">
          <w:rPr>
            <w:rStyle w:val="ab"/>
            <w:rFonts w:ascii="Times New Roman" w:hAnsi="Times New Roman"/>
            <w:sz w:val="28"/>
            <w:szCs w:val="28"/>
          </w:rPr>
          <w:t>Администрация ЗАТО Северск</w:t>
        </w:r>
      </w:hyperlink>
      <w:r w:rsidRPr="00AE173B">
        <w:rPr>
          <w:rFonts w:ascii="Times New Roman" w:hAnsi="Times New Roman"/>
          <w:color w:val="000000"/>
          <w:sz w:val="28"/>
          <w:szCs w:val="28"/>
        </w:rPr>
        <w:t xml:space="preserve">, </w:t>
      </w:r>
      <w:hyperlink r:id="rId29" w:history="1">
        <w:r w:rsidRPr="00AE173B">
          <w:rPr>
            <w:rStyle w:val="ab"/>
            <w:rFonts w:ascii="Times New Roman" w:hAnsi="Times New Roman"/>
            <w:sz w:val="28"/>
            <w:szCs w:val="28"/>
          </w:rPr>
          <w:t>Управление образования</w:t>
        </w:r>
      </w:hyperlink>
      <w:r w:rsidRPr="00AE173B">
        <w:rPr>
          <w:rFonts w:ascii="Times New Roman" w:hAnsi="Times New Roman"/>
          <w:sz w:val="28"/>
          <w:szCs w:val="28"/>
        </w:rPr>
        <w:t xml:space="preserve"> Администрации ЗАТО Северск, </w:t>
      </w:r>
      <w:hyperlink r:id="rId30" w:history="1">
        <w:r w:rsidRPr="00AE173B">
          <w:rPr>
            <w:rStyle w:val="ab"/>
            <w:rFonts w:ascii="Times New Roman" w:hAnsi="Times New Roman"/>
            <w:sz w:val="28"/>
            <w:szCs w:val="28"/>
          </w:rPr>
          <w:t>КДН и ЗП Администрации ЗАТО Северск</w:t>
        </w:r>
      </w:hyperlink>
      <w:r w:rsidRPr="00AE173B">
        <w:rPr>
          <w:rFonts w:ascii="Times New Roman" w:hAnsi="Times New Roman"/>
          <w:sz w:val="28"/>
          <w:szCs w:val="28"/>
        </w:rPr>
        <w:t xml:space="preserve">, </w:t>
      </w:r>
      <w:hyperlink r:id="rId31" w:history="1">
        <w:r w:rsidRPr="00AE173B">
          <w:rPr>
            <w:rStyle w:val="ab"/>
            <w:rFonts w:ascii="Times New Roman" w:hAnsi="Times New Roman"/>
            <w:sz w:val="28"/>
            <w:szCs w:val="28"/>
          </w:rPr>
          <w:t>Управление</w:t>
        </w:r>
      </w:hyperlink>
      <w:r w:rsidRPr="00AE173B">
        <w:rPr>
          <w:rFonts w:ascii="Times New Roman" w:hAnsi="Times New Roman"/>
          <w:sz w:val="28"/>
          <w:szCs w:val="28"/>
        </w:rPr>
        <w:t xml:space="preserve"> молодежной и семейной политики, культуры и спорта Администрации ЗАТО Северск, </w:t>
      </w:r>
      <w:hyperlink r:id="rId32" w:history="1">
        <w:r w:rsidRPr="00AE173B">
          <w:rPr>
            <w:rStyle w:val="ab"/>
            <w:rFonts w:ascii="Times New Roman" w:hAnsi="Times New Roman"/>
            <w:sz w:val="28"/>
            <w:szCs w:val="28"/>
          </w:rPr>
          <w:t>МКУ ЗАТО Северск «РЦО»</w:t>
        </w:r>
      </w:hyperlink>
      <w:r w:rsidRPr="00AE173B">
        <w:rPr>
          <w:rFonts w:ascii="Times New Roman" w:hAnsi="Times New Roman"/>
          <w:sz w:val="28"/>
          <w:szCs w:val="28"/>
        </w:rPr>
        <w:t>,</w:t>
      </w:r>
      <w:hyperlink r:id="rId33" w:history="1">
        <w:r w:rsidRPr="00AE173B">
          <w:rPr>
            <w:rStyle w:val="ab"/>
            <w:rFonts w:ascii="Times New Roman" w:hAnsi="Times New Roman"/>
            <w:sz w:val="28"/>
            <w:szCs w:val="28"/>
          </w:rPr>
          <w:t>МБОУ «СОШ № 198»</w:t>
        </w:r>
      </w:hyperlink>
      <w:r w:rsidRPr="00AE173B">
        <w:rPr>
          <w:rFonts w:ascii="Times New Roman" w:hAnsi="Times New Roman"/>
          <w:color w:val="000000"/>
          <w:sz w:val="28"/>
          <w:szCs w:val="28"/>
        </w:rPr>
        <w:t xml:space="preserve">, </w:t>
      </w:r>
      <w:hyperlink r:id="rId34" w:history="1">
        <w:r w:rsidRPr="00AE173B">
          <w:rPr>
            <w:rStyle w:val="ab"/>
            <w:rFonts w:ascii="Times New Roman" w:hAnsi="Times New Roman"/>
            <w:sz w:val="28"/>
            <w:szCs w:val="28"/>
          </w:rPr>
          <w:t>МБОУ «СОШ № 88 имени А. Бородина и А. Кочева»</w:t>
        </w:r>
      </w:hyperlink>
      <w:r w:rsidRPr="00AE173B">
        <w:rPr>
          <w:rFonts w:ascii="Times New Roman" w:hAnsi="Times New Roman"/>
          <w:sz w:val="28"/>
          <w:szCs w:val="28"/>
        </w:rPr>
        <w:t>,</w:t>
      </w:r>
      <w:hyperlink r:id="rId35" w:history="1">
        <w:r w:rsidRPr="00AE173B">
          <w:rPr>
            <w:rStyle w:val="ab"/>
            <w:rFonts w:ascii="Times New Roman" w:hAnsi="Times New Roman"/>
            <w:sz w:val="28"/>
            <w:szCs w:val="28"/>
          </w:rPr>
          <w:t>МБОУ «СОШ № 87»</w:t>
        </w:r>
      </w:hyperlink>
      <w:r w:rsidRPr="00AE173B">
        <w:rPr>
          <w:rFonts w:ascii="Times New Roman" w:hAnsi="Times New Roman"/>
          <w:color w:val="000000"/>
          <w:sz w:val="28"/>
          <w:szCs w:val="28"/>
        </w:rPr>
        <w:t xml:space="preserve">, </w:t>
      </w:r>
      <w:hyperlink r:id="rId36" w:history="1">
        <w:r w:rsidRPr="00AE173B">
          <w:rPr>
            <w:rStyle w:val="ab"/>
            <w:rFonts w:ascii="Times New Roman" w:hAnsi="Times New Roman"/>
            <w:sz w:val="28"/>
            <w:szCs w:val="28"/>
          </w:rPr>
          <w:t>МБОУ «СОШ № 80»</w:t>
        </w:r>
      </w:hyperlink>
      <w:r w:rsidRPr="00AE173B">
        <w:rPr>
          <w:rFonts w:ascii="Times New Roman" w:hAnsi="Times New Roman"/>
          <w:color w:val="000000"/>
          <w:sz w:val="28"/>
          <w:szCs w:val="28"/>
        </w:rPr>
        <w:t xml:space="preserve">, </w:t>
      </w:r>
      <w:hyperlink r:id="rId37" w:history="1">
        <w:r w:rsidRPr="00AE173B">
          <w:rPr>
            <w:rStyle w:val="ab"/>
            <w:rFonts w:ascii="Times New Roman" w:hAnsi="Times New Roman"/>
            <w:sz w:val="28"/>
            <w:szCs w:val="28"/>
          </w:rPr>
          <w:t>МБОУ «Северский лицей»</w:t>
        </w:r>
      </w:hyperlink>
      <w:r w:rsidRPr="00AE173B">
        <w:rPr>
          <w:rFonts w:ascii="Times New Roman" w:hAnsi="Times New Roman"/>
          <w:color w:val="000000"/>
          <w:sz w:val="28"/>
          <w:szCs w:val="28"/>
        </w:rPr>
        <w:t xml:space="preserve">, </w:t>
      </w:r>
      <w:hyperlink r:id="rId38" w:history="1">
        <w:r w:rsidRPr="00AE173B">
          <w:rPr>
            <w:rStyle w:val="ab"/>
            <w:rFonts w:ascii="Times New Roman" w:hAnsi="Times New Roman"/>
            <w:sz w:val="28"/>
            <w:szCs w:val="28"/>
          </w:rPr>
          <w:t>МБОУ «СОШ № 83»</w:t>
        </w:r>
      </w:hyperlink>
      <w:r w:rsidRPr="00AE173B">
        <w:rPr>
          <w:rFonts w:ascii="Times New Roman" w:hAnsi="Times New Roman"/>
          <w:color w:val="000000"/>
          <w:sz w:val="28"/>
          <w:szCs w:val="28"/>
        </w:rPr>
        <w:t xml:space="preserve">, </w:t>
      </w:r>
      <w:hyperlink r:id="rId39" w:history="1">
        <w:r w:rsidRPr="00AE173B">
          <w:rPr>
            <w:rStyle w:val="ab"/>
            <w:rFonts w:ascii="Times New Roman" w:hAnsi="Times New Roman"/>
            <w:sz w:val="28"/>
            <w:szCs w:val="28"/>
          </w:rPr>
          <w:t>МАУ «ГДК им. Островского»</w:t>
        </w:r>
      </w:hyperlink>
      <w:r w:rsidRPr="00AE173B">
        <w:rPr>
          <w:rFonts w:ascii="Times New Roman" w:hAnsi="Times New Roman"/>
          <w:color w:val="000000"/>
          <w:sz w:val="28"/>
          <w:szCs w:val="28"/>
        </w:rPr>
        <w:t xml:space="preserve">, </w:t>
      </w:r>
      <w:hyperlink r:id="rId40" w:history="1">
        <w:r w:rsidRPr="00AE173B">
          <w:rPr>
            <w:rStyle w:val="ab"/>
            <w:rFonts w:ascii="Times New Roman" w:hAnsi="Times New Roman"/>
            <w:sz w:val="28"/>
            <w:szCs w:val="28"/>
          </w:rPr>
          <w:t>ТОБОФ «Сибирь – СПИД – Помощь»</w:t>
        </w:r>
      </w:hyperlink>
      <w:r w:rsidRPr="00AE173B">
        <w:rPr>
          <w:rFonts w:ascii="Times New Roman" w:hAnsi="Times New Roman"/>
          <w:sz w:val="28"/>
          <w:szCs w:val="28"/>
        </w:rPr>
        <w:t>,</w:t>
      </w:r>
      <w:hyperlink r:id="rId41" w:history="1">
        <w:r w:rsidRPr="00AE173B">
          <w:rPr>
            <w:rStyle w:val="ab"/>
            <w:rFonts w:ascii="Times New Roman" w:hAnsi="Times New Roman"/>
            <w:sz w:val="28"/>
            <w:szCs w:val="28"/>
          </w:rPr>
          <w:t>Северский музыкальный театр</w:t>
        </w:r>
      </w:hyperlink>
      <w:r w:rsidRPr="00AE173B">
        <w:rPr>
          <w:rFonts w:ascii="Times New Roman" w:hAnsi="Times New Roman"/>
          <w:sz w:val="28"/>
          <w:szCs w:val="28"/>
        </w:rPr>
        <w:t xml:space="preserve">, </w:t>
      </w:r>
      <w:hyperlink r:id="rId42" w:history="1">
        <w:r w:rsidRPr="00AE173B">
          <w:rPr>
            <w:rStyle w:val="ab"/>
            <w:rFonts w:ascii="Times New Roman" w:hAnsi="Times New Roman"/>
            <w:sz w:val="28"/>
            <w:szCs w:val="28"/>
          </w:rPr>
          <w:t>Северский промышленный колледж</w:t>
        </w:r>
      </w:hyperlink>
      <w:r w:rsidRPr="00AE173B">
        <w:rPr>
          <w:rFonts w:ascii="Times New Roman" w:hAnsi="Times New Roman"/>
          <w:sz w:val="28"/>
          <w:szCs w:val="28"/>
        </w:rPr>
        <w:t>.</w:t>
      </w:r>
    </w:p>
    <w:p w:rsidR="006F1DB9" w:rsidRPr="00AE173B" w:rsidRDefault="006F1DB9" w:rsidP="006F1DB9">
      <w:pPr>
        <w:tabs>
          <w:tab w:val="left" w:pos="426"/>
        </w:tabs>
        <w:ind w:firstLine="709"/>
        <w:jc w:val="both"/>
        <w:rPr>
          <w:rFonts w:ascii="Times New Roman" w:eastAsia="Times New Roman" w:hAnsi="Times New Roman"/>
          <w:color w:val="111518"/>
          <w:sz w:val="28"/>
          <w:szCs w:val="28"/>
          <w:lang w:eastAsia="ru-RU"/>
        </w:rPr>
      </w:pPr>
      <w:r>
        <w:rPr>
          <w:rFonts w:ascii="Times New Roman" w:hAnsi="Times New Roman"/>
          <w:b/>
          <w:sz w:val="28"/>
          <w:szCs w:val="28"/>
          <w:lang w:eastAsia="ru-RU"/>
        </w:rPr>
        <w:t xml:space="preserve">6. </w:t>
      </w:r>
      <w:r w:rsidRPr="00AE173B">
        <w:rPr>
          <w:rFonts w:ascii="Times New Roman" w:hAnsi="Times New Roman"/>
          <w:b/>
          <w:sz w:val="28"/>
          <w:szCs w:val="28"/>
          <w:lang w:eastAsia="ru-RU"/>
        </w:rPr>
        <w:t xml:space="preserve">Целевая группа: </w:t>
      </w:r>
      <w:r w:rsidRPr="00AE173B">
        <w:rPr>
          <w:rFonts w:ascii="Times New Roman" w:hAnsi="Times New Roman"/>
          <w:sz w:val="28"/>
          <w:szCs w:val="28"/>
          <w:lang w:eastAsia="ru-RU"/>
        </w:rPr>
        <w:t>в</w:t>
      </w:r>
      <w:r w:rsidRPr="00AE173B">
        <w:rPr>
          <w:rFonts w:ascii="Times New Roman" w:hAnsi="Times New Roman"/>
          <w:color w:val="111518"/>
          <w:sz w:val="28"/>
          <w:szCs w:val="28"/>
          <w:lang w:eastAsia="ru-RU"/>
        </w:rPr>
        <w:t>олонтёры – обучающиеся общеобразовательных учреждений ЗАТО Северск (</w:t>
      </w:r>
      <w:r w:rsidRPr="00AE173B">
        <w:rPr>
          <w:rFonts w:ascii="Times New Roman" w:hAnsi="Times New Roman"/>
          <w:sz w:val="28"/>
          <w:szCs w:val="28"/>
        </w:rPr>
        <w:t>обучающиеся 7 - 10 классов СОШ города); н</w:t>
      </w:r>
      <w:r w:rsidRPr="00AE173B">
        <w:rPr>
          <w:rFonts w:ascii="Times New Roman" w:hAnsi="Times New Roman"/>
          <w:color w:val="111518"/>
          <w:sz w:val="28"/>
          <w:szCs w:val="28"/>
          <w:lang w:eastAsia="ru-RU"/>
        </w:rPr>
        <w:t>есовершеннолетние, состоящие на различных видах профилактического учет</w:t>
      </w:r>
      <w:r>
        <w:rPr>
          <w:rFonts w:ascii="Times New Roman" w:hAnsi="Times New Roman"/>
          <w:color w:val="111518"/>
          <w:sz w:val="28"/>
          <w:szCs w:val="28"/>
          <w:lang w:eastAsia="ru-RU"/>
        </w:rPr>
        <w:t>а; педагоги и специалисты школ</w:t>
      </w:r>
      <w:r w:rsidRPr="00AE173B">
        <w:rPr>
          <w:rFonts w:ascii="Times New Roman" w:hAnsi="Times New Roman"/>
          <w:color w:val="111518"/>
          <w:sz w:val="28"/>
          <w:szCs w:val="28"/>
          <w:lang w:eastAsia="ru-RU"/>
        </w:rPr>
        <w:t xml:space="preserve"> как партнёры, наставники ребят; зрители – обучающиеся общеобразовательных учреждений, родители подростков,</w:t>
      </w:r>
      <w:r w:rsidRPr="00AE173B">
        <w:rPr>
          <w:rFonts w:ascii="Times New Roman" w:eastAsia="Times New Roman" w:hAnsi="Times New Roman"/>
          <w:color w:val="111518"/>
          <w:sz w:val="28"/>
          <w:szCs w:val="28"/>
          <w:lang w:eastAsia="ru-RU"/>
        </w:rPr>
        <w:t xml:space="preserve"> подростки из числа ближайшего окружения и т.д.</w:t>
      </w:r>
    </w:p>
    <w:p w:rsidR="0098542F" w:rsidRDefault="0098542F" w:rsidP="00AE173B">
      <w:pPr>
        <w:tabs>
          <w:tab w:val="left" w:pos="426"/>
        </w:tabs>
        <w:ind w:firstLine="709"/>
        <w:jc w:val="center"/>
        <w:rPr>
          <w:rFonts w:ascii="Times New Roman" w:hAnsi="Times New Roman"/>
          <w:b/>
          <w:sz w:val="28"/>
          <w:szCs w:val="28"/>
        </w:rPr>
      </w:pPr>
    </w:p>
    <w:p w:rsidR="00961434" w:rsidRPr="00AE173B" w:rsidRDefault="006F1DB9" w:rsidP="00AE173B">
      <w:pPr>
        <w:tabs>
          <w:tab w:val="left" w:pos="426"/>
        </w:tabs>
        <w:ind w:firstLine="709"/>
        <w:jc w:val="center"/>
        <w:rPr>
          <w:rFonts w:ascii="Times New Roman" w:hAnsi="Times New Roman"/>
          <w:b/>
          <w:sz w:val="28"/>
          <w:szCs w:val="28"/>
        </w:rPr>
      </w:pPr>
      <w:r>
        <w:rPr>
          <w:rFonts w:ascii="Times New Roman" w:hAnsi="Times New Roman"/>
          <w:b/>
          <w:sz w:val="28"/>
          <w:szCs w:val="28"/>
        </w:rPr>
        <w:t>7</w:t>
      </w:r>
      <w:r w:rsidR="008473D7">
        <w:rPr>
          <w:rFonts w:ascii="Times New Roman" w:hAnsi="Times New Roman"/>
          <w:b/>
          <w:sz w:val="28"/>
          <w:szCs w:val="28"/>
        </w:rPr>
        <w:t xml:space="preserve">. </w:t>
      </w:r>
      <w:r w:rsidR="00256371" w:rsidRPr="00AE173B">
        <w:rPr>
          <w:rFonts w:ascii="Times New Roman" w:hAnsi="Times New Roman"/>
          <w:b/>
          <w:sz w:val="28"/>
          <w:szCs w:val="28"/>
        </w:rPr>
        <w:t>Организационно-методические аспекты реализации муниципального социально-педагогического проекта «Социальный театр»</w:t>
      </w:r>
    </w:p>
    <w:p w:rsidR="00256371" w:rsidRPr="00AE173B" w:rsidRDefault="00256371" w:rsidP="00AE173B">
      <w:pPr>
        <w:ind w:firstLine="709"/>
        <w:rPr>
          <w:rFonts w:ascii="Times New Roman" w:eastAsia="Times New Roman" w:hAnsi="Times New Roman"/>
          <w:b/>
          <w:bCs/>
          <w:sz w:val="28"/>
          <w:szCs w:val="28"/>
          <w:lang w:eastAsia="ru-RU"/>
        </w:rPr>
      </w:pPr>
    </w:p>
    <w:p w:rsidR="00256371" w:rsidRPr="00AE173B" w:rsidRDefault="00256371" w:rsidP="00AE173B">
      <w:pPr>
        <w:ind w:firstLine="709"/>
        <w:rPr>
          <w:rFonts w:ascii="Times New Roman" w:eastAsia="Times New Roman" w:hAnsi="Times New Roman"/>
          <w:sz w:val="28"/>
          <w:szCs w:val="28"/>
          <w:lang w:eastAsia="ru-RU"/>
        </w:rPr>
      </w:pPr>
      <w:r w:rsidRPr="00AE173B">
        <w:rPr>
          <w:rFonts w:ascii="Times New Roman" w:eastAsia="Times New Roman" w:hAnsi="Times New Roman"/>
          <w:b/>
          <w:bCs/>
          <w:sz w:val="28"/>
          <w:szCs w:val="28"/>
          <w:lang w:eastAsia="ru-RU"/>
        </w:rPr>
        <w:t>Нормативно-правовая база Проекта:</w:t>
      </w:r>
    </w:p>
    <w:p w:rsidR="00256371" w:rsidRPr="00AE173B" w:rsidRDefault="00256371" w:rsidP="00AE173B">
      <w:pPr>
        <w:ind w:firstLine="709"/>
        <w:jc w:val="both"/>
        <w:rPr>
          <w:rFonts w:ascii="Times New Roman" w:eastAsia="Times New Roman" w:hAnsi="Times New Roman"/>
          <w:sz w:val="28"/>
          <w:szCs w:val="28"/>
          <w:lang w:eastAsia="ru-RU"/>
        </w:rPr>
      </w:pPr>
      <w:r w:rsidRPr="00AE173B">
        <w:rPr>
          <w:rFonts w:ascii="Times New Roman" w:eastAsia="Times New Roman" w:hAnsi="Times New Roman"/>
          <w:sz w:val="28"/>
          <w:szCs w:val="28"/>
          <w:lang w:eastAsia="ru-RU"/>
        </w:rPr>
        <w:t>Проект «Социальный театр» предназначен для детей и подростков 12-17 лет, направлен на художественно-преобразовательную и проектно-исследовательскую деятельность в области социально-общественных задач, составлена на основе:</w:t>
      </w:r>
    </w:p>
    <w:p w:rsidR="00256371" w:rsidRPr="00AE173B" w:rsidRDefault="00256371" w:rsidP="00AE173B">
      <w:pPr>
        <w:numPr>
          <w:ilvl w:val="0"/>
          <w:numId w:val="26"/>
        </w:numPr>
        <w:jc w:val="both"/>
        <w:rPr>
          <w:rFonts w:ascii="Times New Roman" w:eastAsia="Times New Roman" w:hAnsi="Times New Roman"/>
          <w:sz w:val="28"/>
          <w:szCs w:val="28"/>
          <w:lang w:eastAsia="ru-RU"/>
        </w:rPr>
      </w:pPr>
      <w:r w:rsidRPr="00AE173B">
        <w:rPr>
          <w:rFonts w:ascii="Times New Roman" w:eastAsia="Times New Roman" w:hAnsi="Times New Roman"/>
          <w:sz w:val="28"/>
          <w:szCs w:val="28"/>
          <w:lang w:eastAsia="ru-RU"/>
        </w:rPr>
        <w:lastRenderedPageBreak/>
        <w:t>Федерального закона от 24.06.1999г. №120-ФЗ(ред. От 14.10.2014г.) «Об основах системы профилактики безнадзорности и правонарушений несовершеннолетних»;</w:t>
      </w:r>
    </w:p>
    <w:p w:rsidR="00256371" w:rsidRPr="00AE173B" w:rsidRDefault="00256371" w:rsidP="00AE173B">
      <w:pPr>
        <w:numPr>
          <w:ilvl w:val="0"/>
          <w:numId w:val="26"/>
        </w:numPr>
        <w:jc w:val="both"/>
        <w:rPr>
          <w:rFonts w:ascii="Times New Roman" w:eastAsia="Times New Roman" w:hAnsi="Times New Roman"/>
          <w:sz w:val="28"/>
          <w:szCs w:val="28"/>
          <w:lang w:eastAsia="ru-RU"/>
        </w:rPr>
      </w:pPr>
      <w:r w:rsidRPr="00AE173B">
        <w:rPr>
          <w:rFonts w:ascii="Times New Roman" w:eastAsia="Times New Roman" w:hAnsi="Times New Roman"/>
          <w:sz w:val="28"/>
          <w:szCs w:val="28"/>
          <w:lang w:eastAsia="ru-RU"/>
        </w:rPr>
        <w:t>Федерального закона Российской Федерации от 28 декабря 2013г. №442-ФЗ «Об основах социального обслуживания граждан в Российской Федерации»; </w:t>
      </w:r>
    </w:p>
    <w:p w:rsidR="00256371" w:rsidRPr="00AE173B" w:rsidRDefault="00256371" w:rsidP="00AE173B">
      <w:pPr>
        <w:numPr>
          <w:ilvl w:val="0"/>
          <w:numId w:val="26"/>
        </w:numPr>
        <w:jc w:val="both"/>
        <w:rPr>
          <w:rFonts w:ascii="Times New Roman" w:eastAsia="Times New Roman" w:hAnsi="Times New Roman"/>
          <w:sz w:val="28"/>
          <w:szCs w:val="28"/>
          <w:lang w:eastAsia="ru-RU"/>
        </w:rPr>
      </w:pPr>
      <w:r w:rsidRPr="00AE173B">
        <w:rPr>
          <w:rFonts w:ascii="Times New Roman" w:eastAsia="Times New Roman" w:hAnsi="Times New Roman"/>
          <w:sz w:val="28"/>
          <w:szCs w:val="28"/>
          <w:lang w:eastAsia="ru-RU"/>
        </w:rPr>
        <w:t>Конвенции ООН «О правах ребенка»;</w:t>
      </w:r>
    </w:p>
    <w:p w:rsidR="00256371" w:rsidRPr="00AE173B" w:rsidRDefault="00C30E33" w:rsidP="00AE173B">
      <w:pPr>
        <w:numPr>
          <w:ilvl w:val="0"/>
          <w:numId w:val="26"/>
        </w:numPr>
        <w:jc w:val="both"/>
        <w:rPr>
          <w:rFonts w:ascii="Times New Roman" w:eastAsia="Times New Roman" w:hAnsi="Times New Roman"/>
          <w:sz w:val="28"/>
          <w:szCs w:val="28"/>
          <w:lang w:eastAsia="ru-RU"/>
        </w:rPr>
      </w:pPr>
      <w:hyperlink r:id="rId43" w:history="1">
        <w:r w:rsidR="00256371" w:rsidRPr="00AE173B">
          <w:rPr>
            <w:rStyle w:val="ab"/>
            <w:rFonts w:ascii="Times New Roman" w:eastAsia="+mn-ea" w:hAnsi="Times New Roman"/>
            <w:bCs/>
            <w:kern w:val="24"/>
            <w:sz w:val="28"/>
            <w:szCs w:val="28"/>
          </w:rPr>
          <w:t xml:space="preserve">муниципальная </w:t>
        </w:r>
        <w:r w:rsidR="00256371" w:rsidRPr="00AE173B">
          <w:rPr>
            <w:rStyle w:val="ab"/>
            <w:rFonts w:ascii="Times New Roman" w:hAnsi="Times New Roman"/>
            <w:sz w:val="28"/>
            <w:szCs w:val="28"/>
          </w:rPr>
          <w:t>программа «Профилактика алкоголизма, наркомании, токсикомании и ВИЧ-инфекции на 2015–2020 гг.»</w:t>
        </w:r>
      </w:hyperlink>
    </w:p>
    <w:p w:rsidR="00256371" w:rsidRPr="00AE173B" w:rsidRDefault="00256371" w:rsidP="00AE173B">
      <w:pPr>
        <w:shd w:val="clear" w:color="auto" w:fill="FFFFFF"/>
        <w:ind w:firstLine="709"/>
        <w:jc w:val="both"/>
        <w:rPr>
          <w:rFonts w:ascii="Times New Roman" w:hAnsi="Times New Roman"/>
          <w:b/>
          <w:sz w:val="28"/>
          <w:szCs w:val="28"/>
        </w:rPr>
      </w:pPr>
    </w:p>
    <w:p w:rsidR="00256371" w:rsidRPr="00AE173B" w:rsidRDefault="00256371" w:rsidP="00AE173B">
      <w:pPr>
        <w:pStyle w:val="ac"/>
        <w:spacing w:before="0" w:beforeAutospacing="0" w:after="0" w:afterAutospacing="0"/>
        <w:ind w:firstLine="709"/>
        <w:rPr>
          <w:sz w:val="28"/>
          <w:szCs w:val="28"/>
        </w:rPr>
      </w:pPr>
      <w:r w:rsidRPr="00AE173B">
        <w:rPr>
          <w:rStyle w:val="af1"/>
          <w:sz w:val="28"/>
          <w:szCs w:val="28"/>
        </w:rPr>
        <w:t>Формы и методы реализации  проекта «Социальный театр»</w:t>
      </w:r>
    </w:p>
    <w:p w:rsidR="00256371" w:rsidRPr="00AE173B" w:rsidRDefault="00256371" w:rsidP="00AE173B">
      <w:pPr>
        <w:pStyle w:val="ac"/>
        <w:spacing w:before="0" w:beforeAutospacing="0" w:after="0" w:afterAutospacing="0"/>
        <w:ind w:firstLine="709"/>
        <w:jc w:val="both"/>
        <w:rPr>
          <w:sz w:val="28"/>
          <w:szCs w:val="28"/>
        </w:rPr>
      </w:pPr>
      <w:r w:rsidRPr="00AE173B">
        <w:rPr>
          <w:sz w:val="28"/>
          <w:szCs w:val="28"/>
        </w:rPr>
        <w:t xml:space="preserve">Проект  </w:t>
      </w:r>
      <w:r w:rsidRPr="00AE173B">
        <w:rPr>
          <w:rStyle w:val="af1"/>
          <w:b w:val="0"/>
          <w:sz w:val="28"/>
          <w:szCs w:val="28"/>
        </w:rPr>
        <w:t>«Социальный театр»</w:t>
      </w:r>
      <w:r w:rsidRPr="00AE173B">
        <w:rPr>
          <w:rStyle w:val="af1"/>
          <w:sz w:val="28"/>
          <w:szCs w:val="28"/>
        </w:rPr>
        <w:t xml:space="preserve"> </w:t>
      </w:r>
      <w:r w:rsidRPr="00AE173B">
        <w:rPr>
          <w:sz w:val="28"/>
          <w:szCs w:val="28"/>
        </w:rPr>
        <w:t>базируется на двух важных этапах: спектакле на социальную тему и познавательном информационном блоке, который проводится непосредственно после спектакля в рамках лектория, диспута, беседы и др. по социальной проблеме поставленного спектакля.     Спектакль «настраивает» зрителей на определенную тему, заинтересовывает, пробуждает чувства. В ходе второ</w:t>
      </w:r>
      <w:r w:rsidR="00544C81">
        <w:rPr>
          <w:sz w:val="28"/>
          <w:szCs w:val="28"/>
        </w:rPr>
        <w:t>го</w:t>
      </w:r>
      <w:r w:rsidRPr="00AE173B">
        <w:rPr>
          <w:sz w:val="28"/>
          <w:szCs w:val="28"/>
        </w:rPr>
        <w:t xml:space="preserve"> </w:t>
      </w:r>
      <w:r w:rsidR="00DB3BF4">
        <w:rPr>
          <w:sz w:val="28"/>
          <w:szCs w:val="28"/>
        </w:rPr>
        <w:t>этапа</w:t>
      </w:r>
      <w:r w:rsidRPr="00AE173B">
        <w:rPr>
          <w:sz w:val="28"/>
          <w:szCs w:val="28"/>
        </w:rPr>
        <w:t xml:space="preserve"> аудитория продолжает размышлять на тему, получать дополнительную информацию, формировать навыки поведения,  моделировать свое поведение для преодоления закомплексованности и мнимой собственной неполноценности.</w:t>
      </w:r>
    </w:p>
    <w:p w:rsidR="001C5398" w:rsidRDefault="00256371" w:rsidP="001C5398">
      <w:pPr>
        <w:pStyle w:val="ac"/>
        <w:spacing w:before="0" w:beforeAutospacing="0" w:after="0" w:afterAutospacing="0"/>
        <w:ind w:firstLine="709"/>
        <w:jc w:val="both"/>
        <w:rPr>
          <w:sz w:val="28"/>
          <w:szCs w:val="28"/>
        </w:rPr>
      </w:pPr>
      <w:r w:rsidRPr="00AE173B">
        <w:rPr>
          <w:sz w:val="28"/>
          <w:szCs w:val="28"/>
        </w:rPr>
        <w:t>В проекте используются различные методы, такие как: игровой, наглядный, объяснительно-иллюстративный,  метод импровизации, репродуктивный, метод дидактической игры,  метод сценической речи и т.д. Формы работы:</w:t>
      </w:r>
      <w:r w:rsidRPr="00AE173B">
        <w:rPr>
          <w:rStyle w:val="af1"/>
          <w:sz w:val="28"/>
          <w:szCs w:val="28"/>
        </w:rPr>
        <w:t> </w:t>
      </w:r>
      <w:r w:rsidRPr="00AE173B">
        <w:rPr>
          <w:sz w:val="28"/>
          <w:szCs w:val="28"/>
        </w:rPr>
        <w:t>индивидуально — групповые формы, игровая форма, практические занятия — репетиции, ролевые игры, творческая мастерская, актерское мастерство и др.</w:t>
      </w:r>
      <w:bookmarkStart w:id="0" w:name="h.gjdgxs"/>
      <w:bookmarkEnd w:id="0"/>
      <w:r w:rsidR="001C5398">
        <w:rPr>
          <w:sz w:val="28"/>
          <w:szCs w:val="28"/>
        </w:rPr>
        <w:t xml:space="preserve"> </w:t>
      </w:r>
    </w:p>
    <w:p w:rsidR="001C5398" w:rsidRDefault="001C5398" w:rsidP="001C5398">
      <w:pPr>
        <w:pStyle w:val="ac"/>
        <w:spacing w:before="0" w:beforeAutospacing="0" w:after="0" w:afterAutospacing="0"/>
        <w:ind w:firstLine="709"/>
        <w:jc w:val="both"/>
        <w:rPr>
          <w:sz w:val="28"/>
          <w:szCs w:val="28"/>
        </w:rPr>
      </w:pPr>
    </w:p>
    <w:p w:rsidR="001C5398" w:rsidRPr="001C5398" w:rsidRDefault="001C5398" w:rsidP="001C5398">
      <w:pPr>
        <w:pStyle w:val="ac"/>
        <w:spacing w:before="0" w:beforeAutospacing="0" w:after="0" w:afterAutospacing="0"/>
        <w:ind w:firstLine="709"/>
        <w:jc w:val="both"/>
        <w:rPr>
          <w:sz w:val="28"/>
          <w:szCs w:val="28"/>
        </w:rPr>
      </w:pPr>
      <w:r w:rsidRPr="005F6957">
        <w:rPr>
          <w:rStyle w:val="c0"/>
          <w:sz w:val="28"/>
          <w:szCs w:val="28"/>
        </w:rPr>
        <w:t>Методика «Драма. Импровизация. Дилемма»</w:t>
      </w:r>
    </w:p>
    <w:p w:rsidR="001C5398" w:rsidRPr="005F6957" w:rsidRDefault="001C5398" w:rsidP="001C5398">
      <w:pPr>
        <w:pStyle w:val="c1"/>
        <w:spacing w:line="276" w:lineRule="auto"/>
        <w:ind w:right="-144"/>
        <w:rPr>
          <w:sz w:val="28"/>
          <w:szCs w:val="28"/>
          <w:highlight w:val="yellow"/>
        </w:rPr>
      </w:pPr>
      <w:r w:rsidRPr="005F6957">
        <w:rPr>
          <w:rStyle w:val="c0"/>
          <w:sz w:val="28"/>
          <w:szCs w:val="28"/>
        </w:rPr>
        <w:t>Сутью данной методики является актуализация и попытка решения проблем детей посредством разыгрывания конкретных жизненных ситуаций. Изначально происходит выявление таких ситуаций, которые непосредственно касаются и яв</w:t>
      </w:r>
      <w:r>
        <w:rPr>
          <w:rStyle w:val="c0"/>
          <w:sz w:val="28"/>
          <w:szCs w:val="28"/>
        </w:rPr>
        <w:t xml:space="preserve">ляются проблемой для участников </w:t>
      </w:r>
      <w:r w:rsidRPr="005F6957">
        <w:rPr>
          <w:rStyle w:val="c0"/>
          <w:sz w:val="28"/>
          <w:szCs w:val="28"/>
        </w:rPr>
        <w:t>театрального коллектива. Далее эти ситуации представляются в виде этюдов с незавершенным концом, после чего членам коллектива предлагается в импровизированной форме выйти из сложившейся ситуации. Ситуация проигрывается несколько раз, заканчиваясь по-разному в соответствии с видением развязки непосредственными участниками каждой конкретной импровизации.</w:t>
      </w:r>
    </w:p>
    <w:p w:rsidR="001C5398" w:rsidRPr="005F6957" w:rsidRDefault="001C5398" w:rsidP="001C5398">
      <w:pPr>
        <w:pStyle w:val="c1"/>
        <w:spacing w:line="276" w:lineRule="auto"/>
        <w:ind w:right="-144"/>
        <w:rPr>
          <w:sz w:val="28"/>
          <w:szCs w:val="28"/>
          <w:highlight w:val="yellow"/>
        </w:rPr>
      </w:pPr>
      <w:r w:rsidRPr="005F6957">
        <w:rPr>
          <w:rStyle w:val="c0"/>
          <w:sz w:val="28"/>
          <w:szCs w:val="28"/>
        </w:rPr>
        <w:t xml:space="preserve">Одним из ключевых моментов этой методики является постоянное изменение предлагаемых обстоятельств, что является одним из основополагающих моментов методики Станиславского. Прежде, чем приступить к </w:t>
      </w:r>
      <w:r w:rsidRPr="005F6957">
        <w:rPr>
          <w:rStyle w:val="c0"/>
          <w:sz w:val="28"/>
          <w:szCs w:val="28"/>
        </w:rPr>
        <w:lastRenderedPageBreak/>
        <w:t>использованию этой методики, следует сначала стимулировать возникновение доверительных отношений, предложить ребятам поделиться актуальными проблемами, способствовать снятию ряда комплексов. В этом хорошо помогут тренинги, используемые для подготовки актеров.</w:t>
      </w:r>
    </w:p>
    <w:p w:rsidR="001C5398" w:rsidRPr="005F6957" w:rsidRDefault="001C5398" w:rsidP="001C5398">
      <w:pPr>
        <w:pStyle w:val="c1"/>
        <w:spacing w:line="276" w:lineRule="auto"/>
        <w:ind w:right="-144"/>
        <w:rPr>
          <w:sz w:val="28"/>
          <w:szCs w:val="28"/>
          <w:highlight w:val="yellow"/>
        </w:rPr>
      </w:pPr>
      <w:r w:rsidRPr="005F6957">
        <w:rPr>
          <w:rStyle w:val="c0"/>
          <w:sz w:val="28"/>
          <w:szCs w:val="28"/>
        </w:rPr>
        <w:t>Таким образом, в процессе деятельности возникают основные характеристики коллектива: совместная деятельность, единство цели (в рамках каждой отдельно взятой дилеммы) и методов ее достижения, наличие общих интересов и относительная устойчивость и длительность функционирования, что является хорошей основой для театрального коллектива.</w:t>
      </w:r>
    </w:p>
    <w:p w:rsidR="001C5398" w:rsidRPr="005F6957" w:rsidRDefault="001C5398" w:rsidP="001C5398">
      <w:pPr>
        <w:pStyle w:val="c1"/>
        <w:spacing w:line="276" w:lineRule="auto"/>
        <w:ind w:right="-144"/>
        <w:rPr>
          <w:sz w:val="28"/>
          <w:szCs w:val="28"/>
          <w:highlight w:val="yellow"/>
        </w:rPr>
      </w:pPr>
      <w:bookmarkStart w:id="1" w:name="h.30j0zll"/>
      <w:bookmarkEnd w:id="1"/>
      <w:r w:rsidRPr="005F6957">
        <w:rPr>
          <w:rStyle w:val="c0"/>
          <w:sz w:val="28"/>
          <w:szCs w:val="28"/>
        </w:rPr>
        <w:t>Арт-терапия</w:t>
      </w:r>
    </w:p>
    <w:p w:rsidR="001C5398" w:rsidRPr="005F6957" w:rsidRDefault="001C5398" w:rsidP="001C5398">
      <w:pPr>
        <w:pStyle w:val="c1"/>
        <w:spacing w:line="276" w:lineRule="auto"/>
        <w:ind w:right="-144"/>
        <w:rPr>
          <w:sz w:val="28"/>
          <w:szCs w:val="28"/>
          <w:highlight w:val="yellow"/>
        </w:rPr>
      </w:pPr>
      <w:r w:rsidRPr="005F6957">
        <w:rPr>
          <w:rStyle w:val="c0"/>
          <w:sz w:val="28"/>
          <w:szCs w:val="28"/>
        </w:rPr>
        <w:t>Основная масса тренингов арт-терапии служат для снятия комплексов, индивидуального творческого развития, для подготовки ребят к сценическому действию, и для формирования детского коллектива.</w:t>
      </w:r>
    </w:p>
    <w:p w:rsidR="001C5398" w:rsidRPr="005F6957" w:rsidRDefault="001C5398" w:rsidP="001C5398">
      <w:pPr>
        <w:pStyle w:val="c1"/>
        <w:spacing w:line="276" w:lineRule="auto"/>
        <w:ind w:right="-144"/>
        <w:rPr>
          <w:sz w:val="28"/>
          <w:szCs w:val="28"/>
          <w:highlight w:val="yellow"/>
        </w:rPr>
      </w:pPr>
      <w:r w:rsidRPr="005F6957">
        <w:rPr>
          <w:rStyle w:val="c0"/>
          <w:sz w:val="28"/>
          <w:szCs w:val="28"/>
        </w:rPr>
        <w:t>Суть методик арт-терапии сводится к индивидуальному или групповому созданию некого художественного образа. Это может быть рисунок, пантомима, музыкальное произведение и так далее. Часто используют такой прием, как запрет на использование того или иного средства коммуникации: в каком-то тренинге нельзя говорить, в каком-то у участников завязаны глаза, в каком-то ограничены движения, что позволяет достигнуть развития других, незапрещенных средств коммуникации и способствуют повышению внимания друг к другу. Другим приемом является коллективное творчество, когда группе людей предстоит создать нечто (картину, настроение, скульптуру, фотовыставку) совместными усилиями.  В качестве тем могут быть выбраны: вода, техно, фрукты. В каждой теме должны были быть отражены следующие сюжеты: тишина, музыка, полет, движение, радость.</w:t>
      </w:r>
    </w:p>
    <w:p w:rsidR="001C5398" w:rsidRPr="005F6957" w:rsidRDefault="001C5398" w:rsidP="001C5398">
      <w:pPr>
        <w:pStyle w:val="c1"/>
        <w:spacing w:line="276" w:lineRule="auto"/>
        <w:ind w:right="-144"/>
        <w:rPr>
          <w:sz w:val="28"/>
          <w:szCs w:val="28"/>
          <w:highlight w:val="yellow"/>
        </w:rPr>
      </w:pPr>
      <w:r w:rsidRPr="005F6957">
        <w:rPr>
          <w:rStyle w:val="c0"/>
          <w:sz w:val="28"/>
          <w:szCs w:val="28"/>
        </w:rPr>
        <w:t>Подобного рода тренинги существенным образом способствуют развитию умений понимать и учитывать мнения друг друга, стремиться к общему результату.</w:t>
      </w:r>
    </w:p>
    <w:p w:rsidR="001C5398" w:rsidRPr="005F6957" w:rsidRDefault="001C5398" w:rsidP="001C5398">
      <w:pPr>
        <w:pStyle w:val="c1"/>
        <w:spacing w:line="276" w:lineRule="auto"/>
        <w:ind w:right="-144"/>
        <w:rPr>
          <w:sz w:val="28"/>
          <w:szCs w:val="28"/>
          <w:highlight w:val="yellow"/>
        </w:rPr>
      </w:pPr>
      <w:bookmarkStart w:id="2" w:name="h.1fob9te"/>
      <w:bookmarkEnd w:id="2"/>
      <w:r w:rsidRPr="005F6957">
        <w:rPr>
          <w:rStyle w:val="c0"/>
          <w:sz w:val="28"/>
          <w:szCs w:val="28"/>
        </w:rPr>
        <w:t>Сказкотерапия</w:t>
      </w:r>
    </w:p>
    <w:p w:rsidR="001C5398" w:rsidRDefault="001C5398" w:rsidP="001C5398">
      <w:pPr>
        <w:pStyle w:val="c1"/>
        <w:spacing w:line="276" w:lineRule="auto"/>
        <w:ind w:right="-144"/>
        <w:rPr>
          <w:rStyle w:val="c0"/>
          <w:sz w:val="28"/>
          <w:szCs w:val="28"/>
        </w:rPr>
      </w:pPr>
      <w:r w:rsidRPr="005F6957">
        <w:rPr>
          <w:rStyle w:val="c0"/>
          <w:sz w:val="28"/>
          <w:szCs w:val="28"/>
        </w:rPr>
        <w:t xml:space="preserve">Особенностью работы в системе сказкотерапии является взаимодействие на ценностном уровне. Психологические, культуральные, педагогические проблемы прорабатываются благодаря опоре на нравственные ориентиры, </w:t>
      </w:r>
      <w:r w:rsidRPr="005F6957">
        <w:rPr>
          <w:rStyle w:val="c0"/>
          <w:sz w:val="28"/>
          <w:szCs w:val="28"/>
        </w:rPr>
        <w:lastRenderedPageBreak/>
        <w:t>духовные ценности и личностные потенциалы. Ведущими идеями сказкотерапии являются:</w:t>
      </w:r>
      <w:r>
        <w:rPr>
          <w:rStyle w:val="c0"/>
          <w:sz w:val="28"/>
          <w:szCs w:val="28"/>
        </w:rPr>
        <w:t> </w:t>
      </w:r>
    </w:p>
    <w:p w:rsidR="001C5398" w:rsidRPr="001C5398" w:rsidRDefault="001C5398" w:rsidP="001C5398">
      <w:pPr>
        <w:pStyle w:val="c1"/>
        <w:spacing w:line="276" w:lineRule="auto"/>
        <w:ind w:right="-144"/>
        <w:rPr>
          <w:rStyle w:val="c0"/>
          <w:sz w:val="28"/>
          <w:szCs w:val="28"/>
        </w:rPr>
      </w:pPr>
      <w:r w:rsidRPr="005F6957">
        <w:rPr>
          <w:rStyle w:val="c0"/>
          <w:sz w:val="28"/>
          <w:szCs w:val="28"/>
        </w:rPr>
        <w:sym w:font="Symbol" w:char="F0B7"/>
      </w:r>
      <w:r w:rsidRPr="005F6957">
        <w:rPr>
          <w:rStyle w:val="c0"/>
          <w:sz w:val="28"/>
          <w:szCs w:val="28"/>
        </w:rPr>
        <w:t xml:space="preserve"> </w:t>
      </w:r>
      <w:r>
        <w:rPr>
          <w:rStyle w:val="c0"/>
          <w:sz w:val="28"/>
          <w:szCs w:val="28"/>
        </w:rPr>
        <w:t xml:space="preserve"> </w:t>
      </w:r>
      <w:r w:rsidRPr="005F6957">
        <w:rPr>
          <w:rStyle w:val="c0"/>
          <w:sz w:val="28"/>
          <w:szCs w:val="28"/>
        </w:rPr>
        <w:t>осознание своих потенциалов, возможностей и ценности собственной жизни;</w:t>
      </w:r>
    </w:p>
    <w:p w:rsidR="001C5398" w:rsidRDefault="001C5398" w:rsidP="001C5398">
      <w:pPr>
        <w:pStyle w:val="c1"/>
        <w:tabs>
          <w:tab w:val="left" w:pos="0"/>
        </w:tabs>
        <w:spacing w:line="276" w:lineRule="auto"/>
        <w:ind w:right="-144"/>
        <w:rPr>
          <w:rStyle w:val="c0"/>
          <w:sz w:val="28"/>
          <w:szCs w:val="28"/>
        </w:rPr>
      </w:pPr>
      <w:r w:rsidRPr="005F6957">
        <w:rPr>
          <w:rStyle w:val="c0"/>
          <w:sz w:val="28"/>
          <w:szCs w:val="28"/>
        </w:rPr>
        <w:sym w:font="Symbol" w:char="F0B7"/>
      </w:r>
      <w:r w:rsidRPr="005F6957">
        <w:rPr>
          <w:rStyle w:val="c0"/>
          <w:sz w:val="28"/>
          <w:szCs w:val="28"/>
        </w:rPr>
        <w:t xml:space="preserve">  понимание причинно-следственных связей событий и поступков;</w:t>
      </w:r>
    </w:p>
    <w:p w:rsidR="001C5398" w:rsidRDefault="001C5398" w:rsidP="001C5398">
      <w:pPr>
        <w:pStyle w:val="c1"/>
        <w:tabs>
          <w:tab w:val="left" w:pos="0"/>
        </w:tabs>
        <w:spacing w:line="276" w:lineRule="auto"/>
        <w:ind w:right="-144"/>
        <w:rPr>
          <w:rStyle w:val="c0"/>
          <w:sz w:val="28"/>
          <w:szCs w:val="28"/>
        </w:rPr>
      </w:pPr>
      <w:r w:rsidRPr="005F6957">
        <w:rPr>
          <w:rStyle w:val="c0"/>
          <w:sz w:val="28"/>
          <w:szCs w:val="28"/>
        </w:rPr>
        <w:sym w:font="Symbol" w:char="F0B7"/>
      </w:r>
      <w:r w:rsidRPr="005F6957">
        <w:rPr>
          <w:rStyle w:val="c0"/>
          <w:sz w:val="28"/>
          <w:szCs w:val="28"/>
        </w:rPr>
        <w:t xml:space="preserve"> познание разных стилей мироощущения;</w:t>
      </w:r>
    </w:p>
    <w:p w:rsidR="001C5398" w:rsidRDefault="001C5398" w:rsidP="001C5398">
      <w:pPr>
        <w:pStyle w:val="c1"/>
        <w:tabs>
          <w:tab w:val="left" w:pos="0"/>
        </w:tabs>
        <w:spacing w:line="276" w:lineRule="auto"/>
        <w:ind w:right="-144"/>
        <w:rPr>
          <w:rStyle w:val="c0"/>
          <w:sz w:val="28"/>
          <w:szCs w:val="28"/>
        </w:rPr>
      </w:pPr>
      <w:r w:rsidRPr="005F6957">
        <w:rPr>
          <w:rStyle w:val="c0"/>
          <w:sz w:val="28"/>
          <w:szCs w:val="28"/>
        </w:rPr>
        <w:sym w:font="Symbol" w:char="F0B7"/>
      </w:r>
      <w:r w:rsidRPr="005F6957">
        <w:rPr>
          <w:rStyle w:val="c0"/>
          <w:sz w:val="28"/>
          <w:szCs w:val="28"/>
        </w:rPr>
        <w:t xml:space="preserve"> осмысленное созидательное взаимодействие с окружающим миром;</w:t>
      </w:r>
    </w:p>
    <w:p w:rsidR="001C5398" w:rsidRPr="001C5398" w:rsidRDefault="001C5398" w:rsidP="001C5398">
      <w:pPr>
        <w:pStyle w:val="c1"/>
        <w:tabs>
          <w:tab w:val="left" w:pos="0"/>
        </w:tabs>
        <w:spacing w:line="276" w:lineRule="auto"/>
        <w:ind w:right="-144"/>
        <w:rPr>
          <w:sz w:val="28"/>
          <w:szCs w:val="28"/>
          <w:highlight w:val="yellow"/>
        </w:rPr>
      </w:pPr>
      <w:r w:rsidRPr="005F6957">
        <w:rPr>
          <w:rStyle w:val="c0"/>
          <w:sz w:val="28"/>
          <w:szCs w:val="28"/>
        </w:rPr>
        <w:sym w:font="Symbol" w:char="F0B7"/>
      </w:r>
      <w:r w:rsidRPr="005F6957">
        <w:rPr>
          <w:rStyle w:val="c0"/>
          <w:sz w:val="28"/>
          <w:szCs w:val="28"/>
        </w:rPr>
        <w:t xml:space="preserve"> внутреннее ощущение силы и гармонии.</w:t>
      </w:r>
    </w:p>
    <w:p w:rsidR="001C5398" w:rsidRPr="005F6957" w:rsidRDefault="001C5398" w:rsidP="001C5398">
      <w:pPr>
        <w:pStyle w:val="c1"/>
        <w:spacing w:line="276" w:lineRule="auto"/>
        <w:ind w:right="-144"/>
        <w:rPr>
          <w:sz w:val="28"/>
          <w:szCs w:val="28"/>
          <w:highlight w:val="yellow"/>
        </w:rPr>
      </w:pPr>
      <w:r w:rsidRPr="005F6957">
        <w:rPr>
          <w:rStyle w:val="c0"/>
          <w:sz w:val="28"/>
          <w:szCs w:val="28"/>
        </w:rPr>
        <w:t>Современная сказкотерапия имеет три основных направления: диагностический; воздействующий и профилактический (или развивающий).</w:t>
      </w:r>
    </w:p>
    <w:p w:rsidR="001C5398" w:rsidRPr="005F6957" w:rsidRDefault="001C5398" w:rsidP="001C5398">
      <w:pPr>
        <w:pStyle w:val="c1"/>
        <w:spacing w:line="276" w:lineRule="auto"/>
        <w:ind w:right="-144"/>
        <w:jc w:val="both"/>
        <w:rPr>
          <w:sz w:val="28"/>
          <w:szCs w:val="28"/>
        </w:rPr>
      </w:pPr>
      <w:r w:rsidRPr="005F6957">
        <w:rPr>
          <w:rStyle w:val="c0"/>
          <w:sz w:val="28"/>
          <w:szCs w:val="28"/>
        </w:rPr>
        <w:t>Использование театральных методик в совокупности с совместной деятельностью, ориентированной на получение социального театрального продукта, безусловно, способствует формированию коллектива и развитию социальных навыков детей.</w:t>
      </w:r>
    </w:p>
    <w:p w:rsidR="00256371" w:rsidRPr="00BD62A5" w:rsidRDefault="00256371" w:rsidP="00BD62A5">
      <w:pPr>
        <w:spacing w:line="276" w:lineRule="auto"/>
        <w:ind w:right="-144"/>
      </w:pPr>
    </w:p>
    <w:p w:rsidR="00256371" w:rsidRPr="00AE173B" w:rsidRDefault="00BD62A5" w:rsidP="00BD62A5">
      <w:pPr>
        <w:pStyle w:val="Iauiue"/>
        <w:widowControl/>
        <w:ind w:firstLine="709"/>
        <w:jc w:val="center"/>
        <w:rPr>
          <w:b/>
          <w:color w:val="222222"/>
          <w:sz w:val="28"/>
          <w:szCs w:val="28"/>
          <w:shd w:val="clear" w:color="auto" w:fill="FFFFFF"/>
        </w:rPr>
      </w:pPr>
      <w:r>
        <w:rPr>
          <w:b/>
          <w:color w:val="222222"/>
          <w:sz w:val="28"/>
          <w:szCs w:val="28"/>
          <w:shd w:val="clear" w:color="auto" w:fill="FFFFFF"/>
        </w:rPr>
        <w:t xml:space="preserve">8. </w:t>
      </w:r>
      <w:r w:rsidR="00256371" w:rsidRPr="00AE173B">
        <w:rPr>
          <w:b/>
          <w:color w:val="222222"/>
          <w:sz w:val="28"/>
          <w:szCs w:val="28"/>
          <w:shd w:val="clear" w:color="auto" w:fill="FFFFFF"/>
        </w:rPr>
        <w:t>Мониторинг эффективности реализации Проекта</w:t>
      </w:r>
    </w:p>
    <w:p w:rsidR="00256371" w:rsidRPr="00AE173B" w:rsidRDefault="00256371" w:rsidP="00AE173B">
      <w:pPr>
        <w:pStyle w:val="Iauiue"/>
        <w:widowControl/>
        <w:ind w:firstLine="709"/>
        <w:jc w:val="both"/>
        <w:rPr>
          <w:color w:val="222222"/>
          <w:sz w:val="28"/>
          <w:szCs w:val="28"/>
          <w:shd w:val="clear" w:color="auto" w:fill="FFFFFF"/>
        </w:rPr>
      </w:pPr>
      <w:r w:rsidRPr="00AE173B">
        <w:rPr>
          <w:color w:val="222222"/>
          <w:sz w:val="28"/>
          <w:szCs w:val="28"/>
          <w:shd w:val="clear" w:color="auto" w:fill="FFFFFF"/>
        </w:rPr>
        <w:t>На первичном этапе реализации проекта проводится анкетирование участников на предмет их заинтересованности, определения тематики проблемных зон, временных возможностей и предпочтений участников Проекта. В исследовании принимают активное участие ответственные исполнители от образовательных учреждений. Анализ полученных результатов позволяет сформировать  мотивированную группу участников Проекта</w:t>
      </w:r>
      <w:r w:rsidR="00D61F3E">
        <w:rPr>
          <w:color w:val="222222"/>
          <w:sz w:val="28"/>
          <w:szCs w:val="28"/>
          <w:shd w:val="clear" w:color="auto" w:fill="FFFFFF"/>
        </w:rPr>
        <w:t>.</w:t>
      </w:r>
    </w:p>
    <w:p w:rsidR="00256371" w:rsidRPr="00AE173B" w:rsidRDefault="00256371" w:rsidP="00AE173B">
      <w:pPr>
        <w:pStyle w:val="Iauiue"/>
        <w:widowControl/>
        <w:ind w:firstLine="709"/>
        <w:jc w:val="both"/>
        <w:rPr>
          <w:color w:val="222222"/>
          <w:sz w:val="28"/>
          <w:szCs w:val="28"/>
          <w:shd w:val="clear" w:color="auto" w:fill="FFFFFF"/>
        </w:rPr>
      </w:pPr>
      <w:r w:rsidRPr="00AE173B">
        <w:rPr>
          <w:color w:val="222222"/>
          <w:sz w:val="28"/>
          <w:szCs w:val="28"/>
          <w:shd w:val="clear" w:color="auto" w:fill="FFFFFF"/>
        </w:rPr>
        <w:t>Промежуточные диагностические процедуры позволяют определить:  уровень сплоченности временного детского коллектива, уровень информированности о способах решения актуальных для подростков социальных задач, уровень тревожности, агрессивности и склонности в саморазрушающему поведению.</w:t>
      </w:r>
    </w:p>
    <w:p w:rsidR="00256371" w:rsidRPr="00AE173B" w:rsidRDefault="00256371" w:rsidP="00AE173B">
      <w:pPr>
        <w:pStyle w:val="Iauiue"/>
        <w:widowControl/>
        <w:ind w:firstLine="709"/>
        <w:jc w:val="both"/>
        <w:rPr>
          <w:color w:val="222222"/>
          <w:sz w:val="28"/>
          <w:szCs w:val="28"/>
          <w:shd w:val="clear" w:color="auto" w:fill="FFFFFF"/>
        </w:rPr>
      </w:pPr>
      <w:r w:rsidRPr="00AE173B">
        <w:rPr>
          <w:color w:val="222222"/>
          <w:sz w:val="28"/>
          <w:szCs w:val="28"/>
          <w:shd w:val="clear" w:color="auto" w:fill="FFFFFF"/>
        </w:rPr>
        <w:t>Итоговый диагностический срез позволяет увидеть динамику ранее представленных показателей.</w:t>
      </w:r>
    </w:p>
    <w:p w:rsidR="00256371" w:rsidRDefault="00256371" w:rsidP="00AE173B">
      <w:pPr>
        <w:pStyle w:val="Iauiue"/>
        <w:widowControl/>
        <w:ind w:firstLine="709"/>
        <w:jc w:val="both"/>
        <w:rPr>
          <w:color w:val="222222"/>
          <w:sz w:val="28"/>
          <w:szCs w:val="28"/>
          <w:shd w:val="clear" w:color="auto" w:fill="FFFFFF"/>
        </w:rPr>
      </w:pPr>
      <w:r w:rsidRPr="00AE173B">
        <w:rPr>
          <w:color w:val="222222"/>
          <w:sz w:val="28"/>
          <w:szCs w:val="28"/>
          <w:shd w:val="clear" w:color="auto" w:fill="FFFFFF"/>
        </w:rPr>
        <w:t>В качестве инструментария в работе применяются анкеты, наблюдение, анализ продуктов творчества, проективные диагностические методики, стандартизированные, надежные, валидные тесты.</w:t>
      </w:r>
    </w:p>
    <w:p w:rsidR="005A3F27" w:rsidRPr="00AE173B" w:rsidRDefault="005A3F27" w:rsidP="005A3F27">
      <w:pPr>
        <w:pStyle w:val="Iauiue"/>
        <w:widowControl/>
        <w:ind w:firstLine="709"/>
        <w:jc w:val="both"/>
        <w:rPr>
          <w:color w:val="222222"/>
          <w:sz w:val="28"/>
          <w:szCs w:val="28"/>
          <w:shd w:val="clear" w:color="auto" w:fill="FFFFFF"/>
        </w:rPr>
      </w:pPr>
      <w:r>
        <w:rPr>
          <w:sz w:val="28"/>
          <w:szCs w:val="28"/>
        </w:rPr>
        <w:t>В</w:t>
      </w:r>
      <w:r w:rsidRPr="00404233">
        <w:rPr>
          <w:sz w:val="28"/>
          <w:szCs w:val="28"/>
        </w:rPr>
        <w:t xml:space="preserve"> ходе реализации технологии ребята получают возможность проживания различных социальных проб</w:t>
      </w:r>
      <w:r>
        <w:rPr>
          <w:sz w:val="28"/>
          <w:szCs w:val="28"/>
        </w:rPr>
        <w:t>,</w:t>
      </w:r>
      <w:r w:rsidRPr="00404233">
        <w:rPr>
          <w:sz w:val="28"/>
          <w:szCs w:val="28"/>
        </w:rPr>
        <w:t xml:space="preserve"> овладевают системой ролей, </w:t>
      </w:r>
      <w:r w:rsidRPr="00404233">
        <w:rPr>
          <w:sz w:val="28"/>
          <w:szCs w:val="28"/>
        </w:rPr>
        <w:lastRenderedPageBreak/>
        <w:t xml:space="preserve">усваивают </w:t>
      </w:r>
      <w:r>
        <w:rPr>
          <w:sz w:val="28"/>
          <w:szCs w:val="28"/>
        </w:rPr>
        <w:t>нормы</w:t>
      </w:r>
      <w:r w:rsidRPr="00404233">
        <w:rPr>
          <w:sz w:val="28"/>
          <w:szCs w:val="28"/>
        </w:rPr>
        <w:t xml:space="preserve"> и осознают общественный смысл своих действий.</w:t>
      </w:r>
      <w:r w:rsidRPr="00404233">
        <w:rPr>
          <w:color w:val="000000"/>
          <w:sz w:val="28"/>
          <w:szCs w:val="28"/>
        </w:rPr>
        <w:t xml:space="preserve"> Подростки обсуждают и представляют зрителям свой взгляд на проблемы</w:t>
      </w:r>
      <w:r w:rsidRPr="00404233">
        <w:rPr>
          <w:sz w:val="28"/>
          <w:szCs w:val="28"/>
        </w:rPr>
        <w:t xml:space="preserve"> </w:t>
      </w:r>
      <w:r w:rsidRPr="00404233">
        <w:rPr>
          <w:color w:val="000000"/>
          <w:sz w:val="28"/>
          <w:szCs w:val="28"/>
        </w:rPr>
        <w:t>зависимого поведения (алкоголизм, наркомания, токсикомания, игромания, интернет-зависимость);</w:t>
      </w:r>
      <w:r w:rsidRPr="00404233">
        <w:rPr>
          <w:sz w:val="28"/>
          <w:szCs w:val="28"/>
        </w:rPr>
        <w:t xml:space="preserve"> актуальные в подростковом возрасте вопросы (</w:t>
      </w:r>
      <w:r w:rsidRPr="00404233">
        <w:rPr>
          <w:color w:val="000000"/>
          <w:sz w:val="28"/>
          <w:szCs w:val="28"/>
        </w:rPr>
        <w:t>употребление ненормативной лексики</w:t>
      </w:r>
      <w:r w:rsidRPr="008A25A6">
        <w:rPr>
          <w:color w:val="000000"/>
          <w:sz w:val="28"/>
          <w:szCs w:val="28"/>
        </w:rPr>
        <w:t>;</w:t>
      </w:r>
      <w:r w:rsidRPr="008A25A6">
        <w:rPr>
          <w:sz w:val="28"/>
          <w:szCs w:val="28"/>
        </w:rPr>
        <w:t xml:space="preserve"> ранняя подростковая </w:t>
      </w:r>
      <w:r w:rsidRPr="008A25A6">
        <w:rPr>
          <w:color w:val="000000"/>
          <w:sz w:val="28"/>
          <w:szCs w:val="28"/>
        </w:rPr>
        <w:t>беремен</w:t>
      </w:r>
      <w:r>
        <w:rPr>
          <w:color w:val="000000"/>
          <w:sz w:val="28"/>
          <w:szCs w:val="28"/>
        </w:rPr>
        <w:t>ность; подростковый суицид</w:t>
      </w:r>
      <w:r w:rsidRPr="008A25A6">
        <w:rPr>
          <w:color w:val="000000"/>
          <w:sz w:val="28"/>
          <w:szCs w:val="28"/>
        </w:rPr>
        <w:t>). За 1,5 года проведено</w:t>
      </w:r>
      <w:r>
        <w:rPr>
          <w:color w:val="000000"/>
          <w:sz w:val="28"/>
          <w:szCs w:val="28"/>
        </w:rPr>
        <w:t xml:space="preserve"> 11 спектаклей, 11 </w:t>
      </w:r>
      <w:r w:rsidRPr="008A25A6">
        <w:rPr>
          <w:color w:val="000000"/>
          <w:sz w:val="28"/>
          <w:szCs w:val="28"/>
        </w:rPr>
        <w:t xml:space="preserve">фасилитаций для </w:t>
      </w:r>
      <w:r>
        <w:rPr>
          <w:color w:val="000000"/>
          <w:sz w:val="28"/>
          <w:szCs w:val="28"/>
        </w:rPr>
        <w:t>980</w:t>
      </w:r>
      <w:r w:rsidRPr="008A25A6">
        <w:rPr>
          <w:color w:val="000000"/>
          <w:sz w:val="28"/>
          <w:szCs w:val="28"/>
        </w:rPr>
        <w:t xml:space="preserve"> ребят </w:t>
      </w:r>
      <w:r w:rsidR="003A629F">
        <w:rPr>
          <w:color w:val="000000"/>
          <w:sz w:val="28"/>
          <w:szCs w:val="28"/>
        </w:rPr>
        <w:t xml:space="preserve">г. </w:t>
      </w:r>
      <w:r w:rsidRPr="008A25A6">
        <w:rPr>
          <w:color w:val="000000"/>
          <w:sz w:val="28"/>
          <w:szCs w:val="28"/>
        </w:rPr>
        <w:t>Северска</w:t>
      </w:r>
      <w:r>
        <w:rPr>
          <w:color w:val="000000"/>
          <w:sz w:val="28"/>
          <w:szCs w:val="28"/>
        </w:rPr>
        <w:t xml:space="preserve"> </w:t>
      </w:r>
      <w:r w:rsidR="003A629F">
        <w:rPr>
          <w:color w:val="000000"/>
          <w:sz w:val="28"/>
          <w:szCs w:val="28"/>
        </w:rPr>
        <w:t xml:space="preserve">и </w:t>
      </w:r>
      <w:r>
        <w:rPr>
          <w:color w:val="000000"/>
          <w:sz w:val="28"/>
          <w:szCs w:val="28"/>
        </w:rPr>
        <w:t>Томской области</w:t>
      </w:r>
      <w:r w:rsidR="00FE5C3B">
        <w:rPr>
          <w:color w:val="000000"/>
          <w:sz w:val="28"/>
          <w:szCs w:val="28"/>
        </w:rPr>
        <w:t>.</w:t>
      </w:r>
    </w:p>
    <w:p w:rsidR="00660A73" w:rsidRDefault="00660A73" w:rsidP="00AE173B">
      <w:pPr>
        <w:pStyle w:val="Iauiue"/>
        <w:widowControl/>
        <w:ind w:firstLine="709"/>
        <w:jc w:val="both"/>
        <w:rPr>
          <w:b/>
          <w:sz w:val="28"/>
          <w:szCs w:val="28"/>
        </w:rPr>
      </w:pPr>
    </w:p>
    <w:p w:rsidR="00256371" w:rsidRDefault="00256371" w:rsidP="00AE173B">
      <w:pPr>
        <w:pStyle w:val="Iauiue"/>
        <w:widowControl/>
        <w:ind w:firstLine="709"/>
        <w:jc w:val="both"/>
        <w:rPr>
          <w:b/>
          <w:sz w:val="28"/>
          <w:szCs w:val="28"/>
        </w:rPr>
      </w:pPr>
    </w:p>
    <w:p w:rsidR="00CF7FDB" w:rsidRPr="00014B10" w:rsidRDefault="00014B10" w:rsidP="00014B10">
      <w:pPr>
        <w:spacing w:after="200" w:line="276" w:lineRule="auto"/>
        <w:rPr>
          <w:rFonts w:ascii="Times New Roman" w:eastAsia="Times New Roman" w:hAnsi="Times New Roman"/>
          <w:b/>
          <w:sz w:val="28"/>
          <w:szCs w:val="28"/>
        </w:rPr>
      </w:pPr>
      <w:r>
        <w:rPr>
          <w:b/>
          <w:sz w:val="28"/>
          <w:szCs w:val="28"/>
        </w:rPr>
        <w:br w:type="page"/>
      </w:r>
    </w:p>
    <w:p w:rsidR="00256371" w:rsidRPr="00AE173B" w:rsidRDefault="00256371" w:rsidP="00AE173B">
      <w:pPr>
        <w:shd w:val="clear" w:color="auto" w:fill="FFFFFF"/>
        <w:ind w:firstLine="709"/>
        <w:jc w:val="both"/>
        <w:rPr>
          <w:rFonts w:ascii="Times New Roman" w:eastAsia="Times New Roman" w:hAnsi="Times New Roman"/>
          <w:sz w:val="28"/>
          <w:szCs w:val="28"/>
          <w:lang w:eastAsia="ru-RU"/>
        </w:rPr>
      </w:pPr>
      <w:r w:rsidRPr="00AE173B">
        <w:rPr>
          <w:rFonts w:ascii="Times New Roman" w:hAnsi="Times New Roman"/>
          <w:sz w:val="28"/>
          <w:szCs w:val="28"/>
        </w:rPr>
        <w:lastRenderedPageBreak/>
        <w:t xml:space="preserve">Занятия в Социальном театра проводятся 1-2 раза в неделю, длительностью 1,5 – 2 часа. Проводят занятия координатор и ответственные лица Проекта.  </w:t>
      </w:r>
    </w:p>
    <w:p w:rsidR="00256371" w:rsidRPr="00AE173B" w:rsidRDefault="00256371" w:rsidP="00AE173B">
      <w:pPr>
        <w:pStyle w:val="Iauiue"/>
        <w:widowControl/>
        <w:ind w:firstLine="709"/>
        <w:jc w:val="both"/>
        <w:rPr>
          <w:b/>
          <w:sz w:val="28"/>
          <w:szCs w:val="28"/>
        </w:rPr>
      </w:pPr>
    </w:p>
    <w:p w:rsidR="00E22370" w:rsidRPr="00AE173B" w:rsidRDefault="00AE173B" w:rsidP="00AE173B">
      <w:pPr>
        <w:ind w:left="360"/>
        <w:jc w:val="center"/>
        <w:rPr>
          <w:rFonts w:ascii="Times New Roman" w:hAnsi="Times New Roman"/>
          <w:b/>
          <w:sz w:val="28"/>
          <w:szCs w:val="28"/>
        </w:rPr>
      </w:pPr>
      <w:r w:rsidRPr="00AE173B">
        <w:rPr>
          <w:rFonts w:ascii="Times New Roman" w:hAnsi="Times New Roman"/>
          <w:b/>
          <w:sz w:val="28"/>
          <w:szCs w:val="28"/>
        </w:rPr>
        <w:t>Таблица 2 – Мероприятия проекта</w:t>
      </w:r>
      <w:r w:rsidR="00B10A0B" w:rsidRPr="00AE173B">
        <w:rPr>
          <w:rFonts w:ascii="Times New Roman" w:hAnsi="Times New Roman"/>
          <w:b/>
          <w:sz w:val="28"/>
          <w:szCs w:val="28"/>
        </w:rPr>
        <w:t xml:space="preserve"> «</w:t>
      </w:r>
      <w:r w:rsidR="00B1759C" w:rsidRPr="00AE173B">
        <w:rPr>
          <w:rFonts w:ascii="Times New Roman" w:hAnsi="Times New Roman"/>
          <w:b/>
          <w:sz w:val="28"/>
          <w:szCs w:val="28"/>
        </w:rPr>
        <w:t>Социальный театр</w:t>
      </w:r>
      <w:r w:rsidR="00B10A0B" w:rsidRPr="00AE173B">
        <w:rPr>
          <w:rFonts w:ascii="Times New Roman" w:hAnsi="Times New Roman"/>
          <w:b/>
          <w:sz w:val="28"/>
          <w:szCs w:val="28"/>
        </w:rPr>
        <w:t>»</w:t>
      </w:r>
    </w:p>
    <w:p w:rsidR="00E22370" w:rsidRPr="00AE173B" w:rsidRDefault="00E22370" w:rsidP="00AE173B">
      <w:pPr>
        <w:jc w:val="center"/>
        <w:rPr>
          <w:rFonts w:ascii="Times New Roman" w:hAnsi="Times New Roman"/>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6664"/>
        <w:gridCol w:w="2126"/>
      </w:tblGrid>
      <w:tr w:rsidR="007F1461" w:rsidRPr="00AE173B" w:rsidTr="00232DA2">
        <w:trPr>
          <w:cantSplit/>
          <w:trHeight w:val="417"/>
        </w:trPr>
        <w:tc>
          <w:tcPr>
            <w:tcW w:w="566" w:type="dxa"/>
            <w:tcBorders>
              <w:top w:val="single" w:sz="4" w:space="0" w:color="auto"/>
              <w:left w:val="single" w:sz="4" w:space="0" w:color="auto"/>
              <w:bottom w:val="single" w:sz="4" w:space="0" w:color="auto"/>
              <w:right w:val="single" w:sz="4" w:space="0" w:color="auto"/>
            </w:tcBorders>
            <w:vAlign w:val="center"/>
            <w:hideMark/>
          </w:tcPr>
          <w:p w:rsidR="007F1461" w:rsidRPr="00AE173B" w:rsidRDefault="00232DA2" w:rsidP="00AE173B">
            <w:pPr>
              <w:jc w:val="center"/>
              <w:rPr>
                <w:rFonts w:ascii="Times New Roman" w:hAnsi="Times New Roman"/>
                <w:b/>
                <w:sz w:val="28"/>
                <w:szCs w:val="28"/>
              </w:rPr>
            </w:pPr>
            <w:r w:rsidRPr="00AE173B">
              <w:rPr>
                <w:rFonts w:ascii="Times New Roman" w:hAnsi="Times New Roman"/>
                <w:b/>
                <w:sz w:val="28"/>
                <w:szCs w:val="28"/>
              </w:rPr>
              <w:t>№</w:t>
            </w:r>
          </w:p>
        </w:tc>
        <w:tc>
          <w:tcPr>
            <w:tcW w:w="6664" w:type="dxa"/>
            <w:tcBorders>
              <w:top w:val="single" w:sz="4" w:space="0" w:color="auto"/>
              <w:left w:val="single" w:sz="4" w:space="0" w:color="auto"/>
              <w:bottom w:val="single" w:sz="4" w:space="0" w:color="auto"/>
              <w:right w:val="single" w:sz="4" w:space="0" w:color="auto"/>
            </w:tcBorders>
            <w:vAlign w:val="center"/>
            <w:hideMark/>
          </w:tcPr>
          <w:p w:rsidR="007F1461" w:rsidRPr="00AE173B" w:rsidRDefault="00232DA2" w:rsidP="00AE173B">
            <w:pPr>
              <w:jc w:val="center"/>
              <w:rPr>
                <w:rFonts w:ascii="Times New Roman" w:hAnsi="Times New Roman"/>
                <w:b/>
                <w:sz w:val="28"/>
                <w:szCs w:val="28"/>
              </w:rPr>
            </w:pPr>
            <w:r w:rsidRPr="00AE173B">
              <w:rPr>
                <w:rFonts w:ascii="Times New Roman" w:hAnsi="Times New Roman"/>
                <w:b/>
                <w:sz w:val="28"/>
                <w:szCs w:val="28"/>
              </w:rPr>
              <w:t>Наименование мероприятий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7F1461" w:rsidRPr="00AE173B" w:rsidRDefault="00232DA2" w:rsidP="00AE173B">
            <w:pPr>
              <w:jc w:val="center"/>
              <w:rPr>
                <w:rFonts w:ascii="Times New Roman" w:hAnsi="Times New Roman"/>
                <w:b/>
                <w:sz w:val="28"/>
                <w:szCs w:val="28"/>
              </w:rPr>
            </w:pPr>
            <w:r w:rsidRPr="00AE173B">
              <w:rPr>
                <w:rFonts w:ascii="Times New Roman" w:hAnsi="Times New Roman"/>
                <w:b/>
                <w:sz w:val="28"/>
                <w:szCs w:val="28"/>
              </w:rPr>
              <w:t>Срок</w:t>
            </w:r>
          </w:p>
        </w:tc>
      </w:tr>
      <w:tr w:rsidR="00232DA2" w:rsidRPr="00AE173B" w:rsidTr="00232DA2">
        <w:trPr>
          <w:cantSplit/>
          <w:trHeight w:val="417"/>
        </w:trPr>
        <w:tc>
          <w:tcPr>
            <w:tcW w:w="566"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1</w:t>
            </w:r>
          </w:p>
        </w:tc>
        <w:tc>
          <w:tcPr>
            <w:tcW w:w="6664"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rPr>
                <w:rFonts w:ascii="Times New Roman" w:hAnsi="Times New Roman"/>
                <w:sz w:val="28"/>
                <w:szCs w:val="28"/>
              </w:rPr>
            </w:pPr>
            <w:r w:rsidRPr="00AE173B">
              <w:rPr>
                <w:rFonts w:ascii="Times New Roman" w:hAnsi="Times New Roman"/>
                <w:sz w:val="28"/>
                <w:szCs w:val="28"/>
              </w:rPr>
              <w:t>Проведение заседания рабочей группы специалистов участвующих в реализации Проекта</w:t>
            </w:r>
          </w:p>
        </w:tc>
        <w:tc>
          <w:tcPr>
            <w:tcW w:w="2126"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январь</w:t>
            </w:r>
          </w:p>
        </w:tc>
      </w:tr>
      <w:tr w:rsidR="00232DA2" w:rsidRPr="00AE173B" w:rsidTr="00232DA2">
        <w:trPr>
          <w:cantSplit/>
          <w:trHeight w:val="417"/>
        </w:trPr>
        <w:tc>
          <w:tcPr>
            <w:tcW w:w="566"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2</w:t>
            </w:r>
          </w:p>
        </w:tc>
        <w:tc>
          <w:tcPr>
            <w:tcW w:w="6664"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rPr>
                <w:rFonts w:ascii="Times New Roman" w:hAnsi="Times New Roman"/>
                <w:sz w:val="28"/>
                <w:szCs w:val="28"/>
              </w:rPr>
            </w:pPr>
            <w:r w:rsidRPr="00AE173B">
              <w:rPr>
                <w:rFonts w:ascii="Times New Roman" w:hAnsi="Times New Roman"/>
                <w:sz w:val="28"/>
                <w:szCs w:val="28"/>
              </w:rPr>
              <w:t>Изучение нормативной базы, новинок литературы по направлению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в течение года</w:t>
            </w:r>
          </w:p>
        </w:tc>
      </w:tr>
      <w:tr w:rsidR="00232DA2" w:rsidRPr="00AE173B" w:rsidTr="00232DA2">
        <w:trPr>
          <w:cantSplit/>
          <w:trHeight w:val="417"/>
        </w:trPr>
        <w:tc>
          <w:tcPr>
            <w:tcW w:w="566"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3</w:t>
            </w:r>
          </w:p>
        </w:tc>
        <w:tc>
          <w:tcPr>
            <w:tcW w:w="6664"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rPr>
                <w:rFonts w:ascii="Times New Roman" w:hAnsi="Times New Roman"/>
                <w:sz w:val="28"/>
                <w:szCs w:val="28"/>
              </w:rPr>
            </w:pPr>
            <w:r w:rsidRPr="00AE173B">
              <w:rPr>
                <w:rFonts w:ascii="Times New Roman" w:hAnsi="Times New Roman"/>
                <w:sz w:val="28"/>
                <w:szCs w:val="28"/>
              </w:rPr>
              <w:t>Семинар - тренинг для обучающихся (подготовка и показ спектакля, проведение образовательного блока (фасилитация) с привлечением ТОБОФ «Сибирь – СПИД – помощь»</w:t>
            </w:r>
          </w:p>
        </w:tc>
        <w:tc>
          <w:tcPr>
            <w:tcW w:w="2126"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октябрь</w:t>
            </w:r>
          </w:p>
        </w:tc>
      </w:tr>
      <w:tr w:rsidR="00232DA2" w:rsidRPr="00AE173B" w:rsidTr="00232DA2">
        <w:trPr>
          <w:cantSplit/>
          <w:trHeight w:val="870"/>
        </w:trPr>
        <w:tc>
          <w:tcPr>
            <w:tcW w:w="566"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4</w:t>
            </w:r>
          </w:p>
        </w:tc>
        <w:tc>
          <w:tcPr>
            <w:tcW w:w="6664"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rPr>
                <w:rFonts w:ascii="Times New Roman" w:hAnsi="Times New Roman"/>
                <w:sz w:val="28"/>
                <w:szCs w:val="28"/>
              </w:rPr>
            </w:pPr>
            <w:r w:rsidRPr="00AE173B">
              <w:rPr>
                <w:rFonts w:ascii="Times New Roman" w:hAnsi="Times New Roman"/>
                <w:sz w:val="28"/>
                <w:szCs w:val="28"/>
              </w:rPr>
              <w:t>Ознакомление с опытом реализации образовательными учреждениями мероприятий муниципальных социально-педагогических проектов</w:t>
            </w:r>
          </w:p>
        </w:tc>
        <w:tc>
          <w:tcPr>
            <w:tcW w:w="2126"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в течение года</w:t>
            </w:r>
          </w:p>
        </w:tc>
      </w:tr>
      <w:tr w:rsidR="00232DA2" w:rsidRPr="00AE173B" w:rsidTr="00232DA2">
        <w:trPr>
          <w:cantSplit/>
          <w:trHeight w:val="417"/>
        </w:trPr>
        <w:tc>
          <w:tcPr>
            <w:tcW w:w="566"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5</w:t>
            </w:r>
          </w:p>
        </w:tc>
        <w:tc>
          <w:tcPr>
            <w:tcW w:w="6664"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rPr>
                <w:rFonts w:ascii="Times New Roman" w:hAnsi="Times New Roman"/>
                <w:sz w:val="28"/>
                <w:szCs w:val="28"/>
              </w:rPr>
            </w:pPr>
            <w:r w:rsidRPr="00AE173B">
              <w:rPr>
                <w:rFonts w:ascii="Times New Roman" w:hAnsi="Times New Roman"/>
                <w:sz w:val="28"/>
                <w:szCs w:val="28"/>
              </w:rPr>
              <w:t>Взаимодействие с детскими театральными коллективами ЗАТО Северск с целью обсуждения включения театральных постановок на социальные темы в репертуар на 2018 год</w:t>
            </w:r>
          </w:p>
        </w:tc>
        <w:tc>
          <w:tcPr>
            <w:tcW w:w="2126"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в течение года</w:t>
            </w:r>
          </w:p>
        </w:tc>
      </w:tr>
      <w:tr w:rsidR="00232DA2" w:rsidRPr="00AE173B" w:rsidTr="00232DA2">
        <w:trPr>
          <w:cantSplit/>
          <w:trHeight w:val="417"/>
        </w:trPr>
        <w:tc>
          <w:tcPr>
            <w:tcW w:w="566"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6</w:t>
            </w:r>
          </w:p>
        </w:tc>
        <w:tc>
          <w:tcPr>
            <w:tcW w:w="6664"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Организация  мастер-классов для детей от актеров ГДК им. Островского, Северского музыкального театра  по актерскому мастерству, сценической речи, пластическому движению</w:t>
            </w:r>
          </w:p>
        </w:tc>
        <w:tc>
          <w:tcPr>
            <w:tcW w:w="2126"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rPr>
                <w:rFonts w:ascii="Times New Roman" w:hAnsi="Times New Roman"/>
                <w:sz w:val="28"/>
                <w:szCs w:val="28"/>
              </w:rPr>
            </w:pPr>
            <w:r w:rsidRPr="00AE173B">
              <w:rPr>
                <w:rFonts w:ascii="Times New Roman" w:hAnsi="Times New Roman"/>
                <w:sz w:val="28"/>
                <w:szCs w:val="28"/>
              </w:rPr>
              <w:t>в течение года</w:t>
            </w:r>
          </w:p>
        </w:tc>
      </w:tr>
      <w:tr w:rsidR="00232DA2" w:rsidRPr="00AE173B" w:rsidTr="00232DA2">
        <w:trPr>
          <w:cantSplit/>
          <w:trHeight w:val="417"/>
        </w:trPr>
        <w:tc>
          <w:tcPr>
            <w:tcW w:w="566"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7</w:t>
            </w:r>
          </w:p>
        </w:tc>
        <w:tc>
          <w:tcPr>
            <w:tcW w:w="6664"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Организация показа  социальных спектаклей в  МОУ Северска</w:t>
            </w:r>
          </w:p>
        </w:tc>
        <w:tc>
          <w:tcPr>
            <w:tcW w:w="2126"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rPr>
                <w:rFonts w:ascii="Times New Roman" w:hAnsi="Times New Roman"/>
                <w:sz w:val="28"/>
                <w:szCs w:val="28"/>
              </w:rPr>
            </w:pPr>
            <w:r w:rsidRPr="00AE173B">
              <w:rPr>
                <w:rFonts w:ascii="Times New Roman" w:hAnsi="Times New Roman"/>
                <w:sz w:val="28"/>
                <w:szCs w:val="28"/>
              </w:rPr>
              <w:t>в течение года</w:t>
            </w:r>
          </w:p>
        </w:tc>
      </w:tr>
      <w:tr w:rsidR="00232DA2" w:rsidRPr="00AE173B" w:rsidTr="00232DA2">
        <w:trPr>
          <w:cantSplit/>
          <w:trHeight w:val="417"/>
        </w:trPr>
        <w:tc>
          <w:tcPr>
            <w:tcW w:w="566"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8</w:t>
            </w:r>
          </w:p>
        </w:tc>
        <w:tc>
          <w:tcPr>
            <w:tcW w:w="6664"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Изучение возможности организации гастролей в учреждения Томска и Томской  области (МОУ, СРЦН)</w:t>
            </w:r>
          </w:p>
        </w:tc>
        <w:tc>
          <w:tcPr>
            <w:tcW w:w="2126"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rPr>
                <w:rFonts w:ascii="Times New Roman" w:hAnsi="Times New Roman"/>
                <w:sz w:val="28"/>
                <w:szCs w:val="28"/>
              </w:rPr>
            </w:pPr>
            <w:r w:rsidRPr="00AE173B">
              <w:rPr>
                <w:rFonts w:ascii="Times New Roman" w:hAnsi="Times New Roman"/>
                <w:sz w:val="28"/>
                <w:szCs w:val="28"/>
              </w:rPr>
              <w:t>февраль – апрель</w:t>
            </w:r>
          </w:p>
        </w:tc>
      </w:tr>
      <w:tr w:rsidR="00232DA2" w:rsidRPr="00AE173B" w:rsidTr="00232DA2">
        <w:trPr>
          <w:cantSplit/>
          <w:trHeight w:val="417"/>
        </w:trPr>
        <w:tc>
          <w:tcPr>
            <w:tcW w:w="566"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9</w:t>
            </w:r>
          </w:p>
        </w:tc>
        <w:tc>
          <w:tcPr>
            <w:tcW w:w="6664"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Изучение опыта Новосибирска, Кирова, Перми о  проведении фестиваля социальных спектаклей</w:t>
            </w:r>
          </w:p>
        </w:tc>
        <w:tc>
          <w:tcPr>
            <w:tcW w:w="2126"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февраль – март</w:t>
            </w:r>
          </w:p>
        </w:tc>
      </w:tr>
      <w:tr w:rsidR="00232DA2" w:rsidRPr="00AE173B" w:rsidTr="00232DA2">
        <w:trPr>
          <w:cantSplit/>
          <w:trHeight w:val="417"/>
        </w:trPr>
        <w:tc>
          <w:tcPr>
            <w:tcW w:w="566"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10</w:t>
            </w:r>
          </w:p>
        </w:tc>
        <w:tc>
          <w:tcPr>
            <w:tcW w:w="6664"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Организация групп детей – участников для просмотра  и обсуждение видео версий социальных постановок</w:t>
            </w:r>
          </w:p>
        </w:tc>
        <w:tc>
          <w:tcPr>
            <w:tcW w:w="2126"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в течение года</w:t>
            </w:r>
          </w:p>
        </w:tc>
      </w:tr>
      <w:tr w:rsidR="00232DA2" w:rsidRPr="00AE173B" w:rsidTr="00232DA2">
        <w:trPr>
          <w:cantSplit/>
          <w:trHeight w:val="417"/>
        </w:trPr>
        <w:tc>
          <w:tcPr>
            <w:tcW w:w="566"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11</w:t>
            </w:r>
          </w:p>
        </w:tc>
        <w:tc>
          <w:tcPr>
            <w:tcW w:w="6664"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 xml:space="preserve">Проведение круглого стола «Социально – культурный проект – искусство или арт - терапия?» </w:t>
            </w:r>
          </w:p>
        </w:tc>
        <w:tc>
          <w:tcPr>
            <w:tcW w:w="2126"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в течение года</w:t>
            </w:r>
          </w:p>
        </w:tc>
      </w:tr>
      <w:tr w:rsidR="00232DA2" w:rsidRPr="00AE173B" w:rsidTr="00232DA2">
        <w:trPr>
          <w:cantSplit/>
          <w:trHeight w:val="417"/>
        </w:trPr>
        <w:tc>
          <w:tcPr>
            <w:tcW w:w="566"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12</w:t>
            </w:r>
          </w:p>
        </w:tc>
        <w:tc>
          <w:tcPr>
            <w:tcW w:w="6664"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Изучение педагогического опыта по направлению проектной деятельности. Участие в семинарах и форумах по данным направлениям.</w:t>
            </w:r>
          </w:p>
        </w:tc>
        <w:tc>
          <w:tcPr>
            <w:tcW w:w="2126"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в течение года</w:t>
            </w:r>
          </w:p>
        </w:tc>
      </w:tr>
      <w:tr w:rsidR="00232DA2" w:rsidRPr="00AE173B" w:rsidTr="00232DA2">
        <w:trPr>
          <w:cantSplit/>
          <w:trHeight w:val="417"/>
        </w:trPr>
        <w:tc>
          <w:tcPr>
            <w:tcW w:w="566"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13</w:t>
            </w:r>
          </w:p>
        </w:tc>
        <w:tc>
          <w:tcPr>
            <w:tcW w:w="6664"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shd w:val="clear" w:color="auto" w:fill="FFFFFF"/>
              </w:rPr>
              <w:t xml:space="preserve">Проведение семинара «Социальный театр: вчера, сегодня, завтра». </w:t>
            </w:r>
          </w:p>
        </w:tc>
        <w:tc>
          <w:tcPr>
            <w:tcW w:w="2126"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февраль – апрель</w:t>
            </w:r>
          </w:p>
        </w:tc>
      </w:tr>
      <w:tr w:rsidR="00232DA2" w:rsidRPr="00AE173B" w:rsidTr="00232DA2">
        <w:trPr>
          <w:cantSplit/>
          <w:trHeight w:val="417"/>
        </w:trPr>
        <w:tc>
          <w:tcPr>
            <w:tcW w:w="566"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lastRenderedPageBreak/>
              <w:t>14</w:t>
            </w:r>
          </w:p>
        </w:tc>
        <w:tc>
          <w:tcPr>
            <w:tcW w:w="6664"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shd w:val="clear" w:color="auto" w:fill="FFFFFF"/>
              </w:rPr>
            </w:pPr>
            <w:r w:rsidRPr="00AE173B">
              <w:rPr>
                <w:rFonts w:ascii="Times New Roman" w:hAnsi="Times New Roman"/>
                <w:sz w:val="28"/>
                <w:szCs w:val="28"/>
              </w:rPr>
              <w:t>Индивидуальные и групповые консультации участников муниципального социально-педагогического проекта «Социальный театр»</w:t>
            </w:r>
          </w:p>
        </w:tc>
        <w:tc>
          <w:tcPr>
            <w:tcW w:w="2126"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в течение года</w:t>
            </w:r>
          </w:p>
        </w:tc>
      </w:tr>
      <w:tr w:rsidR="00232DA2" w:rsidRPr="00AE173B" w:rsidTr="00232DA2">
        <w:trPr>
          <w:cantSplit/>
          <w:trHeight w:val="417"/>
        </w:trPr>
        <w:tc>
          <w:tcPr>
            <w:tcW w:w="566"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15</w:t>
            </w:r>
          </w:p>
        </w:tc>
        <w:tc>
          <w:tcPr>
            <w:tcW w:w="6664"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Подготовка информационно-рекламных материалов по  муниципальному социально-педагогическому проекту «Социальный театр»</w:t>
            </w:r>
          </w:p>
        </w:tc>
        <w:tc>
          <w:tcPr>
            <w:tcW w:w="2126"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в течение года</w:t>
            </w:r>
          </w:p>
        </w:tc>
      </w:tr>
      <w:tr w:rsidR="00232DA2" w:rsidRPr="00AE173B" w:rsidTr="00232DA2">
        <w:trPr>
          <w:cantSplit/>
          <w:trHeight w:val="417"/>
        </w:trPr>
        <w:tc>
          <w:tcPr>
            <w:tcW w:w="566"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16</w:t>
            </w:r>
          </w:p>
        </w:tc>
        <w:tc>
          <w:tcPr>
            <w:tcW w:w="6664"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Участие в образовательных событиях различного уровня в качестве экспертов, соведущих, ведущих</w:t>
            </w:r>
          </w:p>
        </w:tc>
        <w:tc>
          <w:tcPr>
            <w:tcW w:w="2126"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в течение года</w:t>
            </w:r>
          </w:p>
        </w:tc>
      </w:tr>
      <w:tr w:rsidR="00232DA2" w:rsidRPr="00AE173B" w:rsidTr="00232DA2">
        <w:trPr>
          <w:cantSplit/>
          <w:trHeight w:val="417"/>
        </w:trPr>
        <w:tc>
          <w:tcPr>
            <w:tcW w:w="566"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17</w:t>
            </w:r>
          </w:p>
        </w:tc>
        <w:tc>
          <w:tcPr>
            <w:tcW w:w="6664"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Подготовка итогового аналитического отчета о реализации Проекта в  2018 году</w:t>
            </w:r>
          </w:p>
        </w:tc>
        <w:tc>
          <w:tcPr>
            <w:tcW w:w="2126"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декабрь</w:t>
            </w:r>
          </w:p>
        </w:tc>
      </w:tr>
      <w:tr w:rsidR="00232DA2" w:rsidRPr="00AE173B" w:rsidTr="00232DA2">
        <w:trPr>
          <w:cantSplit/>
          <w:trHeight w:val="417"/>
        </w:trPr>
        <w:tc>
          <w:tcPr>
            <w:tcW w:w="566"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18</w:t>
            </w:r>
          </w:p>
        </w:tc>
        <w:tc>
          <w:tcPr>
            <w:tcW w:w="6664"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Информационное продвижение результатов реализации Проекта на сайте МКУ ЗАТО Северск РЦО, сайтах МОУ</w:t>
            </w:r>
          </w:p>
        </w:tc>
        <w:tc>
          <w:tcPr>
            <w:tcW w:w="2126"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в течение года</w:t>
            </w:r>
          </w:p>
        </w:tc>
      </w:tr>
      <w:tr w:rsidR="00232DA2" w:rsidRPr="00AE173B" w:rsidTr="00232DA2">
        <w:trPr>
          <w:cantSplit/>
          <w:trHeight w:val="417"/>
        </w:trPr>
        <w:tc>
          <w:tcPr>
            <w:tcW w:w="566"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19</w:t>
            </w:r>
          </w:p>
        </w:tc>
        <w:tc>
          <w:tcPr>
            <w:tcW w:w="6664"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Участие в мероприятиях различного уровня с представлением  результатов реализации Проекта (очные выступления, публикации)</w:t>
            </w:r>
          </w:p>
        </w:tc>
        <w:tc>
          <w:tcPr>
            <w:tcW w:w="2126"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в течение года</w:t>
            </w:r>
          </w:p>
        </w:tc>
      </w:tr>
      <w:tr w:rsidR="00232DA2" w:rsidRPr="00AE173B" w:rsidTr="00232DA2">
        <w:trPr>
          <w:cantSplit/>
          <w:trHeight w:val="417"/>
        </w:trPr>
        <w:tc>
          <w:tcPr>
            <w:tcW w:w="566"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20</w:t>
            </w:r>
          </w:p>
        </w:tc>
        <w:tc>
          <w:tcPr>
            <w:tcW w:w="6664"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Проведение информационной - агитационной работы в общеобразовательных учреждениях города, с целью вовлечения несовершеннолетних к участию в проекте</w:t>
            </w:r>
          </w:p>
        </w:tc>
        <w:tc>
          <w:tcPr>
            <w:tcW w:w="2126"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в течение года</w:t>
            </w:r>
          </w:p>
        </w:tc>
      </w:tr>
      <w:tr w:rsidR="00232DA2" w:rsidRPr="00AE173B" w:rsidTr="00232DA2">
        <w:trPr>
          <w:cantSplit/>
          <w:trHeight w:val="417"/>
        </w:trPr>
        <w:tc>
          <w:tcPr>
            <w:tcW w:w="566"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21</w:t>
            </w:r>
          </w:p>
        </w:tc>
        <w:tc>
          <w:tcPr>
            <w:tcW w:w="6664"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Обеспечение организационно-методического взаимодействия с социальными партнерами, согласно направлению проектной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в течение года</w:t>
            </w:r>
          </w:p>
        </w:tc>
      </w:tr>
      <w:tr w:rsidR="00232DA2" w:rsidRPr="00AE173B" w:rsidTr="00232DA2">
        <w:trPr>
          <w:cantSplit/>
          <w:trHeight w:val="417"/>
        </w:trPr>
        <w:tc>
          <w:tcPr>
            <w:tcW w:w="566"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22</w:t>
            </w:r>
          </w:p>
        </w:tc>
        <w:tc>
          <w:tcPr>
            <w:tcW w:w="6664"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Организация экскурсий в учреждения культуры с целью ознакомления с театральным искусством (взаимодействие с социальными партнерами)</w:t>
            </w:r>
          </w:p>
        </w:tc>
        <w:tc>
          <w:tcPr>
            <w:tcW w:w="2126"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в течение года</w:t>
            </w:r>
          </w:p>
        </w:tc>
      </w:tr>
      <w:tr w:rsidR="00232DA2" w:rsidRPr="00AE173B" w:rsidTr="00232DA2">
        <w:trPr>
          <w:cantSplit/>
          <w:trHeight w:val="417"/>
        </w:trPr>
        <w:tc>
          <w:tcPr>
            <w:tcW w:w="566"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23</w:t>
            </w:r>
          </w:p>
        </w:tc>
        <w:tc>
          <w:tcPr>
            <w:tcW w:w="6664"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Осуществление взаимодействия с координаторами других социально-значимых проектов  для организации и проведения совместных  мероприятий</w:t>
            </w:r>
          </w:p>
        </w:tc>
        <w:tc>
          <w:tcPr>
            <w:tcW w:w="2126"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в течение года</w:t>
            </w:r>
          </w:p>
        </w:tc>
      </w:tr>
      <w:tr w:rsidR="00232DA2" w:rsidRPr="00AE173B" w:rsidTr="00232DA2">
        <w:trPr>
          <w:cantSplit/>
          <w:trHeight w:val="417"/>
        </w:trPr>
        <w:tc>
          <w:tcPr>
            <w:tcW w:w="566"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24</w:t>
            </w:r>
          </w:p>
        </w:tc>
        <w:tc>
          <w:tcPr>
            <w:tcW w:w="6664"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Подготовка  сертификатов  участникам Проекта и благодарственных писем (благодарностей) социальным партнерам</w:t>
            </w:r>
          </w:p>
        </w:tc>
        <w:tc>
          <w:tcPr>
            <w:tcW w:w="2126"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в течение года</w:t>
            </w:r>
          </w:p>
        </w:tc>
      </w:tr>
      <w:tr w:rsidR="00232DA2" w:rsidRPr="00AE173B" w:rsidTr="00232DA2">
        <w:trPr>
          <w:cantSplit/>
          <w:trHeight w:val="417"/>
        </w:trPr>
        <w:tc>
          <w:tcPr>
            <w:tcW w:w="566"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25</w:t>
            </w:r>
          </w:p>
        </w:tc>
        <w:tc>
          <w:tcPr>
            <w:tcW w:w="6664"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Подготовка информационно-методической и рекламной продукции по направлению проектной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232DA2" w:rsidRPr="00AE173B" w:rsidRDefault="00232DA2" w:rsidP="00AE173B">
            <w:pPr>
              <w:jc w:val="both"/>
              <w:rPr>
                <w:rFonts w:ascii="Times New Roman" w:hAnsi="Times New Roman"/>
                <w:sz w:val="28"/>
                <w:szCs w:val="28"/>
              </w:rPr>
            </w:pPr>
            <w:r w:rsidRPr="00AE173B">
              <w:rPr>
                <w:rFonts w:ascii="Times New Roman" w:hAnsi="Times New Roman"/>
                <w:sz w:val="28"/>
                <w:szCs w:val="28"/>
              </w:rPr>
              <w:t>в течение года</w:t>
            </w:r>
          </w:p>
        </w:tc>
      </w:tr>
    </w:tbl>
    <w:p w:rsidR="00E22370" w:rsidRPr="00AE173B" w:rsidRDefault="00E22370" w:rsidP="00AE173B">
      <w:pPr>
        <w:pStyle w:val="aa"/>
        <w:jc w:val="center"/>
        <w:rPr>
          <w:rFonts w:ascii="Times New Roman" w:hAnsi="Times New Roman"/>
          <w:b/>
          <w:sz w:val="28"/>
          <w:szCs w:val="28"/>
        </w:rPr>
      </w:pPr>
    </w:p>
    <w:p w:rsidR="00A87459" w:rsidRPr="00AE173B" w:rsidRDefault="00AE173B" w:rsidP="00AE173B">
      <w:pPr>
        <w:ind w:firstLine="709"/>
        <w:jc w:val="both"/>
        <w:rPr>
          <w:rFonts w:ascii="Times New Roman" w:hAnsi="Times New Roman"/>
          <w:sz w:val="28"/>
          <w:szCs w:val="28"/>
          <w:lang w:eastAsia="ru-RU"/>
        </w:rPr>
      </w:pPr>
      <w:r w:rsidRPr="00AE173B">
        <w:rPr>
          <w:rFonts w:ascii="Times New Roman" w:hAnsi="Times New Roman"/>
          <w:sz w:val="28"/>
          <w:szCs w:val="28"/>
          <w:lang w:eastAsia="ru-RU"/>
        </w:rPr>
        <w:t>Таким образом, р</w:t>
      </w:r>
      <w:r w:rsidR="00A87459" w:rsidRPr="00AE173B">
        <w:rPr>
          <w:rFonts w:ascii="Times New Roman" w:hAnsi="Times New Roman"/>
          <w:sz w:val="28"/>
          <w:szCs w:val="28"/>
          <w:lang w:eastAsia="ru-RU"/>
        </w:rPr>
        <w:t>еализ</w:t>
      </w:r>
      <w:r w:rsidRPr="00AE173B">
        <w:rPr>
          <w:rFonts w:ascii="Times New Roman" w:hAnsi="Times New Roman"/>
          <w:sz w:val="28"/>
          <w:szCs w:val="28"/>
          <w:lang w:eastAsia="ru-RU"/>
        </w:rPr>
        <w:t>ация проекта позволяет достичь</w:t>
      </w:r>
      <w:r w:rsidR="00A87459" w:rsidRPr="00AE173B">
        <w:rPr>
          <w:rFonts w:ascii="Times New Roman" w:hAnsi="Times New Roman"/>
          <w:sz w:val="28"/>
          <w:szCs w:val="28"/>
          <w:lang w:eastAsia="ru-RU"/>
        </w:rPr>
        <w:t xml:space="preserve"> следующи</w:t>
      </w:r>
      <w:r w:rsidRPr="00AE173B">
        <w:rPr>
          <w:rFonts w:ascii="Times New Roman" w:hAnsi="Times New Roman"/>
          <w:sz w:val="28"/>
          <w:szCs w:val="28"/>
          <w:lang w:eastAsia="ru-RU"/>
        </w:rPr>
        <w:t>х</w:t>
      </w:r>
      <w:r w:rsidR="00A87459" w:rsidRPr="00AE173B">
        <w:rPr>
          <w:rFonts w:ascii="Times New Roman" w:hAnsi="Times New Roman"/>
          <w:sz w:val="28"/>
          <w:szCs w:val="28"/>
          <w:lang w:eastAsia="ru-RU"/>
        </w:rPr>
        <w:t xml:space="preserve"> результат</w:t>
      </w:r>
      <w:r w:rsidRPr="00AE173B">
        <w:rPr>
          <w:rFonts w:ascii="Times New Roman" w:hAnsi="Times New Roman"/>
          <w:sz w:val="28"/>
          <w:szCs w:val="28"/>
          <w:lang w:eastAsia="ru-RU"/>
        </w:rPr>
        <w:t>ов</w:t>
      </w:r>
      <w:r w:rsidR="00A87459" w:rsidRPr="00AE173B">
        <w:rPr>
          <w:rFonts w:ascii="Times New Roman" w:hAnsi="Times New Roman"/>
          <w:sz w:val="28"/>
          <w:szCs w:val="28"/>
          <w:lang w:eastAsia="ru-RU"/>
        </w:rPr>
        <w:t>:</w:t>
      </w:r>
    </w:p>
    <w:p w:rsidR="00A87459" w:rsidRPr="00AE173B" w:rsidRDefault="00AE173B" w:rsidP="00AE173B">
      <w:pPr>
        <w:pStyle w:val="af0"/>
        <w:numPr>
          <w:ilvl w:val="0"/>
          <w:numId w:val="18"/>
        </w:numPr>
        <w:ind w:left="0" w:firstLine="709"/>
        <w:jc w:val="both"/>
        <w:rPr>
          <w:rFonts w:ascii="Times New Roman" w:hAnsi="Times New Roman"/>
          <w:sz w:val="28"/>
          <w:szCs w:val="28"/>
          <w:lang w:eastAsia="ru-RU"/>
        </w:rPr>
      </w:pPr>
      <w:r w:rsidRPr="00AE173B">
        <w:rPr>
          <w:rFonts w:ascii="Times New Roman" w:hAnsi="Times New Roman"/>
          <w:sz w:val="28"/>
          <w:szCs w:val="28"/>
          <w:lang w:eastAsia="ru-RU"/>
        </w:rPr>
        <w:t>п</w:t>
      </w:r>
      <w:r w:rsidR="00A87459" w:rsidRPr="00AE173B">
        <w:rPr>
          <w:rFonts w:ascii="Times New Roman" w:hAnsi="Times New Roman"/>
          <w:sz w:val="28"/>
          <w:szCs w:val="28"/>
          <w:lang w:eastAsia="ru-RU"/>
        </w:rPr>
        <w:t>овышение адаптивных возможностей подростков;</w:t>
      </w:r>
    </w:p>
    <w:p w:rsidR="00A87459" w:rsidRPr="00AE173B" w:rsidRDefault="00AE173B" w:rsidP="00AE173B">
      <w:pPr>
        <w:pStyle w:val="af0"/>
        <w:numPr>
          <w:ilvl w:val="0"/>
          <w:numId w:val="18"/>
        </w:numPr>
        <w:ind w:left="0" w:firstLine="709"/>
        <w:jc w:val="both"/>
        <w:rPr>
          <w:rFonts w:ascii="Times New Roman" w:hAnsi="Times New Roman"/>
          <w:sz w:val="28"/>
          <w:szCs w:val="28"/>
          <w:lang w:eastAsia="ru-RU"/>
        </w:rPr>
      </w:pPr>
      <w:r w:rsidRPr="00AE173B">
        <w:rPr>
          <w:rFonts w:ascii="Times New Roman" w:hAnsi="Times New Roman"/>
          <w:sz w:val="28"/>
          <w:szCs w:val="28"/>
          <w:lang w:eastAsia="ru-RU"/>
        </w:rPr>
        <w:t>п</w:t>
      </w:r>
      <w:r w:rsidR="00A87459" w:rsidRPr="00AE173B">
        <w:rPr>
          <w:rFonts w:ascii="Times New Roman" w:hAnsi="Times New Roman"/>
          <w:sz w:val="28"/>
          <w:szCs w:val="28"/>
          <w:lang w:eastAsia="ru-RU"/>
        </w:rPr>
        <w:t>овышение культурного, творческого, интеллектуального уровня подростков;</w:t>
      </w:r>
    </w:p>
    <w:p w:rsidR="00A87459" w:rsidRPr="00AE173B" w:rsidRDefault="00AE173B" w:rsidP="00AE173B">
      <w:pPr>
        <w:pStyle w:val="af0"/>
        <w:numPr>
          <w:ilvl w:val="0"/>
          <w:numId w:val="18"/>
        </w:numPr>
        <w:ind w:left="0" w:firstLine="709"/>
        <w:jc w:val="both"/>
        <w:rPr>
          <w:rFonts w:ascii="Times New Roman" w:hAnsi="Times New Roman"/>
          <w:sz w:val="28"/>
          <w:szCs w:val="28"/>
          <w:lang w:eastAsia="ru-RU"/>
        </w:rPr>
      </w:pPr>
      <w:r w:rsidRPr="00AE173B">
        <w:rPr>
          <w:rFonts w:ascii="Times New Roman" w:hAnsi="Times New Roman"/>
          <w:sz w:val="28"/>
          <w:szCs w:val="28"/>
          <w:lang w:eastAsia="ru-RU"/>
        </w:rPr>
        <w:t>с</w:t>
      </w:r>
      <w:r w:rsidR="00A87459" w:rsidRPr="00AE173B">
        <w:rPr>
          <w:rFonts w:ascii="Times New Roman" w:hAnsi="Times New Roman"/>
          <w:sz w:val="28"/>
          <w:szCs w:val="28"/>
          <w:lang w:eastAsia="ru-RU"/>
        </w:rPr>
        <w:t xml:space="preserve">оциализация подростков, навыки работы в коллективе с закреплением общего позитивного результата; </w:t>
      </w:r>
    </w:p>
    <w:p w:rsidR="00A87459" w:rsidRPr="00AE173B" w:rsidRDefault="00AE173B" w:rsidP="00AE173B">
      <w:pPr>
        <w:pStyle w:val="af0"/>
        <w:numPr>
          <w:ilvl w:val="0"/>
          <w:numId w:val="18"/>
        </w:numPr>
        <w:ind w:left="0" w:firstLine="709"/>
        <w:jc w:val="both"/>
        <w:rPr>
          <w:rFonts w:ascii="Times New Roman" w:hAnsi="Times New Roman"/>
          <w:sz w:val="28"/>
          <w:szCs w:val="28"/>
          <w:lang w:eastAsia="ru-RU"/>
        </w:rPr>
      </w:pPr>
      <w:r w:rsidRPr="00AE173B">
        <w:rPr>
          <w:rFonts w:ascii="Times New Roman" w:hAnsi="Times New Roman"/>
          <w:sz w:val="28"/>
          <w:szCs w:val="28"/>
          <w:lang w:eastAsia="ru-RU"/>
        </w:rPr>
        <w:t>с</w:t>
      </w:r>
      <w:r w:rsidR="00A87459" w:rsidRPr="00AE173B">
        <w:rPr>
          <w:rFonts w:ascii="Times New Roman" w:hAnsi="Times New Roman"/>
          <w:sz w:val="28"/>
          <w:szCs w:val="28"/>
          <w:lang w:eastAsia="ru-RU"/>
        </w:rPr>
        <w:t xml:space="preserve">нижение </w:t>
      </w:r>
      <w:r w:rsidRPr="00AE173B">
        <w:rPr>
          <w:rFonts w:ascii="Times New Roman" w:hAnsi="Times New Roman"/>
          <w:sz w:val="28"/>
          <w:szCs w:val="28"/>
          <w:lang w:eastAsia="ru-RU"/>
        </w:rPr>
        <w:t>правонарушений среди подростков.</w:t>
      </w:r>
    </w:p>
    <w:p w:rsidR="00BD62A5" w:rsidRDefault="00A87459" w:rsidP="00BD62A5">
      <w:pPr>
        <w:pStyle w:val="Iauiue"/>
        <w:widowControl/>
        <w:ind w:firstLine="709"/>
        <w:rPr>
          <w:sz w:val="28"/>
          <w:szCs w:val="28"/>
          <w:lang w:eastAsia="ru-RU"/>
        </w:rPr>
      </w:pPr>
      <w:r w:rsidRPr="00AE173B">
        <w:rPr>
          <w:sz w:val="28"/>
          <w:szCs w:val="28"/>
          <w:lang w:eastAsia="ru-RU"/>
        </w:rPr>
        <w:lastRenderedPageBreak/>
        <w:t>Эффективность данно</w:t>
      </w:r>
      <w:r w:rsidR="00451E4D">
        <w:rPr>
          <w:sz w:val="28"/>
          <w:szCs w:val="28"/>
          <w:lang w:eastAsia="ru-RU"/>
        </w:rPr>
        <w:t>го</w:t>
      </w:r>
      <w:r w:rsidRPr="00AE173B">
        <w:rPr>
          <w:sz w:val="28"/>
          <w:szCs w:val="28"/>
          <w:lang w:eastAsia="ru-RU"/>
        </w:rPr>
        <w:t xml:space="preserve"> </w:t>
      </w:r>
      <w:r w:rsidR="00451E4D">
        <w:rPr>
          <w:sz w:val="28"/>
          <w:szCs w:val="28"/>
          <w:lang w:eastAsia="ru-RU"/>
        </w:rPr>
        <w:t>проекта</w:t>
      </w:r>
      <w:r w:rsidRPr="00AE173B">
        <w:rPr>
          <w:sz w:val="28"/>
          <w:szCs w:val="28"/>
          <w:lang w:eastAsia="ru-RU"/>
        </w:rPr>
        <w:t xml:space="preserve"> заключается в том, что благодаря проживанию ситуации на сцене, мы добиваемся устойчивой жизненной позиции у несовершеннолетних, расширяем диапазон знаний у подростков о вреде потребления наркотических средств, пропа</w:t>
      </w:r>
      <w:r w:rsidR="00BD62A5">
        <w:rPr>
          <w:sz w:val="28"/>
          <w:szCs w:val="28"/>
          <w:lang w:eastAsia="ru-RU"/>
        </w:rPr>
        <w:t xml:space="preserve">гандируем здоровый образ </w:t>
      </w:r>
      <w:r w:rsidR="00E97DE8" w:rsidRPr="00AE173B">
        <w:rPr>
          <w:sz w:val="28"/>
          <w:szCs w:val="28"/>
          <w:lang w:eastAsia="ru-RU"/>
        </w:rPr>
        <w:t>жизни.</w:t>
      </w:r>
    </w:p>
    <w:p w:rsidR="00BD62A5" w:rsidRPr="00AE173B" w:rsidRDefault="00BD62A5" w:rsidP="00BD62A5">
      <w:pPr>
        <w:pStyle w:val="Iauiue"/>
        <w:widowControl/>
        <w:ind w:firstLine="709"/>
        <w:jc w:val="center"/>
        <w:rPr>
          <w:b/>
          <w:sz w:val="28"/>
          <w:szCs w:val="28"/>
        </w:rPr>
      </w:pPr>
      <w:r w:rsidRPr="00BD62A5">
        <w:rPr>
          <w:b/>
          <w:sz w:val="28"/>
          <w:szCs w:val="28"/>
        </w:rPr>
        <w:t xml:space="preserve"> </w:t>
      </w:r>
      <w:r>
        <w:rPr>
          <w:b/>
          <w:sz w:val="28"/>
          <w:szCs w:val="28"/>
        </w:rPr>
        <w:t xml:space="preserve">10. </w:t>
      </w:r>
      <w:r w:rsidRPr="00AE173B">
        <w:rPr>
          <w:b/>
          <w:sz w:val="28"/>
          <w:szCs w:val="28"/>
        </w:rPr>
        <w:t>Ожидаемые результаты реализации Проекта:</w:t>
      </w:r>
    </w:p>
    <w:p w:rsidR="00BD62A5" w:rsidRPr="00AE173B" w:rsidRDefault="00BD62A5" w:rsidP="00BD62A5">
      <w:pPr>
        <w:pStyle w:val="aa"/>
        <w:widowControl w:val="0"/>
        <w:numPr>
          <w:ilvl w:val="0"/>
          <w:numId w:val="4"/>
        </w:numPr>
        <w:ind w:left="0" w:firstLine="709"/>
        <w:jc w:val="both"/>
        <w:rPr>
          <w:rFonts w:ascii="Times New Roman" w:hAnsi="Times New Roman"/>
          <w:sz w:val="28"/>
          <w:szCs w:val="28"/>
        </w:rPr>
      </w:pPr>
      <w:r w:rsidRPr="00AE173B">
        <w:rPr>
          <w:rFonts w:ascii="Times New Roman" w:hAnsi="Times New Roman"/>
          <w:sz w:val="28"/>
          <w:szCs w:val="28"/>
        </w:rPr>
        <w:t>Несовершеннолетние участники Проекта обучатся и театральным методикам, и тому, как проводить профилактику рискованного поведения по принципу «равный–равному»;</w:t>
      </w:r>
    </w:p>
    <w:p w:rsidR="00BD62A5" w:rsidRPr="00372AF6" w:rsidRDefault="00BD62A5" w:rsidP="00BD62A5">
      <w:pPr>
        <w:pStyle w:val="aa"/>
        <w:numPr>
          <w:ilvl w:val="0"/>
          <w:numId w:val="4"/>
        </w:numPr>
        <w:ind w:left="0" w:firstLine="709"/>
        <w:jc w:val="both"/>
        <w:rPr>
          <w:rFonts w:ascii="Times New Roman" w:hAnsi="Times New Roman"/>
          <w:sz w:val="28"/>
          <w:szCs w:val="28"/>
        </w:rPr>
      </w:pPr>
      <w:r w:rsidRPr="00AE173B">
        <w:rPr>
          <w:rFonts w:ascii="Times New Roman" w:hAnsi="Times New Roman"/>
          <w:sz w:val="28"/>
          <w:szCs w:val="28"/>
        </w:rPr>
        <w:t xml:space="preserve">актеры/равные преподаватели научатся использовать импровизацию для создания сцен, доносить свои сообщения до аудитории и реализовывать образовательные задачи, создавать образ и предысторию героев, а также вовлекать </w:t>
      </w:r>
      <w:r>
        <w:rPr>
          <w:rFonts w:ascii="Times New Roman" w:hAnsi="Times New Roman"/>
          <w:sz w:val="28"/>
          <w:szCs w:val="28"/>
        </w:rPr>
        <w:t xml:space="preserve">аудиторию в активное обсуждение: </w:t>
      </w:r>
      <w:r w:rsidRPr="00372AF6">
        <w:rPr>
          <w:rFonts w:ascii="Times New Roman" w:hAnsi="Times New Roman"/>
          <w:sz w:val="28"/>
          <w:szCs w:val="28"/>
        </w:rPr>
        <w:t>буллинга, подросткового суицида, наркомании, табакокурения, употребления ПАВ,</w:t>
      </w:r>
      <w:r>
        <w:rPr>
          <w:rFonts w:ascii="Times New Roman" w:hAnsi="Times New Roman"/>
          <w:sz w:val="28"/>
          <w:szCs w:val="28"/>
        </w:rPr>
        <w:t xml:space="preserve"> </w:t>
      </w:r>
      <w:r w:rsidRPr="00372AF6">
        <w:rPr>
          <w:rFonts w:ascii="Times New Roman" w:hAnsi="Times New Roman"/>
          <w:sz w:val="28"/>
          <w:szCs w:val="28"/>
        </w:rPr>
        <w:t>дискриминации, ранней незапланированной беременнос</w:t>
      </w:r>
      <w:r>
        <w:rPr>
          <w:rFonts w:ascii="Times New Roman" w:hAnsi="Times New Roman"/>
          <w:sz w:val="28"/>
          <w:szCs w:val="28"/>
        </w:rPr>
        <w:t>ти и других социальных явлений;</w:t>
      </w:r>
    </w:p>
    <w:p w:rsidR="00BD62A5" w:rsidRPr="00AE173B" w:rsidRDefault="00BD62A5" w:rsidP="00BD62A5">
      <w:pPr>
        <w:pStyle w:val="aa"/>
        <w:widowControl w:val="0"/>
        <w:numPr>
          <w:ilvl w:val="0"/>
          <w:numId w:val="11"/>
        </w:numPr>
        <w:ind w:left="0" w:firstLine="709"/>
        <w:jc w:val="both"/>
        <w:rPr>
          <w:rFonts w:ascii="Times New Roman" w:hAnsi="Times New Roman"/>
          <w:color w:val="0070C0"/>
          <w:sz w:val="28"/>
          <w:szCs w:val="28"/>
        </w:rPr>
      </w:pPr>
      <w:r w:rsidRPr="00AE173B">
        <w:rPr>
          <w:rFonts w:ascii="Times New Roman" w:hAnsi="Times New Roman"/>
          <w:color w:val="000000" w:themeColor="text1"/>
          <w:sz w:val="28"/>
          <w:szCs w:val="28"/>
        </w:rPr>
        <w:t>показ спектакля в образовательных учреждениях ЗАТО Северска и г. Томска.</w:t>
      </w:r>
    </w:p>
    <w:p w:rsidR="00BD62A5" w:rsidRDefault="00BD62A5" w:rsidP="00BD62A5">
      <w:pPr>
        <w:pStyle w:val="Iauiue"/>
        <w:widowControl/>
        <w:ind w:firstLine="709"/>
        <w:rPr>
          <w:b/>
          <w:sz w:val="28"/>
          <w:szCs w:val="28"/>
        </w:rPr>
      </w:pPr>
    </w:p>
    <w:p w:rsidR="00BD62A5" w:rsidRPr="00AE173B" w:rsidRDefault="00BD62A5" w:rsidP="00BD62A5">
      <w:pPr>
        <w:pStyle w:val="Iauiue"/>
        <w:widowControl/>
        <w:ind w:firstLine="709"/>
        <w:jc w:val="center"/>
        <w:rPr>
          <w:b/>
          <w:sz w:val="28"/>
          <w:szCs w:val="28"/>
        </w:rPr>
      </w:pPr>
      <w:r>
        <w:rPr>
          <w:b/>
          <w:sz w:val="28"/>
          <w:szCs w:val="28"/>
        </w:rPr>
        <w:t xml:space="preserve">11. </w:t>
      </w:r>
      <w:r w:rsidRPr="00AE173B">
        <w:rPr>
          <w:b/>
          <w:sz w:val="28"/>
          <w:szCs w:val="28"/>
        </w:rPr>
        <w:t>Долгосрочный эффект реализации Проекта</w:t>
      </w:r>
    </w:p>
    <w:p w:rsidR="00BD62A5" w:rsidRPr="00AE173B" w:rsidRDefault="00BD62A5" w:rsidP="00BD62A5">
      <w:pPr>
        <w:widowControl w:val="0"/>
        <w:ind w:right="57" w:firstLine="709"/>
        <w:jc w:val="both"/>
        <w:rPr>
          <w:rFonts w:ascii="Times New Roman" w:hAnsi="Times New Roman"/>
          <w:sz w:val="28"/>
          <w:szCs w:val="28"/>
        </w:rPr>
      </w:pPr>
      <w:r w:rsidRPr="00AE173B">
        <w:rPr>
          <w:rFonts w:ascii="Times New Roman" w:hAnsi="Times New Roman"/>
          <w:sz w:val="28"/>
          <w:szCs w:val="28"/>
        </w:rPr>
        <w:t xml:space="preserve">После окончания срока реализации </w:t>
      </w:r>
      <w:r>
        <w:rPr>
          <w:rFonts w:ascii="Times New Roman" w:hAnsi="Times New Roman"/>
          <w:sz w:val="28"/>
          <w:szCs w:val="28"/>
        </w:rPr>
        <w:t>проекта</w:t>
      </w:r>
      <w:r w:rsidRPr="00AE173B">
        <w:rPr>
          <w:rFonts w:ascii="Times New Roman" w:hAnsi="Times New Roman"/>
          <w:sz w:val="28"/>
          <w:szCs w:val="28"/>
        </w:rPr>
        <w:t xml:space="preserve"> «Социальный театр» в условиях Городского дома культуры им.Н.Островского подростки смогут продолжать посещения кружков по сценической речи и развитию театрального мастерства на безвозмездной основе.</w:t>
      </w:r>
    </w:p>
    <w:p w:rsidR="00BD62A5" w:rsidRPr="00AE173B" w:rsidRDefault="00BD62A5" w:rsidP="00BD62A5">
      <w:pPr>
        <w:widowControl w:val="0"/>
        <w:ind w:right="57" w:firstLine="709"/>
        <w:jc w:val="both"/>
        <w:rPr>
          <w:rFonts w:ascii="Times New Roman" w:hAnsi="Times New Roman"/>
          <w:sz w:val="28"/>
          <w:szCs w:val="28"/>
        </w:rPr>
      </w:pPr>
      <w:r w:rsidRPr="00AE173B">
        <w:rPr>
          <w:rFonts w:ascii="Times New Roman" w:hAnsi="Times New Roman"/>
          <w:sz w:val="28"/>
          <w:szCs w:val="28"/>
        </w:rPr>
        <w:t xml:space="preserve">Тиражирование положительного опыта реализации </w:t>
      </w:r>
      <w:r>
        <w:rPr>
          <w:rFonts w:ascii="Times New Roman" w:hAnsi="Times New Roman"/>
          <w:sz w:val="28"/>
          <w:szCs w:val="28"/>
        </w:rPr>
        <w:t>проекта</w:t>
      </w:r>
      <w:r w:rsidRPr="00AE173B">
        <w:rPr>
          <w:rFonts w:ascii="Times New Roman" w:hAnsi="Times New Roman"/>
          <w:sz w:val="28"/>
          <w:szCs w:val="28"/>
        </w:rPr>
        <w:t xml:space="preserve"> «Социальный театр» предполагает:</w:t>
      </w:r>
    </w:p>
    <w:p w:rsidR="00BD62A5" w:rsidRPr="00AE173B" w:rsidRDefault="00C30E33" w:rsidP="00BD62A5">
      <w:pPr>
        <w:pStyle w:val="aa"/>
        <w:numPr>
          <w:ilvl w:val="0"/>
          <w:numId w:val="25"/>
        </w:numPr>
        <w:jc w:val="both"/>
        <w:rPr>
          <w:rFonts w:ascii="Times New Roman" w:hAnsi="Times New Roman"/>
          <w:sz w:val="28"/>
          <w:szCs w:val="28"/>
        </w:rPr>
      </w:pPr>
      <w:hyperlink r:id="rId44" w:history="1">
        <w:r w:rsidR="00BD62A5" w:rsidRPr="00AE173B">
          <w:rPr>
            <w:rStyle w:val="ab"/>
            <w:rFonts w:ascii="Times New Roman" w:hAnsi="Times New Roman"/>
            <w:sz w:val="28"/>
            <w:szCs w:val="28"/>
          </w:rPr>
          <w:t>создание и наполнение тематического раздела на официальном сайте «Независимый Северск»</w:t>
        </w:r>
      </w:hyperlink>
      <w:r w:rsidR="00BD62A5" w:rsidRPr="00AE173B">
        <w:rPr>
          <w:rFonts w:ascii="Times New Roman" w:hAnsi="Times New Roman"/>
          <w:sz w:val="28"/>
          <w:szCs w:val="28"/>
        </w:rPr>
        <w:t xml:space="preserve">, </w:t>
      </w:r>
      <w:r w:rsidR="00BD62A5">
        <w:rPr>
          <w:rFonts w:ascii="Times New Roman" w:hAnsi="Times New Roman"/>
          <w:sz w:val="28"/>
          <w:szCs w:val="28"/>
        </w:rPr>
        <w:t xml:space="preserve">в </w:t>
      </w:r>
      <w:r w:rsidR="00BD62A5" w:rsidRPr="00AE173B">
        <w:rPr>
          <w:rFonts w:ascii="Times New Roman" w:hAnsi="Times New Roman"/>
          <w:sz w:val="28"/>
          <w:szCs w:val="28"/>
        </w:rPr>
        <w:t>новостн</w:t>
      </w:r>
      <w:r w:rsidR="00BD62A5">
        <w:rPr>
          <w:rFonts w:ascii="Times New Roman" w:hAnsi="Times New Roman"/>
          <w:sz w:val="28"/>
          <w:szCs w:val="28"/>
        </w:rPr>
        <w:t>ой</w:t>
      </w:r>
      <w:r w:rsidR="00BD62A5" w:rsidRPr="00AE173B">
        <w:rPr>
          <w:rFonts w:ascii="Times New Roman" w:hAnsi="Times New Roman"/>
          <w:sz w:val="28"/>
          <w:szCs w:val="28"/>
        </w:rPr>
        <w:t xml:space="preserve"> лент</w:t>
      </w:r>
      <w:r w:rsidR="00BD62A5">
        <w:rPr>
          <w:rFonts w:ascii="Times New Roman" w:hAnsi="Times New Roman"/>
          <w:sz w:val="28"/>
          <w:szCs w:val="28"/>
        </w:rPr>
        <w:t>е</w:t>
      </w:r>
      <w:r w:rsidR="00BD62A5" w:rsidRPr="00AE173B">
        <w:rPr>
          <w:rFonts w:ascii="Times New Roman" w:hAnsi="Times New Roman"/>
          <w:sz w:val="28"/>
          <w:szCs w:val="28"/>
        </w:rPr>
        <w:t xml:space="preserve"> официального сайта МКУ ЗАТО Северск РЦО, </w:t>
      </w:r>
      <w:r w:rsidR="00BD62A5">
        <w:rPr>
          <w:rFonts w:ascii="Times New Roman" w:hAnsi="Times New Roman"/>
          <w:sz w:val="28"/>
          <w:szCs w:val="28"/>
        </w:rPr>
        <w:t xml:space="preserve">предоставление </w:t>
      </w:r>
      <w:r w:rsidR="00BD62A5" w:rsidRPr="00AE173B">
        <w:rPr>
          <w:rFonts w:ascii="Times New Roman" w:hAnsi="Times New Roman"/>
          <w:sz w:val="28"/>
          <w:szCs w:val="28"/>
        </w:rPr>
        <w:t>информаци</w:t>
      </w:r>
      <w:r w:rsidR="00BD62A5">
        <w:rPr>
          <w:rFonts w:ascii="Times New Roman" w:hAnsi="Times New Roman"/>
          <w:sz w:val="28"/>
          <w:szCs w:val="28"/>
        </w:rPr>
        <w:t>и</w:t>
      </w:r>
      <w:r w:rsidR="00BD62A5" w:rsidRPr="00AE173B">
        <w:rPr>
          <w:rFonts w:ascii="Times New Roman" w:hAnsi="Times New Roman"/>
          <w:sz w:val="28"/>
          <w:szCs w:val="28"/>
        </w:rPr>
        <w:t xml:space="preserve"> на сайтах учреждений соисполнителей; представление опыта на региональных, всероссийских площадках и форумах;</w:t>
      </w:r>
    </w:p>
    <w:p w:rsidR="00BD62A5" w:rsidRPr="00AE173B" w:rsidRDefault="00BD62A5" w:rsidP="00BD62A5">
      <w:pPr>
        <w:widowControl w:val="0"/>
        <w:numPr>
          <w:ilvl w:val="0"/>
          <w:numId w:val="2"/>
        </w:numPr>
        <w:ind w:left="0" w:right="57" w:firstLine="426"/>
        <w:jc w:val="both"/>
        <w:rPr>
          <w:rFonts w:ascii="Times New Roman" w:hAnsi="Times New Roman"/>
          <w:sz w:val="28"/>
          <w:szCs w:val="28"/>
        </w:rPr>
      </w:pPr>
      <w:r w:rsidRPr="00AE173B">
        <w:rPr>
          <w:rFonts w:ascii="Times New Roman" w:hAnsi="Times New Roman"/>
          <w:sz w:val="28"/>
          <w:szCs w:val="28"/>
        </w:rPr>
        <w:t>изготовление рекламно-печатной продукции.</w:t>
      </w:r>
    </w:p>
    <w:p w:rsidR="00BD62A5" w:rsidRDefault="00BD62A5" w:rsidP="00BD62A5">
      <w:pPr>
        <w:pStyle w:val="Iauiue"/>
        <w:widowControl/>
        <w:ind w:firstLine="709"/>
        <w:jc w:val="both"/>
        <w:rPr>
          <w:b/>
          <w:sz w:val="28"/>
          <w:szCs w:val="28"/>
        </w:rPr>
      </w:pPr>
    </w:p>
    <w:p w:rsidR="00CF3FDF" w:rsidRPr="00AE173B" w:rsidRDefault="00CF3FDF" w:rsidP="00AE173B">
      <w:pPr>
        <w:ind w:firstLine="709"/>
        <w:jc w:val="both"/>
        <w:rPr>
          <w:rFonts w:ascii="Times New Roman" w:hAnsi="Times New Roman"/>
          <w:sz w:val="28"/>
          <w:szCs w:val="28"/>
          <w:lang w:eastAsia="ru-RU"/>
        </w:rPr>
      </w:pPr>
    </w:p>
    <w:p w:rsidR="008A7EA4" w:rsidRDefault="00BD62A5" w:rsidP="00AC3D61">
      <w:pPr>
        <w:pStyle w:val="ac"/>
        <w:spacing w:before="0" w:beforeAutospacing="0" w:after="0" w:afterAutospacing="0"/>
        <w:jc w:val="center"/>
        <w:rPr>
          <w:b/>
          <w:sz w:val="28"/>
          <w:szCs w:val="28"/>
        </w:rPr>
      </w:pPr>
      <w:bookmarkStart w:id="3" w:name="_GoBack"/>
      <w:bookmarkEnd w:id="3"/>
      <w:r>
        <w:rPr>
          <w:b/>
          <w:sz w:val="28"/>
          <w:szCs w:val="28"/>
        </w:rPr>
        <w:t xml:space="preserve">12. </w:t>
      </w:r>
      <w:r w:rsidR="00AC3D61" w:rsidRPr="00AC3D61">
        <w:rPr>
          <w:b/>
          <w:sz w:val="28"/>
          <w:szCs w:val="28"/>
        </w:rPr>
        <w:t>Литература</w:t>
      </w:r>
    </w:p>
    <w:p w:rsidR="004D0CA7" w:rsidRDefault="004D0CA7" w:rsidP="00AC3D61">
      <w:pPr>
        <w:pStyle w:val="ac"/>
        <w:spacing w:before="0" w:beforeAutospacing="0" w:after="0" w:afterAutospacing="0"/>
        <w:jc w:val="center"/>
        <w:rPr>
          <w:b/>
          <w:sz w:val="28"/>
          <w:szCs w:val="28"/>
        </w:rPr>
      </w:pPr>
    </w:p>
    <w:p w:rsidR="004D0CA7" w:rsidRPr="004D0CA7" w:rsidRDefault="004D0CA7" w:rsidP="004D0CA7">
      <w:pPr>
        <w:rPr>
          <w:rFonts w:ascii="Times New Roman" w:hAnsi="Times New Roman"/>
          <w:b/>
          <w:sz w:val="24"/>
          <w:szCs w:val="24"/>
        </w:rPr>
      </w:pPr>
      <w:r w:rsidRPr="004D0CA7">
        <w:rPr>
          <w:rFonts w:ascii="Times New Roman" w:hAnsi="Times New Roman"/>
          <w:sz w:val="24"/>
          <w:szCs w:val="24"/>
        </w:rPr>
        <w:t xml:space="preserve">Андрющенко А.И. Театральная студия //Начальная школа, 2009.- №12.- с.72-74. ,Битянова М.Н. Организация психологической работы в школе/М. Н Битянова. - М. :2006., Давыдова М.А. Школьный театр: воспитание детей и воспитание родителей // Начальная школа, 2009.- №12.- с.68-70.,Леонтьев А.Н, Философия психологии: из научного наследия / А.Н. Леонтьев. - М. : Изд - во Моск. ун - та, 2007 .Мардахаев Л.В. Социальная педагогика: учебник / Л.В. Мардахаев. - М. 6 Гардарики, 2005 - 269 с .Малакуцкая С.М. Социокультурная адаптация детей в условиях дополнительного художественного образования / С.М. Малакуцкая: дис.. канд. пед. наук:13.00.05 :Москва, 2004. -175с. .Мамайчук И.И. Психологическая помощь детям с проблемами в развитии. СПб.: Речь, </w:t>
      </w:r>
      <w:r w:rsidRPr="004D0CA7">
        <w:rPr>
          <w:rFonts w:ascii="Times New Roman" w:hAnsi="Times New Roman"/>
          <w:sz w:val="24"/>
          <w:szCs w:val="24"/>
        </w:rPr>
        <w:lastRenderedPageBreak/>
        <w:t xml:space="preserve">2001. 220 с. .Наумова Н.Е. Роль педагога в приобщении детей - сирот к духовно - нравственным и социокультурным ценностям / Н.Е. Наумова. </w:t>
      </w:r>
    </w:p>
    <w:p w:rsidR="00AC3D61" w:rsidRPr="004D0CA7" w:rsidRDefault="00AC3D61" w:rsidP="00AC3D61">
      <w:pPr>
        <w:pStyle w:val="c11"/>
      </w:pPr>
      <w:r w:rsidRPr="004D0CA7">
        <w:rPr>
          <w:rStyle w:val="c0"/>
        </w:rPr>
        <w:t>Т.М. Ковалева, Н.П. Дерзков Статья «Технологии открытого образования в Московском открытом образовательном проекте» // Технологии открытого образования. Москва, 2002, http://www.thetutor.ru/pro/articles05.html</w:t>
      </w:r>
    </w:p>
    <w:p w:rsidR="00AC3D61" w:rsidRPr="004D0CA7" w:rsidRDefault="00AC3D61" w:rsidP="00AC3D61">
      <w:pPr>
        <w:pStyle w:val="c6"/>
      </w:pPr>
      <w:r w:rsidRPr="004D0CA7">
        <w:rPr>
          <w:rStyle w:val="c0"/>
        </w:rPr>
        <w:t>А. Б. Никитина, И. С. Есина Педагогический очерк "О Клубкове С. В." http://www.teatr-listopad.ru/wp-content/uploads/2008/11/klubkov.html</w:t>
      </w:r>
    </w:p>
    <w:p w:rsidR="004D0CA7" w:rsidRPr="004D0CA7" w:rsidRDefault="00AC3D61" w:rsidP="00AC3D61">
      <w:pPr>
        <w:pStyle w:val="c11"/>
      </w:pPr>
      <w:r w:rsidRPr="004D0CA7">
        <w:rPr>
          <w:rStyle w:val="c0"/>
        </w:rPr>
        <w:t> Кипнис М. Драмотерапия. Театр как инструмент решения конфликтов и способ самовыражения. – М.: Ось-89, 2002</w:t>
      </w:r>
      <w:r w:rsidR="004D0CA7">
        <w:rPr>
          <w:rStyle w:val="c0"/>
        </w:rPr>
        <w:t>.</w:t>
      </w:r>
    </w:p>
    <w:p w:rsidR="00AC3D61" w:rsidRDefault="00AC3D61" w:rsidP="00AC3D61">
      <w:pPr>
        <w:pStyle w:val="c6"/>
        <w:rPr>
          <w:rStyle w:val="c0"/>
        </w:rPr>
      </w:pPr>
      <w:r>
        <w:rPr>
          <w:rStyle w:val="c0"/>
        </w:rPr>
        <w:t>Соколов Д. Ю. Сказки и сказкотерапия. 4-е изд. – М: Институт  психотерапии, 2005.</w:t>
      </w:r>
    </w:p>
    <w:p w:rsidR="004D0CA7" w:rsidRPr="00AC3D61" w:rsidRDefault="004D0CA7" w:rsidP="00AC3D61">
      <w:pPr>
        <w:pStyle w:val="c6"/>
      </w:pPr>
    </w:p>
    <w:p w:rsidR="00AC3D61" w:rsidRDefault="00AC3D61" w:rsidP="00AC3D61">
      <w:pPr>
        <w:pStyle w:val="ac"/>
        <w:spacing w:before="0" w:beforeAutospacing="0" w:after="0" w:afterAutospacing="0"/>
        <w:jc w:val="center"/>
        <w:rPr>
          <w:b/>
          <w:sz w:val="28"/>
          <w:szCs w:val="28"/>
        </w:rPr>
      </w:pPr>
    </w:p>
    <w:p w:rsidR="004D0CA7" w:rsidRPr="00AC3D61" w:rsidRDefault="004D0CA7" w:rsidP="00AC3D61">
      <w:pPr>
        <w:pStyle w:val="ac"/>
        <w:spacing w:before="0" w:beforeAutospacing="0" w:after="0" w:afterAutospacing="0"/>
        <w:jc w:val="center"/>
        <w:rPr>
          <w:b/>
          <w:sz w:val="28"/>
          <w:szCs w:val="28"/>
        </w:rPr>
      </w:pPr>
    </w:p>
    <w:sectPr w:rsidR="004D0CA7" w:rsidRPr="00AC3D61" w:rsidSect="003C2959">
      <w:headerReference w:type="even" r:id="rId45"/>
      <w:headerReference w:type="default" r:id="rId46"/>
      <w:footerReference w:type="default" r:id="rId47"/>
      <w:footerReference w:type="first" r:id="rId4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273" w:rsidRDefault="003F5273">
      <w:r>
        <w:separator/>
      </w:r>
    </w:p>
  </w:endnote>
  <w:endnote w:type="continuationSeparator" w:id="1">
    <w:p w:rsidR="003F5273" w:rsidRDefault="003F52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41904"/>
      <w:docPartObj>
        <w:docPartGallery w:val="Page Numbers (Bottom of Page)"/>
        <w:docPartUnique/>
      </w:docPartObj>
    </w:sdtPr>
    <w:sdtContent>
      <w:p w:rsidR="00294DC9" w:rsidRDefault="00C30E33">
        <w:pPr>
          <w:pStyle w:val="af2"/>
          <w:jc w:val="right"/>
        </w:pPr>
        <w:fldSimple w:instr=" PAGE   \* MERGEFORMAT ">
          <w:r w:rsidR="004D0CA7">
            <w:rPr>
              <w:noProof/>
            </w:rPr>
            <w:t>15</w:t>
          </w:r>
        </w:fldSimple>
      </w:p>
    </w:sdtContent>
  </w:sdt>
  <w:p w:rsidR="00294DC9" w:rsidRDefault="00294DC9">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C9" w:rsidRDefault="00294DC9">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273" w:rsidRDefault="003F5273">
      <w:r>
        <w:separator/>
      </w:r>
    </w:p>
  </w:footnote>
  <w:footnote w:type="continuationSeparator" w:id="1">
    <w:p w:rsidR="003F5273" w:rsidRDefault="003F52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C9" w:rsidRDefault="00C30E33" w:rsidP="00BA7F92">
    <w:pPr>
      <w:pStyle w:val="a5"/>
      <w:framePr w:wrap="around" w:vAnchor="text" w:hAnchor="margin" w:xAlign="right" w:y="1"/>
      <w:rPr>
        <w:rStyle w:val="a7"/>
      </w:rPr>
    </w:pPr>
    <w:r>
      <w:rPr>
        <w:rStyle w:val="a7"/>
      </w:rPr>
      <w:fldChar w:fldCharType="begin"/>
    </w:r>
    <w:r w:rsidR="00294DC9">
      <w:rPr>
        <w:rStyle w:val="a7"/>
      </w:rPr>
      <w:instrText xml:space="preserve">PAGE  </w:instrText>
    </w:r>
    <w:r>
      <w:rPr>
        <w:rStyle w:val="a7"/>
      </w:rPr>
      <w:fldChar w:fldCharType="end"/>
    </w:r>
  </w:p>
  <w:p w:rsidR="00294DC9" w:rsidRDefault="00294DC9" w:rsidP="00BA7F92">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C9" w:rsidRDefault="00294DC9" w:rsidP="00BA7F92">
    <w:pPr>
      <w:pStyle w:val="a5"/>
      <w:framePr w:wrap="around" w:vAnchor="text" w:hAnchor="margin" w:xAlign="right" w:y="1"/>
      <w:rPr>
        <w:rStyle w:val="a7"/>
      </w:rPr>
    </w:pPr>
  </w:p>
  <w:p w:rsidR="00294DC9" w:rsidRDefault="00294DC9" w:rsidP="00BA7F92">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1CFE"/>
    <w:multiLevelType w:val="hybridMultilevel"/>
    <w:tmpl w:val="80745DFC"/>
    <w:lvl w:ilvl="0" w:tplc="056A2EB4">
      <w:start w:val="1"/>
      <w:numFmt w:val="decimal"/>
      <w:pStyle w:val="ArialNarrow10pt125"/>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A6C90"/>
    <w:multiLevelType w:val="hybridMultilevel"/>
    <w:tmpl w:val="1FAC5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46AA9"/>
    <w:multiLevelType w:val="hybridMultilevel"/>
    <w:tmpl w:val="32C2C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B63694"/>
    <w:multiLevelType w:val="hybridMultilevel"/>
    <w:tmpl w:val="059A2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DB7B0A"/>
    <w:multiLevelType w:val="hybridMultilevel"/>
    <w:tmpl w:val="469C39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3392B"/>
    <w:multiLevelType w:val="hybridMultilevel"/>
    <w:tmpl w:val="F1CCCBF2"/>
    <w:lvl w:ilvl="0" w:tplc="7EA6137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1BB7758D"/>
    <w:multiLevelType w:val="hybridMultilevel"/>
    <w:tmpl w:val="1A4414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EA6206"/>
    <w:multiLevelType w:val="hybridMultilevel"/>
    <w:tmpl w:val="E8F20EF2"/>
    <w:lvl w:ilvl="0" w:tplc="04190001">
      <w:start w:val="1"/>
      <w:numFmt w:val="bullet"/>
      <w:lvlText w:val=""/>
      <w:lvlJc w:val="left"/>
      <w:pPr>
        <w:ind w:left="1102" w:hanging="360"/>
      </w:pPr>
      <w:rPr>
        <w:rFonts w:ascii="Symbol" w:hAnsi="Symbol" w:hint="default"/>
      </w:rPr>
    </w:lvl>
    <w:lvl w:ilvl="1" w:tplc="04190003" w:tentative="1">
      <w:start w:val="1"/>
      <w:numFmt w:val="bullet"/>
      <w:lvlText w:val="o"/>
      <w:lvlJc w:val="left"/>
      <w:pPr>
        <w:ind w:left="1822" w:hanging="360"/>
      </w:pPr>
      <w:rPr>
        <w:rFonts w:ascii="Courier New" w:hAnsi="Courier New" w:cs="Courier New" w:hint="default"/>
      </w:rPr>
    </w:lvl>
    <w:lvl w:ilvl="2" w:tplc="04190005" w:tentative="1">
      <w:start w:val="1"/>
      <w:numFmt w:val="bullet"/>
      <w:lvlText w:val=""/>
      <w:lvlJc w:val="left"/>
      <w:pPr>
        <w:ind w:left="2542" w:hanging="360"/>
      </w:pPr>
      <w:rPr>
        <w:rFonts w:ascii="Wingdings" w:hAnsi="Wingdings" w:hint="default"/>
      </w:rPr>
    </w:lvl>
    <w:lvl w:ilvl="3" w:tplc="04190001" w:tentative="1">
      <w:start w:val="1"/>
      <w:numFmt w:val="bullet"/>
      <w:lvlText w:val=""/>
      <w:lvlJc w:val="left"/>
      <w:pPr>
        <w:ind w:left="3262" w:hanging="360"/>
      </w:pPr>
      <w:rPr>
        <w:rFonts w:ascii="Symbol" w:hAnsi="Symbol" w:hint="default"/>
      </w:rPr>
    </w:lvl>
    <w:lvl w:ilvl="4" w:tplc="04190003" w:tentative="1">
      <w:start w:val="1"/>
      <w:numFmt w:val="bullet"/>
      <w:lvlText w:val="o"/>
      <w:lvlJc w:val="left"/>
      <w:pPr>
        <w:ind w:left="3982" w:hanging="360"/>
      </w:pPr>
      <w:rPr>
        <w:rFonts w:ascii="Courier New" w:hAnsi="Courier New" w:cs="Courier New" w:hint="default"/>
      </w:rPr>
    </w:lvl>
    <w:lvl w:ilvl="5" w:tplc="04190005" w:tentative="1">
      <w:start w:val="1"/>
      <w:numFmt w:val="bullet"/>
      <w:lvlText w:val=""/>
      <w:lvlJc w:val="left"/>
      <w:pPr>
        <w:ind w:left="4702" w:hanging="360"/>
      </w:pPr>
      <w:rPr>
        <w:rFonts w:ascii="Wingdings" w:hAnsi="Wingdings" w:hint="default"/>
      </w:rPr>
    </w:lvl>
    <w:lvl w:ilvl="6" w:tplc="04190001" w:tentative="1">
      <w:start w:val="1"/>
      <w:numFmt w:val="bullet"/>
      <w:lvlText w:val=""/>
      <w:lvlJc w:val="left"/>
      <w:pPr>
        <w:ind w:left="5422" w:hanging="360"/>
      </w:pPr>
      <w:rPr>
        <w:rFonts w:ascii="Symbol" w:hAnsi="Symbol" w:hint="default"/>
      </w:rPr>
    </w:lvl>
    <w:lvl w:ilvl="7" w:tplc="04190003" w:tentative="1">
      <w:start w:val="1"/>
      <w:numFmt w:val="bullet"/>
      <w:lvlText w:val="o"/>
      <w:lvlJc w:val="left"/>
      <w:pPr>
        <w:ind w:left="6142" w:hanging="360"/>
      </w:pPr>
      <w:rPr>
        <w:rFonts w:ascii="Courier New" w:hAnsi="Courier New" w:cs="Courier New" w:hint="default"/>
      </w:rPr>
    </w:lvl>
    <w:lvl w:ilvl="8" w:tplc="04190005" w:tentative="1">
      <w:start w:val="1"/>
      <w:numFmt w:val="bullet"/>
      <w:lvlText w:val=""/>
      <w:lvlJc w:val="left"/>
      <w:pPr>
        <w:ind w:left="6862" w:hanging="360"/>
      </w:pPr>
      <w:rPr>
        <w:rFonts w:ascii="Wingdings" w:hAnsi="Wingdings" w:hint="default"/>
      </w:rPr>
    </w:lvl>
  </w:abstractNum>
  <w:abstractNum w:abstractNumId="8">
    <w:nsid w:val="1E457A5E"/>
    <w:multiLevelType w:val="hybridMultilevel"/>
    <w:tmpl w:val="64301998"/>
    <w:lvl w:ilvl="0" w:tplc="04190001">
      <w:start w:val="1"/>
      <w:numFmt w:val="bullet"/>
      <w:lvlText w:val=""/>
      <w:lvlJc w:val="left"/>
      <w:pPr>
        <w:ind w:left="1102" w:hanging="360"/>
      </w:pPr>
      <w:rPr>
        <w:rFonts w:ascii="Symbol" w:hAnsi="Symbol" w:hint="default"/>
      </w:rPr>
    </w:lvl>
    <w:lvl w:ilvl="1" w:tplc="04190003" w:tentative="1">
      <w:start w:val="1"/>
      <w:numFmt w:val="bullet"/>
      <w:lvlText w:val="o"/>
      <w:lvlJc w:val="left"/>
      <w:pPr>
        <w:ind w:left="1822" w:hanging="360"/>
      </w:pPr>
      <w:rPr>
        <w:rFonts w:ascii="Courier New" w:hAnsi="Courier New" w:cs="Courier New" w:hint="default"/>
      </w:rPr>
    </w:lvl>
    <w:lvl w:ilvl="2" w:tplc="04190005" w:tentative="1">
      <w:start w:val="1"/>
      <w:numFmt w:val="bullet"/>
      <w:lvlText w:val=""/>
      <w:lvlJc w:val="left"/>
      <w:pPr>
        <w:ind w:left="2542" w:hanging="360"/>
      </w:pPr>
      <w:rPr>
        <w:rFonts w:ascii="Wingdings" w:hAnsi="Wingdings" w:hint="default"/>
      </w:rPr>
    </w:lvl>
    <w:lvl w:ilvl="3" w:tplc="04190001" w:tentative="1">
      <w:start w:val="1"/>
      <w:numFmt w:val="bullet"/>
      <w:lvlText w:val=""/>
      <w:lvlJc w:val="left"/>
      <w:pPr>
        <w:ind w:left="3262" w:hanging="360"/>
      </w:pPr>
      <w:rPr>
        <w:rFonts w:ascii="Symbol" w:hAnsi="Symbol" w:hint="default"/>
      </w:rPr>
    </w:lvl>
    <w:lvl w:ilvl="4" w:tplc="04190003" w:tentative="1">
      <w:start w:val="1"/>
      <w:numFmt w:val="bullet"/>
      <w:lvlText w:val="o"/>
      <w:lvlJc w:val="left"/>
      <w:pPr>
        <w:ind w:left="3982" w:hanging="360"/>
      </w:pPr>
      <w:rPr>
        <w:rFonts w:ascii="Courier New" w:hAnsi="Courier New" w:cs="Courier New" w:hint="default"/>
      </w:rPr>
    </w:lvl>
    <w:lvl w:ilvl="5" w:tplc="04190005" w:tentative="1">
      <w:start w:val="1"/>
      <w:numFmt w:val="bullet"/>
      <w:lvlText w:val=""/>
      <w:lvlJc w:val="left"/>
      <w:pPr>
        <w:ind w:left="4702" w:hanging="360"/>
      </w:pPr>
      <w:rPr>
        <w:rFonts w:ascii="Wingdings" w:hAnsi="Wingdings" w:hint="default"/>
      </w:rPr>
    </w:lvl>
    <w:lvl w:ilvl="6" w:tplc="04190001" w:tentative="1">
      <w:start w:val="1"/>
      <w:numFmt w:val="bullet"/>
      <w:lvlText w:val=""/>
      <w:lvlJc w:val="left"/>
      <w:pPr>
        <w:ind w:left="5422" w:hanging="360"/>
      </w:pPr>
      <w:rPr>
        <w:rFonts w:ascii="Symbol" w:hAnsi="Symbol" w:hint="default"/>
      </w:rPr>
    </w:lvl>
    <w:lvl w:ilvl="7" w:tplc="04190003" w:tentative="1">
      <w:start w:val="1"/>
      <w:numFmt w:val="bullet"/>
      <w:lvlText w:val="o"/>
      <w:lvlJc w:val="left"/>
      <w:pPr>
        <w:ind w:left="6142" w:hanging="360"/>
      </w:pPr>
      <w:rPr>
        <w:rFonts w:ascii="Courier New" w:hAnsi="Courier New" w:cs="Courier New" w:hint="default"/>
      </w:rPr>
    </w:lvl>
    <w:lvl w:ilvl="8" w:tplc="04190005" w:tentative="1">
      <w:start w:val="1"/>
      <w:numFmt w:val="bullet"/>
      <w:lvlText w:val=""/>
      <w:lvlJc w:val="left"/>
      <w:pPr>
        <w:ind w:left="6862" w:hanging="360"/>
      </w:pPr>
      <w:rPr>
        <w:rFonts w:ascii="Wingdings" w:hAnsi="Wingdings" w:hint="default"/>
      </w:rPr>
    </w:lvl>
  </w:abstractNum>
  <w:abstractNum w:abstractNumId="9">
    <w:nsid w:val="1FE53FFA"/>
    <w:multiLevelType w:val="hybridMultilevel"/>
    <w:tmpl w:val="40206884"/>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0">
    <w:nsid w:val="222B04EF"/>
    <w:multiLevelType w:val="hybridMultilevel"/>
    <w:tmpl w:val="FDB6F9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396A1B"/>
    <w:multiLevelType w:val="hybridMultilevel"/>
    <w:tmpl w:val="CAACC9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A031B"/>
    <w:multiLevelType w:val="hybridMultilevel"/>
    <w:tmpl w:val="D3AA9960"/>
    <w:lvl w:ilvl="0" w:tplc="6D4A2E3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nsid w:val="34BE0CC7"/>
    <w:multiLevelType w:val="hybridMultilevel"/>
    <w:tmpl w:val="D45C6BE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152F52"/>
    <w:multiLevelType w:val="multilevel"/>
    <w:tmpl w:val="1482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8254F9"/>
    <w:multiLevelType w:val="hybridMultilevel"/>
    <w:tmpl w:val="31BA25BE"/>
    <w:lvl w:ilvl="0" w:tplc="23FA9D7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E92524"/>
    <w:multiLevelType w:val="hybridMultilevel"/>
    <w:tmpl w:val="C12AF306"/>
    <w:lvl w:ilvl="0" w:tplc="D55E1B58">
      <w:start w:val="1"/>
      <w:numFmt w:val="decimal"/>
      <w:lvlText w:val="%1."/>
      <w:lvlJc w:val="left"/>
      <w:pPr>
        <w:ind w:left="1070" w:hanging="360"/>
      </w:pPr>
      <w:rPr>
        <w:rFonts w:hint="default"/>
        <w:b/>
      </w:rPr>
    </w:lvl>
    <w:lvl w:ilvl="1" w:tplc="17FCA856">
      <w:start w:val="1"/>
      <w:numFmt w:val="bullet"/>
      <w:lvlText w:val="-"/>
      <w:lvlJc w:val="left"/>
      <w:pPr>
        <w:tabs>
          <w:tab w:val="num" w:pos="1222"/>
        </w:tabs>
        <w:ind w:left="1222" w:hanging="360"/>
      </w:pPr>
      <w:rPr>
        <w:rFonts w:ascii="Times New Roman" w:eastAsia="Times New Roman" w:hAnsi="Times New Roman"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476B15E1"/>
    <w:multiLevelType w:val="hybridMultilevel"/>
    <w:tmpl w:val="BEEE5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9E6649"/>
    <w:multiLevelType w:val="multilevel"/>
    <w:tmpl w:val="7E6C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42194D"/>
    <w:multiLevelType w:val="hybridMultilevel"/>
    <w:tmpl w:val="F1A04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6A1B7B"/>
    <w:multiLevelType w:val="hybridMultilevel"/>
    <w:tmpl w:val="59B27F0C"/>
    <w:lvl w:ilvl="0" w:tplc="7BF600AA">
      <w:start w:val="1"/>
      <w:numFmt w:val="bullet"/>
      <w:lvlText w:val=""/>
      <w:lvlJc w:val="left"/>
      <w:pPr>
        <w:ind w:left="720" w:hanging="360"/>
      </w:pPr>
      <w:rPr>
        <w:rFonts w:ascii="Symbol" w:hAnsi="Symbol" w:hint="default"/>
        <w:color w:val="000000" w:themeColor="text1"/>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690696"/>
    <w:multiLevelType w:val="hybridMultilevel"/>
    <w:tmpl w:val="CB0C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B55A46"/>
    <w:multiLevelType w:val="hybridMultilevel"/>
    <w:tmpl w:val="02B4295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64CC36D7"/>
    <w:multiLevelType w:val="hybridMultilevel"/>
    <w:tmpl w:val="75D28E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8B1043"/>
    <w:multiLevelType w:val="multilevel"/>
    <w:tmpl w:val="30DE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D0906"/>
    <w:multiLevelType w:val="hybridMultilevel"/>
    <w:tmpl w:val="9634C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5924C6"/>
    <w:multiLevelType w:val="hybridMultilevel"/>
    <w:tmpl w:val="2CCAB23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F50542"/>
    <w:multiLevelType w:val="hybridMultilevel"/>
    <w:tmpl w:val="028899C4"/>
    <w:lvl w:ilvl="0" w:tplc="984AF0FE">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0858EF"/>
    <w:multiLevelType w:val="hybridMultilevel"/>
    <w:tmpl w:val="C85C06D6"/>
    <w:lvl w:ilvl="0" w:tplc="A11C3272">
      <w:start w:val="10"/>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6"/>
  </w:num>
  <w:num w:numId="2">
    <w:abstractNumId w:val="3"/>
  </w:num>
  <w:num w:numId="3">
    <w:abstractNumId w:val="0"/>
  </w:num>
  <w:num w:numId="4">
    <w:abstractNumId w:val="15"/>
  </w:num>
  <w:num w:numId="5">
    <w:abstractNumId w:val="26"/>
  </w:num>
  <w:num w:numId="6">
    <w:abstractNumId w:val="11"/>
  </w:num>
  <w:num w:numId="7">
    <w:abstractNumId w:val="1"/>
  </w:num>
  <w:num w:numId="8">
    <w:abstractNumId w:val="22"/>
  </w:num>
  <w:num w:numId="9">
    <w:abstractNumId w:val="8"/>
  </w:num>
  <w:num w:numId="10">
    <w:abstractNumId w:val="7"/>
  </w:num>
  <w:num w:numId="11">
    <w:abstractNumId w:val="20"/>
  </w:num>
  <w:num w:numId="12">
    <w:abstractNumId w:val="28"/>
  </w:num>
  <w:num w:numId="13">
    <w:abstractNumId w:val="4"/>
  </w:num>
  <w:num w:numId="14">
    <w:abstractNumId w:val="23"/>
  </w:num>
  <w:num w:numId="15">
    <w:abstractNumId w:val="6"/>
  </w:num>
  <w:num w:numId="16">
    <w:abstractNumId w:val="25"/>
  </w:num>
  <w:num w:numId="17">
    <w:abstractNumId w:val="2"/>
  </w:num>
  <w:num w:numId="18">
    <w:abstractNumId w:val="13"/>
  </w:num>
  <w:num w:numId="19">
    <w:abstractNumId w:val="12"/>
  </w:num>
  <w:num w:numId="20">
    <w:abstractNumId w:val="17"/>
  </w:num>
  <w:num w:numId="21">
    <w:abstractNumId w:val="9"/>
  </w:num>
  <w:num w:numId="22">
    <w:abstractNumId w:val="5"/>
  </w:num>
  <w:num w:numId="23">
    <w:abstractNumId w:val="27"/>
  </w:num>
  <w:num w:numId="24">
    <w:abstractNumId w:val="10"/>
  </w:num>
  <w:num w:numId="25">
    <w:abstractNumId w:val="21"/>
  </w:num>
  <w:num w:numId="26">
    <w:abstractNumId w:val="14"/>
  </w:num>
  <w:num w:numId="27">
    <w:abstractNumId w:val="18"/>
  </w:num>
  <w:num w:numId="28">
    <w:abstractNumId w:val="19"/>
  </w:num>
  <w:num w:numId="29">
    <w:abstractNumId w:val="2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61EE4"/>
    <w:rsid w:val="00000A0E"/>
    <w:rsid w:val="00000BDD"/>
    <w:rsid w:val="00001AC8"/>
    <w:rsid w:val="000021C1"/>
    <w:rsid w:val="00002D01"/>
    <w:rsid w:val="00005D9B"/>
    <w:rsid w:val="00011743"/>
    <w:rsid w:val="00011D77"/>
    <w:rsid w:val="00011F0A"/>
    <w:rsid w:val="00013E0B"/>
    <w:rsid w:val="00014B10"/>
    <w:rsid w:val="000234BB"/>
    <w:rsid w:val="0002398E"/>
    <w:rsid w:val="00024A32"/>
    <w:rsid w:val="00027689"/>
    <w:rsid w:val="00033CC7"/>
    <w:rsid w:val="000361F9"/>
    <w:rsid w:val="000372DD"/>
    <w:rsid w:val="00037EA2"/>
    <w:rsid w:val="00046797"/>
    <w:rsid w:val="00046ECB"/>
    <w:rsid w:val="000477E6"/>
    <w:rsid w:val="0004794A"/>
    <w:rsid w:val="00050E5B"/>
    <w:rsid w:val="00050FBB"/>
    <w:rsid w:val="00052818"/>
    <w:rsid w:val="000538E9"/>
    <w:rsid w:val="00053C62"/>
    <w:rsid w:val="00054628"/>
    <w:rsid w:val="000548E3"/>
    <w:rsid w:val="000570D4"/>
    <w:rsid w:val="00057D5A"/>
    <w:rsid w:val="0006084C"/>
    <w:rsid w:val="00062217"/>
    <w:rsid w:val="000636CD"/>
    <w:rsid w:val="00064098"/>
    <w:rsid w:val="000640F9"/>
    <w:rsid w:val="00065C7D"/>
    <w:rsid w:val="000660E4"/>
    <w:rsid w:val="00066B6B"/>
    <w:rsid w:val="000671A5"/>
    <w:rsid w:val="00070116"/>
    <w:rsid w:val="00071DCE"/>
    <w:rsid w:val="00072383"/>
    <w:rsid w:val="0007297B"/>
    <w:rsid w:val="000765D3"/>
    <w:rsid w:val="0007726E"/>
    <w:rsid w:val="00082875"/>
    <w:rsid w:val="000940B7"/>
    <w:rsid w:val="00095007"/>
    <w:rsid w:val="00095AB7"/>
    <w:rsid w:val="00096200"/>
    <w:rsid w:val="000A1518"/>
    <w:rsid w:val="000A1D4F"/>
    <w:rsid w:val="000A2FD2"/>
    <w:rsid w:val="000A3104"/>
    <w:rsid w:val="000A592D"/>
    <w:rsid w:val="000A6A2A"/>
    <w:rsid w:val="000B121A"/>
    <w:rsid w:val="000B18EC"/>
    <w:rsid w:val="000B3887"/>
    <w:rsid w:val="000B585A"/>
    <w:rsid w:val="000C0776"/>
    <w:rsid w:val="000C3032"/>
    <w:rsid w:val="000C3EE0"/>
    <w:rsid w:val="000C4006"/>
    <w:rsid w:val="000C4097"/>
    <w:rsid w:val="000C55B3"/>
    <w:rsid w:val="000C611F"/>
    <w:rsid w:val="000D0ABA"/>
    <w:rsid w:val="000D3B33"/>
    <w:rsid w:val="000D4B72"/>
    <w:rsid w:val="000D5304"/>
    <w:rsid w:val="000E12FA"/>
    <w:rsid w:val="000F1D74"/>
    <w:rsid w:val="000F2355"/>
    <w:rsid w:val="000F3301"/>
    <w:rsid w:val="000F51AB"/>
    <w:rsid w:val="000F6E04"/>
    <w:rsid w:val="000F7276"/>
    <w:rsid w:val="000F77C5"/>
    <w:rsid w:val="00102D21"/>
    <w:rsid w:val="00102E41"/>
    <w:rsid w:val="0010493B"/>
    <w:rsid w:val="0011108C"/>
    <w:rsid w:val="00113385"/>
    <w:rsid w:val="00113684"/>
    <w:rsid w:val="00120A9A"/>
    <w:rsid w:val="0012104C"/>
    <w:rsid w:val="00122CF8"/>
    <w:rsid w:val="00125BF3"/>
    <w:rsid w:val="00126C44"/>
    <w:rsid w:val="001312BB"/>
    <w:rsid w:val="00133AE4"/>
    <w:rsid w:val="00135515"/>
    <w:rsid w:val="00135907"/>
    <w:rsid w:val="00137219"/>
    <w:rsid w:val="00140E87"/>
    <w:rsid w:val="001416D5"/>
    <w:rsid w:val="00143363"/>
    <w:rsid w:val="00144601"/>
    <w:rsid w:val="00150026"/>
    <w:rsid w:val="00160CEC"/>
    <w:rsid w:val="0016266A"/>
    <w:rsid w:val="00162F04"/>
    <w:rsid w:val="001639B0"/>
    <w:rsid w:val="00164059"/>
    <w:rsid w:val="0016545D"/>
    <w:rsid w:val="0017090C"/>
    <w:rsid w:val="001748E3"/>
    <w:rsid w:val="00175A23"/>
    <w:rsid w:val="00177C4D"/>
    <w:rsid w:val="001809D3"/>
    <w:rsid w:val="001818FE"/>
    <w:rsid w:val="00181B4E"/>
    <w:rsid w:val="00182BC4"/>
    <w:rsid w:val="00182ED1"/>
    <w:rsid w:val="0018398E"/>
    <w:rsid w:val="00186A51"/>
    <w:rsid w:val="00190E77"/>
    <w:rsid w:val="00192492"/>
    <w:rsid w:val="001960A2"/>
    <w:rsid w:val="0019739B"/>
    <w:rsid w:val="001977EE"/>
    <w:rsid w:val="001A0A30"/>
    <w:rsid w:val="001A32A4"/>
    <w:rsid w:val="001A352D"/>
    <w:rsid w:val="001A43DE"/>
    <w:rsid w:val="001A6784"/>
    <w:rsid w:val="001A7A37"/>
    <w:rsid w:val="001B2107"/>
    <w:rsid w:val="001B2EBE"/>
    <w:rsid w:val="001B3AF4"/>
    <w:rsid w:val="001B5C45"/>
    <w:rsid w:val="001C11AE"/>
    <w:rsid w:val="001C1289"/>
    <w:rsid w:val="001C1CB2"/>
    <w:rsid w:val="001C2EE5"/>
    <w:rsid w:val="001C402B"/>
    <w:rsid w:val="001C5398"/>
    <w:rsid w:val="001C6119"/>
    <w:rsid w:val="001C6FD6"/>
    <w:rsid w:val="001D0056"/>
    <w:rsid w:val="001E25AA"/>
    <w:rsid w:val="001E38C4"/>
    <w:rsid w:val="001E48F3"/>
    <w:rsid w:val="001E494A"/>
    <w:rsid w:val="001E4F6C"/>
    <w:rsid w:val="001E5B07"/>
    <w:rsid w:val="001F3E62"/>
    <w:rsid w:val="001F57DB"/>
    <w:rsid w:val="001F6C09"/>
    <w:rsid w:val="00200B95"/>
    <w:rsid w:val="00201055"/>
    <w:rsid w:val="002017EE"/>
    <w:rsid w:val="0020555F"/>
    <w:rsid w:val="002072A5"/>
    <w:rsid w:val="0021000A"/>
    <w:rsid w:val="00213AF1"/>
    <w:rsid w:val="00213B9F"/>
    <w:rsid w:val="00220929"/>
    <w:rsid w:val="00220FEB"/>
    <w:rsid w:val="00221B15"/>
    <w:rsid w:val="002236E7"/>
    <w:rsid w:val="002270DB"/>
    <w:rsid w:val="002316A4"/>
    <w:rsid w:val="00232DA2"/>
    <w:rsid w:val="00235478"/>
    <w:rsid w:val="00241609"/>
    <w:rsid w:val="00245D14"/>
    <w:rsid w:val="00245F91"/>
    <w:rsid w:val="002470BF"/>
    <w:rsid w:val="002503D2"/>
    <w:rsid w:val="00250E27"/>
    <w:rsid w:val="0025157B"/>
    <w:rsid w:val="00251ED3"/>
    <w:rsid w:val="00256371"/>
    <w:rsid w:val="002574FE"/>
    <w:rsid w:val="00257BC3"/>
    <w:rsid w:val="00262BF8"/>
    <w:rsid w:val="00263C4D"/>
    <w:rsid w:val="00264A30"/>
    <w:rsid w:val="0026688B"/>
    <w:rsid w:val="00266B13"/>
    <w:rsid w:val="00267194"/>
    <w:rsid w:val="00267849"/>
    <w:rsid w:val="002705BC"/>
    <w:rsid w:val="0027194F"/>
    <w:rsid w:val="00275BA4"/>
    <w:rsid w:val="002807CA"/>
    <w:rsid w:val="00280C20"/>
    <w:rsid w:val="00281C36"/>
    <w:rsid w:val="002846FC"/>
    <w:rsid w:val="00284BDE"/>
    <w:rsid w:val="00286144"/>
    <w:rsid w:val="0028658E"/>
    <w:rsid w:val="002902C1"/>
    <w:rsid w:val="002934E7"/>
    <w:rsid w:val="00293D59"/>
    <w:rsid w:val="00294B89"/>
    <w:rsid w:val="00294DC9"/>
    <w:rsid w:val="00296359"/>
    <w:rsid w:val="0029640D"/>
    <w:rsid w:val="00297601"/>
    <w:rsid w:val="002A0A15"/>
    <w:rsid w:val="002A0D76"/>
    <w:rsid w:val="002A29D1"/>
    <w:rsid w:val="002A3E7C"/>
    <w:rsid w:val="002A5397"/>
    <w:rsid w:val="002A6FFE"/>
    <w:rsid w:val="002A7CB8"/>
    <w:rsid w:val="002B1BA4"/>
    <w:rsid w:val="002B2699"/>
    <w:rsid w:val="002B32A1"/>
    <w:rsid w:val="002B3AD8"/>
    <w:rsid w:val="002C33D8"/>
    <w:rsid w:val="002C3AE4"/>
    <w:rsid w:val="002C5766"/>
    <w:rsid w:val="002C63CF"/>
    <w:rsid w:val="002D02BF"/>
    <w:rsid w:val="002D077A"/>
    <w:rsid w:val="002D07F9"/>
    <w:rsid w:val="002D0898"/>
    <w:rsid w:val="002D2717"/>
    <w:rsid w:val="002D4934"/>
    <w:rsid w:val="002D6788"/>
    <w:rsid w:val="002E090F"/>
    <w:rsid w:val="002E0F6D"/>
    <w:rsid w:val="002E62F9"/>
    <w:rsid w:val="002F02A1"/>
    <w:rsid w:val="002F3006"/>
    <w:rsid w:val="002F4048"/>
    <w:rsid w:val="002F4A4C"/>
    <w:rsid w:val="002F6096"/>
    <w:rsid w:val="002F7878"/>
    <w:rsid w:val="002F7DB3"/>
    <w:rsid w:val="00300577"/>
    <w:rsid w:val="0030456F"/>
    <w:rsid w:val="0030610A"/>
    <w:rsid w:val="003107F8"/>
    <w:rsid w:val="00313059"/>
    <w:rsid w:val="003131D8"/>
    <w:rsid w:val="00313A9D"/>
    <w:rsid w:val="00314169"/>
    <w:rsid w:val="00314476"/>
    <w:rsid w:val="00314F13"/>
    <w:rsid w:val="0031610D"/>
    <w:rsid w:val="00321B41"/>
    <w:rsid w:val="00321C60"/>
    <w:rsid w:val="00322CC6"/>
    <w:rsid w:val="00322FDC"/>
    <w:rsid w:val="00323D3E"/>
    <w:rsid w:val="00324214"/>
    <w:rsid w:val="00331CBF"/>
    <w:rsid w:val="00333A88"/>
    <w:rsid w:val="003360BA"/>
    <w:rsid w:val="003366C5"/>
    <w:rsid w:val="00340F10"/>
    <w:rsid w:val="0034175E"/>
    <w:rsid w:val="00344760"/>
    <w:rsid w:val="00344A02"/>
    <w:rsid w:val="00344C7D"/>
    <w:rsid w:val="00345079"/>
    <w:rsid w:val="00350D23"/>
    <w:rsid w:val="003511DB"/>
    <w:rsid w:val="00354CF9"/>
    <w:rsid w:val="00361EE4"/>
    <w:rsid w:val="0036597D"/>
    <w:rsid w:val="00367431"/>
    <w:rsid w:val="00371218"/>
    <w:rsid w:val="003718F6"/>
    <w:rsid w:val="00372AF6"/>
    <w:rsid w:val="00375BEC"/>
    <w:rsid w:val="00376126"/>
    <w:rsid w:val="00377415"/>
    <w:rsid w:val="0037764E"/>
    <w:rsid w:val="00377884"/>
    <w:rsid w:val="00377A65"/>
    <w:rsid w:val="00377F19"/>
    <w:rsid w:val="00382743"/>
    <w:rsid w:val="003833C7"/>
    <w:rsid w:val="00383AA0"/>
    <w:rsid w:val="00383BC5"/>
    <w:rsid w:val="0038595E"/>
    <w:rsid w:val="00386A58"/>
    <w:rsid w:val="00387E41"/>
    <w:rsid w:val="00390268"/>
    <w:rsid w:val="00390D5B"/>
    <w:rsid w:val="0039150F"/>
    <w:rsid w:val="00392F6C"/>
    <w:rsid w:val="003949A1"/>
    <w:rsid w:val="00394E2D"/>
    <w:rsid w:val="0039668F"/>
    <w:rsid w:val="003A0C8B"/>
    <w:rsid w:val="003A344C"/>
    <w:rsid w:val="003A5061"/>
    <w:rsid w:val="003A5929"/>
    <w:rsid w:val="003A629F"/>
    <w:rsid w:val="003A6B83"/>
    <w:rsid w:val="003B00A9"/>
    <w:rsid w:val="003B0431"/>
    <w:rsid w:val="003B07CD"/>
    <w:rsid w:val="003B1FDD"/>
    <w:rsid w:val="003B606F"/>
    <w:rsid w:val="003B679B"/>
    <w:rsid w:val="003B6C1B"/>
    <w:rsid w:val="003B7067"/>
    <w:rsid w:val="003C2959"/>
    <w:rsid w:val="003C43C9"/>
    <w:rsid w:val="003C4F77"/>
    <w:rsid w:val="003C5D30"/>
    <w:rsid w:val="003C640C"/>
    <w:rsid w:val="003D0D8C"/>
    <w:rsid w:val="003D2909"/>
    <w:rsid w:val="003D3D73"/>
    <w:rsid w:val="003D447B"/>
    <w:rsid w:val="003D4FDB"/>
    <w:rsid w:val="003D5FC1"/>
    <w:rsid w:val="003D61B3"/>
    <w:rsid w:val="003D7020"/>
    <w:rsid w:val="003E0ACF"/>
    <w:rsid w:val="003E277C"/>
    <w:rsid w:val="003E658F"/>
    <w:rsid w:val="003E6D44"/>
    <w:rsid w:val="003E73C4"/>
    <w:rsid w:val="003E75D3"/>
    <w:rsid w:val="003F0B82"/>
    <w:rsid w:val="003F2C7B"/>
    <w:rsid w:val="003F2CC2"/>
    <w:rsid w:val="003F5273"/>
    <w:rsid w:val="003F66D6"/>
    <w:rsid w:val="003F7380"/>
    <w:rsid w:val="004003BC"/>
    <w:rsid w:val="00401BC9"/>
    <w:rsid w:val="00405764"/>
    <w:rsid w:val="004064D3"/>
    <w:rsid w:val="00406B53"/>
    <w:rsid w:val="0040731E"/>
    <w:rsid w:val="00407A32"/>
    <w:rsid w:val="004106B3"/>
    <w:rsid w:val="004109ED"/>
    <w:rsid w:val="00412E49"/>
    <w:rsid w:val="004144DB"/>
    <w:rsid w:val="00414690"/>
    <w:rsid w:val="004146EB"/>
    <w:rsid w:val="00415343"/>
    <w:rsid w:val="00416126"/>
    <w:rsid w:val="0041783D"/>
    <w:rsid w:val="00421DDD"/>
    <w:rsid w:val="00423A15"/>
    <w:rsid w:val="00424B31"/>
    <w:rsid w:val="004261F5"/>
    <w:rsid w:val="00427119"/>
    <w:rsid w:val="00430339"/>
    <w:rsid w:val="00432534"/>
    <w:rsid w:val="00435BBB"/>
    <w:rsid w:val="00437EC4"/>
    <w:rsid w:val="00440741"/>
    <w:rsid w:val="00442414"/>
    <w:rsid w:val="00443C61"/>
    <w:rsid w:val="0044423D"/>
    <w:rsid w:val="00445C77"/>
    <w:rsid w:val="00445CBC"/>
    <w:rsid w:val="004468FA"/>
    <w:rsid w:val="00447B9F"/>
    <w:rsid w:val="00451E4D"/>
    <w:rsid w:val="00452155"/>
    <w:rsid w:val="004522D4"/>
    <w:rsid w:val="00452C82"/>
    <w:rsid w:val="004534A9"/>
    <w:rsid w:val="004553D6"/>
    <w:rsid w:val="00456238"/>
    <w:rsid w:val="004567F6"/>
    <w:rsid w:val="004609DA"/>
    <w:rsid w:val="004628FA"/>
    <w:rsid w:val="00464FAA"/>
    <w:rsid w:val="004653F3"/>
    <w:rsid w:val="004660D0"/>
    <w:rsid w:val="00467D38"/>
    <w:rsid w:val="00470644"/>
    <w:rsid w:val="004718D5"/>
    <w:rsid w:val="00474230"/>
    <w:rsid w:val="0047499A"/>
    <w:rsid w:val="00480013"/>
    <w:rsid w:val="00483433"/>
    <w:rsid w:val="00485947"/>
    <w:rsid w:val="00487E50"/>
    <w:rsid w:val="0049276E"/>
    <w:rsid w:val="004938DD"/>
    <w:rsid w:val="0049392D"/>
    <w:rsid w:val="00495B83"/>
    <w:rsid w:val="00495C17"/>
    <w:rsid w:val="00496F59"/>
    <w:rsid w:val="004A5D1A"/>
    <w:rsid w:val="004A6E09"/>
    <w:rsid w:val="004B2376"/>
    <w:rsid w:val="004B30D7"/>
    <w:rsid w:val="004B7E1F"/>
    <w:rsid w:val="004C44FF"/>
    <w:rsid w:val="004C48C5"/>
    <w:rsid w:val="004C6135"/>
    <w:rsid w:val="004D0CA7"/>
    <w:rsid w:val="004D20B1"/>
    <w:rsid w:val="004D3115"/>
    <w:rsid w:val="004D333C"/>
    <w:rsid w:val="004D406E"/>
    <w:rsid w:val="004D419D"/>
    <w:rsid w:val="004D7319"/>
    <w:rsid w:val="004D79C8"/>
    <w:rsid w:val="004E03D2"/>
    <w:rsid w:val="004E30CB"/>
    <w:rsid w:val="004E56F3"/>
    <w:rsid w:val="004E6256"/>
    <w:rsid w:val="004E6EE7"/>
    <w:rsid w:val="004E70F7"/>
    <w:rsid w:val="004E7CC8"/>
    <w:rsid w:val="004F134F"/>
    <w:rsid w:val="004F64FE"/>
    <w:rsid w:val="004F7232"/>
    <w:rsid w:val="004F731F"/>
    <w:rsid w:val="004F7AF7"/>
    <w:rsid w:val="00500CBC"/>
    <w:rsid w:val="005017CE"/>
    <w:rsid w:val="00502169"/>
    <w:rsid w:val="0050261E"/>
    <w:rsid w:val="00503B2F"/>
    <w:rsid w:val="0050463D"/>
    <w:rsid w:val="005061D9"/>
    <w:rsid w:val="00507396"/>
    <w:rsid w:val="005079B8"/>
    <w:rsid w:val="00507E3E"/>
    <w:rsid w:val="00512462"/>
    <w:rsid w:val="00512D5C"/>
    <w:rsid w:val="00513AC2"/>
    <w:rsid w:val="005142F6"/>
    <w:rsid w:val="00515B32"/>
    <w:rsid w:val="00520A2F"/>
    <w:rsid w:val="005239CB"/>
    <w:rsid w:val="00526605"/>
    <w:rsid w:val="005300D3"/>
    <w:rsid w:val="005306B0"/>
    <w:rsid w:val="00531863"/>
    <w:rsid w:val="0053292F"/>
    <w:rsid w:val="00534A8B"/>
    <w:rsid w:val="00536261"/>
    <w:rsid w:val="00540120"/>
    <w:rsid w:val="005413AE"/>
    <w:rsid w:val="00541A4C"/>
    <w:rsid w:val="0054417D"/>
    <w:rsid w:val="005444FD"/>
    <w:rsid w:val="00544C81"/>
    <w:rsid w:val="00550037"/>
    <w:rsid w:val="00551D7B"/>
    <w:rsid w:val="005532DA"/>
    <w:rsid w:val="00555A24"/>
    <w:rsid w:val="00556D60"/>
    <w:rsid w:val="0056077D"/>
    <w:rsid w:val="0056124D"/>
    <w:rsid w:val="00565A27"/>
    <w:rsid w:val="00565BA2"/>
    <w:rsid w:val="00566BE5"/>
    <w:rsid w:val="005670AA"/>
    <w:rsid w:val="00571E68"/>
    <w:rsid w:val="00572C1D"/>
    <w:rsid w:val="00573E28"/>
    <w:rsid w:val="005749DB"/>
    <w:rsid w:val="00575AFF"/>
    <w:rsid w:val="00576D4A"/>
    <w:rsid w:val="005808E8"/>
    <w:rsid w:val="00581F55"/>
    <w:rsid w:val="00582C53"/>
    <w:rsid w:val="0058532C"/>
    <w:rsid w:val="00590E18"/>
    <w:rsid w:val="0059248E"/>
    <w:rsid w:val="005926C5"/>
    <w:rsid w:val="00593B6F"/>
    <w:rsid w:val="00593C56"/>
    <w:rsid w:val="00594C13"/>
    <w:rsid w:val="005968ED"/>
    <w:rsid w:val="00596C27"/>
    <w:rsid w:val="005A03D2"/>
    <w:rsid w:val="005A35AC"/>
    <w:rsid w:val="005A3F27"/>
    <w:rsid w:val="005A6AE3"/>
    <w:rsid w:val="005B2019"/>
    <w:rsid w:val="005B4522"/>
    <w:rsid w:val="005B5CF0"/>
    <w:rsid w:val="005B6517"/>
    <w:rsid w:val="005B69DA"/>
    <w:rsid w:val="005C3331"/>
    <w:rsid w:val="005C333E"/>
    <w:rsid w:val="005D0A82"/>
    <w:rsid w:val="005D28FA"/>
    <w:rsid w:val="005D43E0"/>
    <w:rsid w:val="005D56BF"/>
    <w:rsid w:val="005E1121"/>
    <w:rsid w:val="005E4A8E"/>
    <w:rsid w:val="005E4B62"/>
    <w:rsid w:val="005E76C3"/>
    <w:rsid w:val="005E7BA5"/>
    <w:rsid w:val="005F0793"/>
    <w:rsid w:val="005F245A"/>
    <w:rsid w:val="005F2909"/>
    <w:rsid w:val="005F2BF6"/>
    <w:rsid w:val="005F3F1A"/>
    <w:rsid w:val="005F496A"/>
    <w:rsid w:val="005F4C25"/>
    <w:rsid w:val="005F7616"/>
    <w:rsid w:val="005F7859"/>
    <w:rsid w:val="005F7C6F"/>
    <w:rsid w:val="00600172"/>
    <w:rsid w:val="006013F9"/>
    <w:rsid w:val="00601A8C"/>
    <w:rsid w:val="00604709"/>
    <w:rsid w:val="006135FE"/>
    <w:rsid w:val="006159DC"/>
    <w:rsid w:val="00616C1B"/>
    <w:rsid w:val="0062080B"/>
    <w:rsid w:val="00620EE0"/>
    <w:rsid w:val="0062430E"/>
    <w:rsid w:val="00625337"/>
    <w:rsid w:val="00625A41"/>
    <w:rsid w:val="00625F3A"/>
    <w:rsid w:val="0062618C"/>
    <w:rsid w:val="00626C3C"/>
    <w:rsid w:val="00631897"/>
    <w:rsid w:val="00632932"/>
    <w:rsid w:val="00634630"/>
    <w:rsid w:val="0063604E"/>
    <w:rsid w:val="00640228"/>
    <w:rsid w:val="00640E5B"/>
    <w:rsid w:val="006410DB"/>
    <w:rsid w:val="0064513F"/>
    <w:rsid w:val="00650E95"/>
    <w:rsid w:val="006511C4"/>
    <w:rsid w:val="00651742"/>
    <w:rsid w:val="0065332C"/>
    <w:rsid w:val="006553D2"/>
    <w:rsid w:val="00657A95"/>
    <w:rsid w:val="006607B7"/>
    <w:rsid w:val="00660A73"/>
    <w:rsid w:val="00660A7B"/>
    <w:rsid w:val="00661D96"/>
    <w:rsid w:val="006635BD"/>
    <w:rsid w:val="0066534B"/>
    <w:rsid w:val="00665702"/>
    <w:rsid w:val="00666D43"/>
    <w:rsid w:val="00667A6D"/>
    <w:rsid w:val="00667CBE"/>
    <w:rsid w:val="006705A7"/>
    <w:rsid w:val="0067100C"/>
    <w:rsid w:val="00671B5D"/>
    <w:rsid w:val="00672ADC"/>
    <w:rsid w:val="0067664D"/>
    <w:rsid w:val="00676BE2"/>
    <w:rsid w:val="006772B4"/>
    <w:rsid w:val="00677F44"/>
    <w:rsid w:val="00677FB3"/>
    <w:rsid w:val="00680428"/>
    <w:rsid w:val="006822F1"/>
    <w:rsid w:val="006823F6"/>
    <w:rsid w:val="00682D9F"/>
    <w:rsid w:val="006854FF"/>
    <w:rsid w:val="00687592"/>
    <w:rsid w:val="0069271F"/>
    <w:rsid w:val="00695F07"/>
    <w:rsid w:val="00696887"/>
    <w:rsid w:val="006974CA"/>
    <w:rsid w:val="00697EA7"/>
    <w:rsid w:val="006A0E2B"/>
    <w:rsid w:val="006A3A07"/>
    <w:rsid w:val="006A4324"/>
    <w:rsid w:val="006A62EC"/>
    <w:rsid w:val="006A68E8"/>
    <w:rsid w:val="006A760C"/>
    <w:rsid w:val="006A7D98"/>
    <w:rsid w:val="006B21C1"/>
    <w:rsid w:val="006B596D"/>
    <w:rsid w:val="006B6448"/>
    <w:rsid w:val="006C1256"/>
    <w:rsid w:val="006C2436"/>
    <w:rsid w:val="006C24AD"/>
    <w:rsid w:val="006C27D2"/>
    <w:rsid w:val="006C3B06"/>
    <w:rsid w:val="006C4E94"/>
    <w:rsid w:val="006C5188"/>
    <w:rsid w:val="006C5F9D"/>
    <w:rsid w:val="006C664A"/>
    <w:rsid w:val="006C7A70"/>
    <w:rsid w:val="006D060E"/>
    <w:rsid w:val="006D1850"/>
    <w:rsid w:val="006D2AC6"/>
    <w:rsid w:val="006D300D"/>
    <w:rsid w:val="006D3B19"/>
    <w:rsid w:val="006D4109"/>
    <w:rsid w:val="006D4733"/>
    <w:rsid w:val="006D56F2"/>
    <w:rsid w:val="006D787B"/>
    <w:rsid w:val="006D7F90"/>
    <w:rsid w:val="006E03CA"/>
    <w:rsid w:val="006E0EE8"/>
    <w:rsid w:val="006E3B33"/>
    <w:rsid w:val="006E43E0"/>
    <w:rsid w:val="006E583D"/>
    <w:rsid w:val="006E6A01"/>
    <w:rsid w:val="006E6EC7"/>
    <w:rsid w:val="006E7376"/>
    <w:rsid w:val="006F10B4"/>
    <w:rsid w:val="006F1DB9"/>
    <w:rsid w:val="006F1F8C"/>
    <w:rsid w:val="006F2606"/>
    <w:rsid w:val="006F3618"/>
    <w:rsid w:val="006F567C"/>
    <w:rsid w:val="006F5E41"/>
    <w:rsid w:val="006F5E77"/>
    <w:rsid w:val="006F73A2"/>
    <w:rsid w:val="006F76E3"/>
    <w:rsid w:val="0070187E"/>
    <w:rsid w:val="00702EC4"/>
    <w:rsid w:val="007032A6"/>
    <w:rsid w:val="007046ED"/>
    <w:rsid w:val="00711873"/>
    <w:rsid w:val="00713C9E"/>
    <w:rsid w:val="007145B2"/>
    <w:rsid w:val="00716A03"/>
    <w:rsid w:val="00720ED5"/>
    <w:rsid w:val="00721010"/>
    <w:rsid w:val="0072232A"/>
    <w:rsid w:val="00722F61"/>
    <w:rsid w:val="00724A3B"/>
    <w:rsid w:val="00724BBC"/>
    <w:rsid w:val="00724D23"/>
    <w:rsid w:val="007250B9"/>
    <w:rsid w:val="0072532E"/>
    <w:rsid w:val="007333D8"/>
    <w:rsid w:val="007363BC"/>
    <w:rsid w:val="007406FA"/>
    <w:rsid w:val="00742841"/>
    <w:rsid w:val="00742962"/>
    <w:rsid w:val="00742BF8"/>
    <w:rsid w:val="007442B9"/>
    <w:rsid w:val="00744492"/>
    <w:rsid w:val="00747307"/>
    <w:rsid w:val="007527B7"/>
    <w:rsid w:val="00752EEA"/>
    <w:rsid w:val="00755854"/>
    <w:rsid w:val="00755A39"/>
    <w:rsid w:val="00756426"/>
    <w:rsid w:val="00757956"/>
    <w:rsid w:val="00760179"/>
    <w:rsid w:val="00762480"/>
    <w:rsid w:val="007643A7"/>
    <w:rsid w:val="00764462"/>
    <w:rsid w:val="00764E2E"/>
    <w:rsid w:val="00766105"/>
    <w:rsid w:val="00766410"/>
    <w:rsid w:val="0077238A"/>
    <w:rsid w:val="0077595A"/>
    <w:rsid w:val="00775E74"/>
    <w:rsid w:val="007769EA"/>
    <w:rsid w:val="007810D8"/>
    <w:rsid w:val="00784A13"/>
    <w:rsid w:val="00785004"/>
    <w:rsid w:val="0078589C"/>
    <w:rsid w:val="00786471"/>
    <w:rsid w:val="0078718F"/>
    <w:rsid w:val="0078765D"/>
    <w:rsid w:val="00792BB1"/>
    <w:rsid w:val="00793B5E"/>
    <w:rsid w:val="00794CDF"/>
    <w:rsid w:val="00795277"/>
    <w:rsid w:val="00795934"/>
    <w:rsid w:val="007A0CA9"/>
    <w:rsid w:val="007A291E"/>
    <w:rsid w:val="007A3D99"/>
    <w:rsid w:val="007A4907"/>
    <w:rsid w:val="007A5A75"/>
    <w:rsid w:val="007A6310"/>
    <w:rsid w:val="007A7166"/>
    <w:rsid w:val="007B01A9"/>
    <w:rsid w:val="007B03C0"/>
    <w:rsid w:val="007B0582"/>
    <w:rsid w:val="007B0A66"/>
    <w:rsid w:val="007B1151"/>
    <w:rsid w:val="007B1E30"/>
    <w:rsid w:val="007B1F4D"/>
    <w:rsid w:val="007B445B"/>
    <w:rsid w:val="007B5619"/>
    <w:rsid w:val="007B5D7F"/>
    <w:rsid w:val="007B5F91"/>
    <w:rsid w:val="007C34F8"/>
    <w:rsid w:val="007C723B"/>
    <w:rsid w:val="007C74B5"/>
    <w:rsid w:val="007C7C41"/>
    <w:rsid w:val="007D0083"/>
    <w:rsid w:val="007D069A"/>
    <w:rsid w:val="007D0B3B"/>
    <w:rsid w:val="007D2C1F"/>
    <w:rsid w:val="007D3727"/>
    <w:rsid w:val="007D79C8"/>
    <w:rsid w:val="007E1434"/>
    <w:rsid w:val="007E2460"/>
    <w:rsid w:val="007E2A7C"/>
    <w:rsid w:val="007E37FB"/>
    <w:rsid w:val="007E50FA"/>
    <w:rsid w:val="007E5CEE"/>
    <w:rsid w:val="007E5FB5"/>
    <w:rsid w:val="007E696C"/>
    <w:rsid w:val="007E6A9E"/>
    <w:rsid w:val="007F0289"/>
    <w:rsid w:val="007F11BB"/>
    <w:rsid w:val="007F1461"/>
    <w:rsid w:val="007F1F85"/>
    <w:rsid w:val="007F3F68"/>
    <w:rsid w:val="007F4062"/>
    <w:rsid w:val="007F4921"/>
    <w:rsid w:val="007F5A69"/>
    <w:rsid w:val="007F6494"/>
    <w:rsid w:val="007F66CF"/>
    <w:rsid w:val="007F7D5B"/>
    <w:rsid w:val="00800C5D"/>
    <w:rsid w:val="00800E41"/>
    <w:rsid w:val="008036A7"/>
    <w:rsid w:val="0080376D"/>
    <w:rsid w:val="008045D2"/>
    <w:rsid w:val="00805996"/>
    <w:rsid w:val="00807E28"/>
    <w:rsid w:val="00810952"/>
    <w:rsid w:val="00811A98"/>
    <w:rsid w:val="00811F2A"/>
    <w:rsid w:val="00812E9B"/>
    <w:rsid w:val="008143E3"/>
    <w:rsid w:val="00814F6F"/>
    <w:rsid w:val="00815632"/>
    <w:rsid w:val="00817497"/>
    <w:rsid w:val="00817903"/>
    <w:rsid w:val="00821675"/>
    <w:rsid w:val="00821E92"/>
    <w:rsid w:val="008225F5"/>
    <w:rsid w:val="00822BE8"/>
    <w:rsid w:val="00822C5F"/>
    <w:rsid w:val="00824268"/>
    <w:rsid w:val="008245AC"/>
    <w:rsid w:val="008245B4"/>
    <w:rsid w:val="00830D74"/>
    <w:rsid w:val="00831781"/>
    <w:rsid w:val="00831EBF"/>
    <w:rsid w:val="00833CBE"/>
    <w:rsid w:val="00843092"/>
    <w:rsid w:val="008473D7"/>
    <w:rsid w:val="008505AC"/>
    <w:rsid w:val="008510C5"/>
    <w:rsid w:val="0085148D"/>
    <w:rsid w:val="00852E74"/>
    <w:rsid w:val="00853FE9"/>
    <w:rsid w:val="00855ADC"/>
    <w:rsid w:val="00855DA9"/>
    <w:rsid w:val="00855DE8"/>
    <w:rsid w:val="008604D1"/>
    <w:rsid w:val="00861304"/>
    <w:rsid w:val="008640E2"/>
    <w:rsid w:val="008644BB"/>
    <w:rsid w:val="00865195"/>
    <w:rsid w:val="008653CF"/>
    <w:rsid w:val="008707C3"/>
    <w:rsid w:val="00870C4D"/>
    <w:rsid w:val="0087312E"/>
    <w:rsid w:val="00873BC9"/>
    <w:rsid w:val="008741C9"/>
    <w:rsid w:val="0087780D"/>
    <w:rsid w:val="00882BB0"/>
    <w:rsid w:val="008837F6"/>
    <w:rsid w:val="008852EB"/>
    <w:rsid w:val="00890CB6"/>
    <w:rsid w:val="008914EE"/>
    <w:rsid w:val="0089259A"/>
    <w:rsid w:val="008938EC"/>
    <w:rsid w:val="00895C86"/>
    <w:rsid w:val="008960FA"/>
    <w:rsid w:val="008976BC"/>
    <w:rsid w:val="00897FA8"/>
    <w:rsid w:val="008A262C"/>
    <w:rsid w:val="008A26A4"/>
    <w:rsid w:val="008A2C69"/>
    <w:rsid w:val="008A313C"/>
    <w:rsid w:val="008A44CC"/>
    <w:rsid w:val="008A7215"/>
    <w:rsid w:val="008A732E"/>
    <w:rsid w:val="008A7EA4"/>
    <w:rsid w:val="008B0B31"/>
    <w:rsid w:val="008B2526"/>
    <w:rsid w:val="008B327A"/>
    <w:rsid w:val="008B435A"/>
    <w:rsid w:val="008C1E5F"/>
    <w:rsid w:val="008C71B1"/>
    <w:rsid w:val="008D1D86"/>
    <w:rsid w:val="008D4148"/>
    <w:rsid w:val="008D5D91"/>
    <w:rsid w:val="008D612B"/>
    <w:rsid w:val="008D6EE6"/>
    <w:rsid w:val="008D721F"/>
    <w:rsid w:val="008E309E"/>
    <w:rsid w:val="008E4A6E"/>
    <w:rsid w:val="008E6BD7"/>
    <w:rsid w:val="008F1096"/>
    <w:rsid w:val="008F2331"/>
    <w:rsid w:val="008F4E6E"/>
    <w:rsid w:val="008F5248"/>
    <w:rsid w:val="008F6511"/>
    <w:rsid w:val="0090303A"/>
    <w:rsid w:val="00903472"/>
    <w:rsid w:val="00903B49"/>
    <w:rsid w:val="00903F67"/>
    <w:rsid w:val="0090405A"/>
    <w:rsid w:val="00904773"/>
    <w:rsid w:val="00904DE7"/>
    <w:rsid w:val="00905468"/>
    <w:rsid w:val="00905766"/>
    <w:rsid w:val="0090577D"/>
    <w:rsid w:val="00911784"/>
    <w:rsid w:val="00913A09"/>
    <w:rsid w:val="00914862"/>
    <w:rsid w:val="00915A67"/>
    <w:rsid w:val="00921CAB"/>
    <w:rsid w:val="00925285"/>
    <w:rsid w:val="00925A93"/>
    <w:rsid w:val="00927029"/>
    <w:rsid w:val="00931036"/>
    <w:rsid w:val="0093258F"/>
    <w:rsid w:val="009333C1"/>
    <w:rsid w:val="00934ED9"/>
    <w:rsid w:val="009358BE"/>
    <w:rsid w:val="00936C04"/>
    <w:rsid w:val="00937D05"/>
    <w:rsid w:val="00940A8F"/>
    <w:rsid w:val="00940AA2"/>
    <w:rsid w:val="0094475F"/>
    <w:rsid w:val="00945002"/>
    <w:rsid w:val="00945025"/>
    <w:rsid w:val="00946047"/>
    <w:rsid w:val="00947573"/>
    <w:rsid w:val="009536AA"/>
    <w:rsid w:val="009556D6"/>
    <w:rsid w:val="009562C6"/>
    <w:rsid w:val="00961434"/>
    <w:rsid w:val="00965D74"/>
    <w:rsid w:val="0096607F"/>
    <w:rsid w:val="00971240"/>
    <w:rsid w:val="009726B2"/>
    <w:rsid w:val="00973A34"/>
    <w:rsid w:val="00976E8C"/>
    <w:rsid w:val="00982200"/>
    <w:rsid w:val="0098238A"/>
    <w:rsid w:val="00982704"/>
    <w:rsid w:val="00985184"/>
    <w:rsid w:val="0098542F"/>
    <w:rsid w:val="00986CC2"/>
    <w:rsid w:val="00990B75"/>
    <w:rsid w:val="00990EE2"/>
    <w:rsid w:val="0099147C"/>
    <w:rsid w:val="00991B72"/>
    <w:rsid w:val="00991BBE"/>
    <w:rsid w:val="0099562C"/>
    <w:rsid w:val="00997594"/>
    <w:rsid w:val="009A191D"/>
    <w:rsid w:val="009A5036"/>
    <w:rsid w:val="009B308C"/>
    <w:rsid w:val="009B35AD"/>
    <w:rsid w:val="009B4359"/>
    <w:rsid w:val="009B58C7"/>
    <w:rsid w:val="009B673A"/>
    <w:rsid w:val="009B7AD9"/>
    <w:rsid w:val="009C2CAF"/>
    <w:rsid w:val="009C653B"/>
    <w:rsid w:val="009C74F1"/>
    <w:rsid w:val="009D0795"/>
    <w:rsid w:val="009D0F94"/>
    <w:rsid w:val="009D112E"/>
    <w:rsid w:val="009D148D"/>
    <w:rsid w:val="009D270F"/>
    <w:rsid w:val="009D367B"/>
    <w:rsid w:val="009D4120"/>
    <w:rsid w:val="009D41A8"/>
    <w:rsid w:val="009D6C9C"/>
    <w:rsid w:val="009D6D6A"/>
    <w:rsid w:val="009E03FA"/>
    <w:rsid w:val="009E1AF7"/>
    <w:rsid w:val="009E6C3D"/>
    <w:rsid w:val="009E6F4D"/>
    <w:rsid w:val="009E71C0"/>
    <w:rsid w:val="009F1CAE"/>
    <w:rsid w:val="009F206D"/>
    <w:rsid w:val="009F5A1B"/>
    <w:rsid w:val="009F65E5"/>
    <w:rsid w:val="009F6CE5"/>
    <w:rsid w:val="00A00E38"/>
    <w:rsid w:val="00A0112B"/>
    <w:rsid w:val="00A01F78"/>
    <w:rsid w:val="00A03291"/>
    <w:rsid w:val="00A07E9C"/>
    <w:rsid w:val="00A124FA"/>
    <w:rsid w:val="00A14D28"/>
    <w:rsid w:val="00A14F85"/>
    <w:rsid w:val="00A15213"/>
    <w:rsid w:val="00A15317"/>
    <w:rsid w:val="00A17B31"/>
    <w:rsid w:val="00A2001E"/>
    <w:rsid w:val="00A20FA7"/>
    <w:rsid w:val="00A21E6C"/>
    <w:rsid w:val="00A2556B"/>
    <w:rsid w:val="00A269B3"/>
    <w:rsid w:val="00A30852"/>
    <w:rsid w:val="00A3235E"/>
    <w:rsid w:val="00A32A2B"/>
    <w:rsid w:val="00A332EE"/>
    <w:rsid w:val="00A3412D"/>
    <w:rsid w:val="00A365A6"/>
    <w:rsid w:val="00A366AF"/>
    <w:rsid w:val="00A366B9"/>
    <w:rsid w:val="00A37821"/>
    <w:rsid w:val="00A44F51"/>
    <w:rsid w:val="00A45406"/>
    <w:rsid w:val="00A458B7"/>
    <w:rsid w:val="00A52265"/>
    <w:rsid w:val="00A52745"/>
    <w:rsid w:val="00A55E25"/>
    <w:rsid w:val="00A56F4B"/>
    <w:rsid w:val="00A61F7A"/>
    <w:rsid w:val="00A6777D"/>
    <w:rsid w:val="00A72936"/>
    <w:rsid w:val="00A75A92"/>
    <w:rsid w:val="00A75C81"/>
    <w:rsid w:val="00A8050C"/>
    <w:rsid w:val="00A80D7D"/>
    <w:rsid w:val="00A83A3F"/>
    <w:rsid w:val="00A8437B"/>
    <w:rsid w:val="00A85FC9"/>
    <w:rsid w:val="00A86457"/>
    <w:rsid w:val="00A87459"/>
    <w:rsid w:val="00A91942"/>
    <w:rsid w:val="00A9297D"/>
    <w:rsid w:val="00A95C9D"/>
    <w:rsid w:val="00A972A6"/>
    <w:rsid w:val="00A97755"/>
    <w:rsid w:val="00AA0B9B"/>
    <w:rsid w:val="00AA0F63"/>
    <w:rsid w:val="00AA1859"/>
    <w:rsid w:val="00AA18EF"/>
    <w:rsid w:val="00AB00E1"/>
    <w:rsid w:val="00AB0EF3"/>
    <w:rsid w:val="00AB2E5A"/>
    <w:rsid w:val="00AB377D"/>
    <w:rsid w:val="00AB65A0"/>
    <w:rsid w:val="00AB678D"/>
    <w:rsid w:val="00AB6991"/>
    <w:rsid w:val="00AB6B47"/>
    <w:rsid w:val="00AB6D29"/>
    <w:rsid w:val="00AC165B"/>
    <w:rsid w:val="00AC227F"/>
    <w:rsid w:val="00AC280B"/>
    <w:rsid w:val="00AC3D61"/>
    <w:rsid w:val="00AC435E"/>
    <w:rsid w:val="00AD1077"/>
    <w:rsid w:val="00AD2F79"/>
    <w:rsid w:val="00AD3265"/>
    <w:rsid w:val="00AD39FA"/>
    <w:rsid w:val="00AD3D63"/>
    <w:rsid w:val="00AD41EF"/>
    <w:rsid w:val="00AD4288"/>
    <w:rsid w:val="00AD4558"/>
    <w:rsid w:val="00AD5B01"/>
    <w:rsid w:val="00AD6C0B"/>
    <w:rsid w:val="00AD7D0F"/>
    <w:rsid w:val="00AE173B"/>
    <w:rsid w:val="00AE2D55"/>
    <w:rsid w:val="00AE37A0"/>
    <w:rsid w:val="00AE4553"/>
    <w:rsid w:val="00AE7DAC"/>
    <w:rsid w:val="00AE7F43"/>
    <w:rsid w:val="00AF09BE"/>
    <w:rsid w:val="00AF15F3"/>
    <w:rsid w:val="00AF20C2"/>
    <w:rsid w:val="00AF40DF"/>
    <w:rsid w:val="00AF4393"/>
    <w:rsid w:val="00AF45C2"/>
    <w:rsid w:val="00AF4E21"/>
    <w:rsid w:val="00AF534E"/>
    <w:rsid w:val="00AF5F10"/>
    <w:rsid w:val="00AF7139"/>
    <w:rsid w:val="00AF7616"/>
    <w:rsid w:val="00AF7D83"/>
    <w:rsid w:val="00B000A7"/>
    <w:rsid w:val="00B01CD1"/>
    <w:rsid w:val="00B01D5A"/>
    <w:rsid w:val="00B10A0B"/>
    <w:rsid w:val="00B12A70"/>
    <w:rsid w:val="00B135DA"/>
    <w:rsid w:val="00B14A35"/>
    <w:rsid w:val="00B14DB9"/>
    <w:rsid w:val="00B15D1B"/>
    <w:rsid w:val="00B1759C"/>
    <w:rsid w:val="00B214E8"/>
    <w:rsid w:val="00B22615"/>
    <w:rsid w:val="00B24460"/>
    <w:rsid w:val="00B24FBA"/>
    <w:rsid w:val="00B25340"/>
    <w:rsid w:val="00B25CA3"/>
    <w:rsid w:val="00B27152"/>
    <w:rsid w:val="00B300DA"/>
    <w:rsid w:val="00B347C6"/>
    <w:rsid w:val="00B356E4"/>
    <w:rsid w:val="00B36B61"/>
    <w:rsid w:val="00B422F6"/>
    <w:rsid w:val="00B46057"/>
    <w:rsid w:val="00B5024F"/>
    <w:rsid w:val="00B51175"/>
    <w:rsid w:val="00B51298"/>
    <w:rsid w:val="00B513E7"/>
    <w:rsid w:val="00B514E5"/>
    <w:rsid w:val="00B5246D"/>
    <w:rsid w:val="00B52B63"/>
    <w:rsid w:val="00B53273"/>
    <w:rsid w:val="00B53857"/>
    <w:rsid w:val="00B544D1"/>
    <w:rsid w:val="00B5528E"/>
    <w:rsid w:val="00B563BE"/>
    <w:rsid w:val="00B61851"/>
    <w:rsid w:val="00B622B9"/>
    <w:rsid w:val="00B62B6C"/>
    <w:rsid w:val="00B645AC"/>
    <w:rsid w:val="00B65513"/>
    <w:rsid w:val="00B6598B"/>
    <w:rsid w:val="00B666A5"/>
    <w:rsid w:val="00B66759"/>
    <w:rsid w:val="00B70854"/>
    <w:rsid w:val="00B72895"/>
    <w:rsid w:val="00B74AC3"/>
    <w:rsid w:val="00B757A4"/>
    <w:rsid w:val="00B8133A"/>
    <w:rsid w:val="00B81E3A"/>
    <w:rsid w:val="00B833AD"/>
    <w:rsid w:val="00B84905"/>
    <w:rsid w:val="00B85074"/>
    <w:rsid w:val="00B916F2"/>
    <w:rsid w:val="00B924F7"/>
    <w:rsid w:val="00B968EB"/>
    <w:rsid w:val="00BA02A7"/>
    <w:rsid w:val="00BA1242"/>
    <w:rsid w:val="00BA23FB"/>
    <w:rsid w:val="00BA2FED"/>
    <w:rsid w:val="00BA3917"/>
    <w:rsid w:val="00BA4DD0"/>
    <w:rsid w:val="00BA6EE3"/>
    <w:rsid w:val="00BA7F92"/>
    <w:rsid w:val="00BB15A1"/>
    <w:rsid w:val="00BB55DE"/>
    <w:rsid w:val="00BB5FF9"/>
    <w:rsid w:val="00BB62F0"/>
    <w:rsid w:val="00BB6D39"/>
    <w:rsid w:val="00BC183B"/>
    <w:rsid w:val="00BC1B18"/>
    <w:rsid w:val="00BC468C"/>
    <w:rsid w:val="00BC6B67"/>
    <w:rsid w:val="00BD3C68"/>
    <w:rsid w:val="00BD62A5"/>
    <w:rsid w:val="00BD66C7"/>
    <w:rsid w:val="00BD7E21"/>
    <w:rsid w:val="00BE034B"/>
    <w:rsid w:val="00BE0727"/>
    <w:rsid w:val="00BE26EC"/>
    <w:rsid w:val="00BE3A57"/>
    <w:rsid w:val="00BE5B82"/>
    <w:rsid w:val="00BE6297"/>
    <w:rsid w:val="00BE6495"/>
    <w:rsid w:val="00BF2917"/>
    <w:rsid w:val="00BF2F9B"/>
    <w:rsid w:val="00C024AF"/>
    <w:rsid w:val="00C029A2"/>
    <w:rsid w:val="00C032FE"/>
    <w:rsid w:val="00C033F4"/>
    <w:rsid w:val="00C050DB"/>
    <w:rsid w:val="00C05CEA"/>
    <w:rsid w:val="00C06EA9"/>
    <w:rsid w:val="00C1213D"/>
    <w:rsid w:val="00C16EA2"/>
    <w:rsid w:val="00C170FB"/>
    <w:rsid w:val="00C1712E"/>
    <w:rsid w:val="00C20515"/>
    <w:rsid w:val="00C23EA5"/>
    <w:rsid w:val="00C23FF8"/>
    <w:rsid w:val="00C2669B"/>
    <w:rsid w:val="00C268AA"/>
    <w:rsid w:val="00C30D9A"/>
    <w:rsid w:val="00C30E33"/>
    <w:rsid w:val="00C316FD"/>
    <w:rsid w:val="00C31A13"/>
    <w:rsid w:val="00C34E6C"/>
    <w:rsid w:val="00C36716"/>
    <w:rsid w:val="00C40248"/>
    <w:rsid w:val="00C405C1"/>
    <w:rsid w:val="00C40B8A"/>
    <w:rsid w:val="00C42169"/>
    <w:rsid w:val="00C43F27"/>
    <w:rsid w:val="00C44B4C"/>
    <w:rsid w:val="00C46153"/>
    <w:rsid w:val="00C46672"/>
    <w:rsid w:val="00C46A1A"/>
    <w:rsid w:val="00C46ED2"/>
    <w:rsid w:val="00C471BD"/>
    <w:rsid w:val="00C47393"/>
    <w:rsid w:val="00C5198B"/>
    <w:rsid w:val="00C52226"/>
    <w:rsid w:val="00C52F14"/>
    <w:rsid w:val="00C53115"/>
    <w:rsid w:val="00C55AC1"/>
    <w:rsid w:val="00C55BBC"/>
    <w:rsid w:val="00C6117E"/>
    <w:rsid w:val="00C62611"/>
    <w:rsid w:val="00C626AC"/>
    <w:rsid w:val="00C66115"/>
    <w:rsid w:val="00C66B40"/>
    <w:rsid w:val="00C70C1E"/>
    <w:rsid w:val="00C73A3F"/>
    <w:rsid w:val="00C73A9F"/>
    <w:rsid w:val="00C77D47"/>
    <w:rsid w:val="00C80C8B"/>
    <w:rsid w:val="00C80CEE"/>
    <w:rsid w:val="00C86497"/>
    <w:rsid w:val="00C8676F"/>
    <w:rsid w:val="00C86F0E"/>
    <w:rsid w:val="00C87BF0"/>
    <w:rsid w:val="00C9064D"/>
    <w:rsid w:val="00C90B37"/>
    <w:rsid w:val="00C918B2"/>
    <w:rsid w:val="00C9492A"/>
    <w:rsid w:val="00C95B39"/>
    <w:rsid w:val="00C9756A"/>
    <w:rsid w:val="00C97BAC"/>
    <w:rsid w:val="00CA0F41"/>
    <w:rsid w:val="00CA2C97"/>
    <w:rsid w:val="00CA37C5"/>
    <w:rsid w:val="00CA456C"/>
    <w:rsid w:val="00CA78B1"/>
    <w:rsid w:val="00CB1443"/>
    <w:rsid w:val="00CB1869"/>
    <w:rsid w:val="00CB2690"/>
    <w:rsid w:val="00CB3502"/>
    <w:rsid w:val="00CB5378"/>
    <w:rsid w:val="00CB5CA1"/>
    <w:rsid w:val="00CB603F"/>
    <w:rsid w:val="00CB7309"/>
    <w:rsid w:val="00CC105A"/>
    <w:rsid w:val="00CC1F16"/>
    <w:rsid w:val="00CC25CC"/>
    <w:rsid w:val="00CC74D1"/>
    <w:rsid w:val="00CD04EC"/>
    <w:rsid w:val="00CD0B3E"/>
    <w:rsid w:val="00CD0F61"/>
    <w:rsid w:val="00CD16EE"/>
    <w:rsid w:val="00CD367A"/>
    <w:rsid w:val="00CD3717"/>
    <w:rsid w:val="00CD6313"/>
    <w:rsid w:val="00CD7710"/>
    <w:rsid w:val="00CD7F5A"/>
    <w:rsid w:val="00CE1A94"/>
    <w:rsid w:val="00CE2411"/>
    <w:rsid w:val="00CE2596"/>
    <w:rsid w:val="00CE2735"/>
    <w:rsid w:val="00CE2F7F"/>
    <w:rsid w:val="00CE3E45"/>
    <w:rsid w:val="00CE74DC"/>
    <w:rsid w:val="00CE756E"/>
    <w:rsid w:val="00CF217B"/>
    <w:rsid w:val="00CF3F1E"/>
    <w:rsid w:val="00CF3FDF"/>
    <w:rsid w:val="00CF6B7E"/>
    <w:rsid w:val="00CF72B6"/>
    <w:rsid w:val="00CF731E"/>
    <w:rsid w:val="00CF7F58"/>
    <w:rsid w:val="00CF7FDB"/>
    <w:rsid w:val="00D01505"/>
    <w:rsid w:val="00D015BC"/>
    <w:rsid w:val="00D03981"/>
    <w:rsid w:val="00D06D44"/>
    <w:rsid w:val="00D07175"/>
    <w:rsid w:val="00D12B95"/>
    <w:rsid w:val="00D140CC"/>
    <w:rsid w:val="00D15A68"/>
    <w:rsid w:val="00D1744F"/>
    <w:rsid w:val="00D21827"/>
    <w:rsid w:val="00D245BF"/>
    <w:rsid w:val="00D245F2"/>
    <w:rsid w:val="00D24694"/>
    <w:rsid w:val="00D25313"/>
    <w:rsid w:val="00D30577"/>
    <w:rsid w:val="00D31547"/>
    <w:rsid w:val="00D31B38"/>
    <w:rsid w:val="00D340E1"/>
    <w:rsid w:val="00D34DB5"/>
    <w:rsid w:val="00D3534C"/>
    <w:rsid w:val="00D37A3F"/>
    <w:rsid w:val="00D40A00"/>
    <w:rsid w:val="00D41184"/>
    <w:rsid w:val="00D414A6"/>
    <w:rsid w:val="00D4251A"/>
    <w:rsid w:val="00D425A8"/>
    <w:rsid w:val="00D4389C"/>
    <w:rsid w:val="00D50D6A"/>
    <w:rsid w:val="00D50E26"/>
    <w:rsid w:val="00D53798"/>
    <w:rsid w:val="00D53FA0"/>
    <w:rsid w:val="00D54C1C"/>
    <w:rsid w:val="00D55BC9"/>
    <w:rsid w:val="00D55F56"/>
    <w:rsid w:val="00D564FA"/>
    <w:rsid w:val="00D57DDA"/>
    <w:rsid w:val="00D61F3E"/>
    <w:rsid w:val="00D63BEB"/>
    <w:rsid w:val="00D672F3"/>
    <w:rsid w:val="00D67D64"/>
    <w:rsid w:val="00D70241"/>
    <w:rsid w:val="00D733E1"/>
    <w:rsid w:val="00D75DB9"/>
    <w:rsid w:val="00D76851"/>
    <w:rsid w:val="00D77819"/>
    <w:rsid w:val="00D86037"/>
    <w:rsid w:val="00D861FE"/>
    <w:rsid w:val="00D868B6"/>
    <w:rsid w:val="00D901A1"/>
    <w:rsid w:val="00D934EF"/>
    <w:rsid w:val="00D97671"/>
    <w:rsid w:val="00DA1615"/>
    <w:rsid w:val="00DA20C7"/>
    <w:rsid w:val="00DA2481"/>
    <w:rsid w:val="00DA2578"/>
    <w:rsid w:val="00DA3B0C"/>
    <w:rsid w:val="00DA7B67"/>
    <w:rsid w:val="00DA7F2A"/>
    <w:rsid w:val="00DB13CB"/>
    <w:rsid w:val="00DB1F0F"/>
    <w:rsid w:val="00DB3BF4"/>
    <w:rsid w:val="00DB520A"/>
    <w:rsid w:val="00DC04CF"/>
    <w:rsid w:val="00DC11AD"/>
    <w:rsid w:val="00DC2BB1"/>
    <w:rsid w:val="00DC4C79"/>
    <w:rsid w:val="00DC5518"/>
    <w:rsid w:val="00DD144D"/>
    <w:rsid w:val="00DD21AD"/>
    <w:rsid w:val="00DD4A6A"/>
    <w:rsid w:val="00DD5852"/>
    <w:rsid w:val="00DD64D2"/>
    <w:rsid w:val="00DE0F83"/>
    <w:rsid w:val="00DE1BD2"/>
    <w:rsid w:val="00DE441D"/>
    <w:rsid w:val="00DE551A"/>
    <w:rsid w:val="00DE5E1C"/>
    <w:rsid w:val="00DE7CB5"/>
    <w:rsid w:val="00DF0430"/>
    <w:rsid w:val="00DF1D69"/>
    <w:rsid w:val="00DF7F6E"/>
    <w:rsid w:val="00E020F9"/>
    <w:rsid w:val="00E0533A"/>
    <w:rsid w:val="00E05444"/>
    <w:rsid w:val="00E06739"/>
    <w:rsid w:val="00E07030"/>
    <w:rsid w:val="00E070E7"/>
    <w:rsid w:val="00E11B70"/>
    <w:rsid w:val="00E1372C"/>
    <w:rsid w:val="00E16893"/>
    <w:rsid w:val="00E16EB6"/>
    <w:rsid w:val="00E17B4D"/>
    <w:rsid w:val="00E212C2"/>
    <w:rsid w:val="00E22142"/>
    <w:rsid w:val="00E22370"/>
    <w:rsid w:val="00E228D8"/>
    <w:rsid w:val="00E24875"/>
    <w:rsid w:val="00E26720"/>
    <w:rsid w:val="00E26A86"/>
    <w:rsid w:val="00E30CF4"/>
    <w:rsid w:val="00E32758"/>
    <w:rsid w:val="00E33B85"/>
    <w:rsid w:val="00E3538D"/>
    <w:rsid w:val="00E411F6"/>
    <w:rsid w:val="00E42621"/>
    <w:rsid w:val="00E45A29"/>
    <w:rsid w:val="00E51412"/>
    <w:rsid w:val="00E524F1"/>
    <w:rsid w:val="00E53333"/>
    <w:rsid w:val="00E54DA3"/>
    <w:rsid w:val="00E5618B"/>
    <w:rsid w:val="00E57B65"/>
    <w:rsid w:val="00E61395"/>
    <w:rsid w:val="00E63AA2"/>
    <w:rsid w:val="00E6426D"/>
    <w:rsid w:val="00E65001"/>
    <w:rsid w:val="00E65B76"/>
    <w:rsid w:val="00E70AEE"/>
    <w:rsid w:val="00E717F4"/>
    <w:rsid w:val="00E71989"/>
    <w:rsid w:val="00E737A3"/>
    <w:rsid w:val="00E75214"/>
    <w:rsid w:val="00E755C2"/>
    <w:rsid w:val="00E80215"/>
    <w:rsid w:val="00E82E8A"/>
    <w:rsid w:val="00E874DA"/>
    <w:rsid w:val="00E92123"/>
    <w:rsid w:val="00E93C42"/>
    <w:rsid w:val="00E97569"/>
    <w:rsid w:val="00E97DE8"/>
    <w:rsid w:val="00EA4168"/>
    <w:rsid w:val="00EA686A"/>
    <w:rsid w:val="00EB0AED"/>
    <w:rsid w:val="00EB18DE"/>
    <w:rsid w:val="00EB2698"/>
    <w:rsid w:val="00EB57D2"/>
    <w:rsid w:val="00EB673F"/>
    <w:rsid w:val="00EB6B9C"/>
    <w:rsid w:val="00EC3EDD"/>
    <w:rsid w:val="00EC4157"/>
    <w:rsid w:val="00EC5F79"/>
    <w:rsid w:val="00EC6405"/>
    <w:rsid w:val="00EC7259"/>
    <w:rsid w:val="00ED1514"/>
    <w:rsid w:val="00ED53A6"/>
    <w:rsid w:val="00EE0D72"/>
    <w:rsid w:val="00EE124F"/>
    <w:rsid w:val="00EE230E"/>
    <w:rsid w:val="00EE305E"/>
    <w:rsid w:val="00EE38AE"/>
    <w:rsid w:val="00EE7C48"/>
    <w:rsid w:val="00EF0370"/>
    <w:rsid w:val="00EF170C"/>
    <w:rsid w:val="00EF3F32"/>
    <w:rsid w:val="00EF40CC"/>
    <w:rsid w:val="00EF4646"/>
    <w:rsid w:val="00EF4D8C"/>
    <w:rsid w:val="00EF5066"/>
    <w:rsid w:val="00EF60F9"/>
    <w:rsid w:val="00EF7014"/>
    <w:rsid w:val="00EF72E7"/>
    <w:rsid w:val="00F0052B"/>
    <w:rsid w:val="00F00D25"/>
    <w:rsid w:val="00F073ED"/>
    <w:rsid w:val="00F07B84"/>
    <w:rsid w:val="00F11032"/>
    <w:rsid w:val="00F1144C"/>
    <w:rsid w:val="00F11502"/>
    <w:rsid w:val="00F14827"/>
    <w:rsid w:val="00F16603"/>
    <w:rsid w:val="00F16745"/>
    <w:rsid w:val="00F16E67"/>
    <w:rsid w:val="00F17571"/>
    <w:rsid w:val="00F1768B"/>
    <w:rsid w:val="00F17C26"/>
    <w:rsid w:val="00F2070D"/>
    <w:rsid w:val="00F20784"/>
    <w:rsid w:val="00F211DF"/>
    <w:rsid w:val="00F21733"/>
    <w:rsid w:val="00F22817"/>
    <w:rsid w:val="00F2283D"/>
    <w:rsid w:val="00F25BCE"/>
    <w:rsid w:val="00F26169"/>
    <w:rsid w:val="00F30D3C"/>
    <w:rsid w:val="00F31BF0"/>
    <w:rsid w:val="00F3306E"/>
    <w:rsid w:val="00F336C7"/>
    <w:rsid w:val="00F34105"/>
    <w:rsid w:val="00F34319"/>
    <w:rsid w:val="00F371E0"/>
    <w:rsid w:val="00F37C08"/>
    <w:rsid w:val="00F4055D"/>
    <w:rsid w:val="00F40722"/>
    <w:rsid w:val="00F40A0E"/>
    <w:rsid w:val="00F42C60"/>
    <w:rsid w:val="00F4406A"/>
    <w:rsid w:val="00F45F68"/>
    <w:rsid w:val="00F5004B"/>
    <w:rsid w:val="00F51B46"/>
    <w:rsid w:val="00F5368A"/>
    <w:rsid w:val="00F54A98"/>
    <w:rsid w:val="00F54D75"/>
    <w:rsid w:val="00F55E0A"/>
    <w:rsid w:val="00F56375"/>
    <w:rsid w:val="00F60184"/>
    <w:rsid w:val="00F61DC6"/>
    <w:rsid w:val="00F632F8"/>
    <w:rsid w:val="00F644E4"/>
    <w:rsid w:val="00F64519"/>
    <w:rsid w:val="00F678B2"/>
    <w:rsid w:val="00F712B0"/>
    <w:rsid w:val="00F71FA9"/>
    <w:rsid w:val="00F72930"/>
    <w:rsid w:val="00F813AD"/>
    <w:rsid w:val="00F825D4"/>
    <w:rsid w:val="00F826EC"/>
    <w:rsid w:val="00F84D39"/>
    <w:rsid w:val="00F84E91"/>
    <w:rsid w:val="00F91646"/>
    <w:rsid w:val="00F9358B"/>
    <w:rsid w:val="00F96BEB"/>
    <w:rsid w:val="00F9710F"/>
    <w:rsid w:val="00F975EB"/>
    <w:rsid w:val="00F97E50"/>
    <w:rsid w:val="00FA2F71"/>
    <w:rsid w:val="00FA51D0"/>
    <w:rsid w:val="00FB2484"/>
    <w:rsid w:val="00FB44DF"/>
    <w:rsid w:val="00FB530A"/>
    <w:rsid w:val="00FB54BB"/>
    <w:rsid w:val="00FB63D9"/>
    <w:rsid w:val="00FC0B3E"/>
    <w:rsid w:val="00FC22F0"/>
    <w:rsid w:val="00FC250B"/>
    <w:rsid w:val="00FC2908"/>
    <w:rsid w:val="00FC465C"/>
    <w:rsid w:val="00FC6226"/>
    <w:rsid w:val="00FC6967"/>
    <w:rsid w:val="00FD024B"/>
    <w:rsid w:val="00FD0B13"/>
    <w:rsid w:val="00FD1FF6"/>
    <w:rsid w:val="00FD3341"/>
    <w:rsid w:val="00FD6589"/>
    <w:rsid w:val="00FD671C"/>
    <w:rsid w:val="00FE1340"/>
    <w:rsid w:val="00FE54AD"/>
    <w:rsid w:val="00FE5C3B"/>
    <w:rsid w:val="00FE65FD"/>
    <w:rsid w:val="00FE7746"/>
    <w:rsid w:val="00FF35B2"/>
    <w:rsid w:val="00FF6D25"/>
    <w:rsid w:val="00FF76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248"/>
    <w:pPr>
      <w:spacing w:after="0" w:line="240" w:lineRule="auto"/>
    </w:pPr>
    <w:rPr>
      <w:rFonts w:ascii="Calibri" w:eastAsia="Calibri" w:hAnsi="Calibri" w:cs="Times New Roman"/>
    </w:rPr>
  </w:style>
  <w:style w:type="paragraph" w:styleId="3">
    <w:name w:val="heading 3"/>
    <w:basedOn w:val="a"/>
    <w:link w:val="30"/>
    <w:uiPriority w:val="9"/>
    <w:qFormat/>
    <w:rsid w:val="00CC105A"/>
    <w:pPr>
      <w:spacing w:before="100" w:beforeAutospacing="1" w:after="100" w:afterAutospacing="1"/>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1EE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lock Text"/>
    <w:basedOn w:val="a"/>
    <w:rsid w:val="00361EE4"/>
    <w:pPr>
      <w:spacing w:line="360" w:lineRule="auto"/>
      <w:ind w:left="-567" w:right="-766" w:firstLine="567"/>
      <w:jc w:val="both"/>
    </w:pPr>
    <w:rPr>
      <w:rFonts w:ascii="Times New Roman" w:eastAsia="Times New Roman" w:hAnsi="Times New Roman"/>
      <w:sz w:val="24"/>
      <w:szCs w:val="20"/>
      <w:lang w:eastAsia="ru-RU"/>
    </w:rPr>
  </w:style>
  <w:style w:type="paragraph" w:styleId="a5">
    <w:name w:val="header"/>
    <w:basedOn w:val="a"/>
    <w:link w:val="a6"/>
    <w:rsid w:val="00361EE4"/>
    <w:pPr>
      <w:tabs>
        <w:tab w:val="center" w:pos="4677"/>
        <w:tab w:val="right" w:pos="9355"/>
      </w:tabs>
    </w:pPr>
  </w:style>
  <w:style w:type="character" w:customStyle="1" w:styleId="a6">
    <w:name w:val="Верхний колонтитул Знак"/>
    <w:basedOn w:val="a0"/>
    <w:link w:val="a5"/>
    <w:rsid w:val="00361EE4"/>
    <w:rPr>
      <w:rFonts w:ascii="Calibri" w:eastAsia="Calibri" w:hAnsi="Calibri" w:cs="Times New Roman"/>
    </w:rPr>
  </w:style>
  <w:style w:type="character" w:styleId="a7">
    <w:name w:val="page number"/>
    <w:basedOn w:val="a0"/>
    <w:rsid w:val="00361EE4"/>
  </w:style>
  <w:style w:type="paragraph" w:customStyle="1" w:styleId="Iauiue">
    <w:name w:val="Iau?iue"/>
    <w:rsid w:val="004261F5"/>
    <w:pPr>
      <w:widowControl w:val="0"/>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FA51D0"/>
    <w:rPr>
      <w:rFonts w:ascii="Tahoma" w:hAnsi="Tahoma" w:cs="Tahoma"/>
      <w:sz w:val="16"/>
      <w:szCs w:val="16"/>
    </w:rPr>
  </w:style>
  <w:style w:type="character" w:customStyle="1" w:styleId="a9">
    <w:name w:val="Текст выноски Знак"/>
    <w:basedOn w:val="a0"/>
    <w:link w:val="a8"/>
    <w:uiPriority w:val="99"/>
    <w:semiHidden/>
    <w:rsid w:val="00FA51D0"/>
    <w:rPr>
      <w:rFonts w:ascii="Tahoma" w:eastAsia="Calibri" w:hAnsi="Tahoma" w:cs="Tahoma"/>
      <w:sz w:val="16"/>
      <w:szCs w:val="16"/>
    </w:rPr>
  </w:style>
  <w:style w:type="paragraph" w:styleId="aa">
    <w:name w:val="List Paragraph"/>
    <w:basedOn w:val="a"/>
    <w:uiPriority w:val="34"/>
    <w:qFormat/>
    <w:rsid w:val="007E5FB5"/>
    <w:pPr>
      <w:ind w:left="720"/>
      <w:contextualSpacing/>
    </w:pPr>
  </w:style>
  <w:style w:type="table" w:customStyle="1" w:styleId="1">
    <w:name w:val="Сетка таблицы1"/>
    <w:basedOn w:val="a1"/>
    <w:next w:val="a3"/>
    <w:uiPriority w:val="59"/>
    <w:rsid w:val="00054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2D077A"/>
    <w:rPr>
      <w:color w:val="0000FF"/>
      <w:u w:val="single"/>
    </w:rPr>
  </w:style>
  <w:style w:type="paragraph" w:styleId="ac">
    <w:name w:val="Normal (Web)"/>
    <w:basedOn w:val="a"/>
    <w:uiPriority w:val="99"/>
    <w:unhideWhenUsed/>
    <w:rsid w:val="009B4359"/>
    <w:pPr>
      <w:spacing w:before="100" w:beforeAutospacing="1" w:after="100" w:afterAutospacing="1"/>
    </w:pPr>
    <w:rPr>
      <w:rFonts w:ascii="Times New Roman" w:eastAsia="Times New Roman" w:hAnsi="Times New Roman"/>
      <w:sz w:val="24"/>
      <w:szCs w:val="24"/>
      <w:lang w:eastAsia="ru-RU"/>
    </w:rPr>
  </w:style>
  <w:style w:type="paragraph" w:customStyle="1" w:styleId="Tab">
    <w:name w:val="Tab"/>
    <w:basedOn w:val="a"/>
    <w:uiPriority w:val="99"/>
    <w:rsid w:val="00DD21AD"/>
    <w:pPr>
      <w:spacing w:before="20" w:after="20"/>
      <w:jc w:val="both"/>
    </w:pPr>
    <w:rPr>
      <w:rFonts w:ascii="Arial" w:eastAsia="Times New Roman" w:hAnsi="Arial"/>
      <w:sz w:val="20"/>
      <w:szCs w:val="20"/>
      <w:lang w:eastAsia="ru-RU"/>
    </w:rPr>
  </w:style>
  <w:style w:type="character" w:customStyle="1" w:styleId="rht1">
    <w:name w:val="rht1"/>
    <w:rsid w:val="00DD21AD"/>
    <w:rPr>
      <w:vanish w:val="0"/>
      <w:webHidden w:val="0"/>
      <w:color w:val="666666"/>
      <w:specVanish w:val="0"/>
    </w:rPr>
  </w:style>
  <w:style w:type="paragraph" w:styleId="ad">
    <w:name w:val="Plain Text"/>
    <w:basedOn w:val="a"/>
    <w:link w:val="ae"/>
    <w:uiPriority w:val="99"/>
    <w:rsid w:val="003131D8"/>
    <w:rPr>
      <w:rFonts w:ascii="Courier New" w:eastAsia="Times New Roman" w:hAnsi="Courier New" w:cs="Courier New"/>
      <w:sz w:val="20"/>
      <w:szCs w:val="20"/>
      <w:lang w:eastAsia="ru-RU"/>
    </w:rPr>
  </w:style>
  <w:style w:type="character" w:customStyle="1" w:styleId="ae">
    <w:name w:val="Текст Знак"/>
    <w:basedOn w:val="a0"/>
    <w:link w:val="ad"/>
    <w:uiPriority w:val="99"/>
    <w:rsid w:val="003131D8"/>
    <w:rPr>
      <w:rFonts w:ascii="Courier New" w:eastAsia="Times New Roman" w:hAnsi="Courier New" w:cs="Courier New"/>
      <w:sz w:val="20"/>
      <w:szCs w:val="20"/>
      <w:lang w:eastAsia="ru-RU"/>
    </w:rPr>
  </w:style>
  <w:style w:type="character" w:styleId="af">
    <w:name w:val="FollowedHyperlink"/>
    <w:basedOn w:val="a0"/>
    <w:uiPriority w:val="99"/>
    <w:semiHidden/>
    <w:unhideWhenUsed/>
    <w:rsid w:val="00B84905"/>
    <w:rPr>
      <w:color w:val="800080" w:themeColor="followedHyperlink"/>
      <w:u w:val="single"/>
    </w:rPr>
  </w:style>
  <w:style w:type="paragraph" w:customStyle="1" w:styleId="ArialNarrow10pt125">
    <w:name w:val="Стиль Arial Narrow 10 pt по ширине Первая строка:  125 см"/>
    <w:basedOn w:val="a"/>
    <w:autoRedefine/>
    <w:rsid w:val="00B10A0B"/>
    <w:pPr>
      <w:numPr>
        <w:numId w:val="3"/>
      </w:numPr>
      <w:ind w:right="-6"/>
      <w:jc w:val="both"/>
    </w:pPr>
    <w:rPr>
      <w:rFonts w:ascii="Times New Roman" w:eastAsia="Times New Roman" w:hAnsi="Times New Roman"/>
      <w:color w:val="1F497D"/>
      <w:sz w:val="24"/>
      <w:szCs w:val="24"/>
      <w:lang w:eastAsia="ru-RU"/>
    </w:rPr>
  </w:style>
  <w:style w:type="paragraph" w:styleId="af0">
    <w:name w:val="No Spacing"/>
    <w:uiPriority w:val="1"/>
    <w:qFormat/>
    <w:rsid w:val="007B0A66"/>
    <w:pPr>
      <w:spacing w:after="0" w:line="240" w:lineRule="auto"/>
    </w:pPr>
    <w:rPr>
      <w:rFonts w:ascii="Calibri" w:eastAsia="Calibri" w:hAnsi="Calibri" w:cs="Times New Roman"/>
    </w:rPr>
  </w:style>
  <w:style w:type="character" w:styleId="af1">
    <w:name w:val="Strong"/>
    <w:basedOn w:val="a0"/>
    <w:uiPriority w:val="22"/>
    <w:qFormat/>
    <w:rsid w:val="002072A5"/>
    <w:rPr>
      <w:b/>
      <w:bCs/>
    </w:rPr>
  </w:style>
  <w:style w:type="character" w:customStyle="1" w:styleId="site-logo-name-full">
    <w:name w:val="site-logo-name-full"/>
    <w:basedOn w:val="a0"/>
    <w:rsid w:val="0056077D"/>
  </w:style>
  <w:style w:type="character" w:customStyle="1" w:styleId="cf1">
    <w:name w:val="cf1"/>
    <w:basedOn w:val="a0"/>
    <w:rsid w:val="0017090C"/>
  </w:style>
  <w:style w:type="character" w:customStyle="1" w:styleId="apple-converted-space">
    <w:name w:val="apple-converted-space"/>
    <w:basedOn w:val="a0"/>
    <w:rsid w:val="007406FA"/>
  </w:style>
  <w:style w:type="character" w:customStyle="1" w:styleId="30">
    <w:name w:val="Заголовок 3 Знак"/>
    <w:basedOn w:val="a0"/>
    <w:link w:val="3"/>
    <w:uiPriority w:val="9"/>
    <w:rsid w:val="00CC105A"/>
    <w:rPr>
      <w:rFonts w:ascii="Times New Roman" w:eastAsia="Times New Roman" w:hAnsi="Times New Roman" w:cs="Times New Roman"/>
      <w:b/>
      <w:bCs/>
      <w:sz w:val="27"/>
      <w:szCs w:val="27"/>
      <w:lang w:eastAsia="ru-RU"/>
    </w:rPr>
  </w:style>
  <w:style w:type="paragraph" w:styleId="af2">
    <w:name w:val="footer"/>
    <w:basedOn w:val="a"/>
    <w:link w:val="af3"/>
    <w:uiPriority w:val="99"/>
    <w:unhideWhenUsed/>
    <w:rsid w:val="00961434"/>
    <w:pPr>
      <w:tabs>
        <w:tab w:val="center" w:pos="4677"/>
        <w:tab w:val="right" w:pos="9355"/>
      </w:tabs>
    </w:pPr>
  </w:style>
  <w:style w:type="character" w:customStyle="1" w:styleId="af3">
    <w:name w:val="Нижний колонтитул Знак"/>
    <w:basedOn w:val="a0"/>
    <w:link w:val="af2"/>
    <w:uiPriority w:val="99"/>
    <w:rsid w:val="00961434"/>
    <w:rPr>
      <w:rFonts w:ascii="Calibri" w:eastAsia="Calibri" w:hAnsi="Calibri" w:cs="Times New Roman"/>
    </w:rPr>
  </w:style>
  <w:style w:type="paragraph" w:customStyle="1" w:styleId="c11">
    <w:name w:val="c11"/>
    <w:basedOn w:val="a"/>
    <w:rsid w:val="001C5398"/>
    <w:pPr>
      <w:spacing w:before="100" w:beforeAutospacing="1" w:after="100" w:afterAutospacing="1"/>
    </w:pPr>
    <w:rPr>
      <w:rFonts w:ascii="Times New Roman" w:eastAsia="Times New Roman" w:hAnsi="Times New Roman"/>
      <w:sz w:val="24"/>
      <w:szCs w:val="24"/>
      <w:lang w:eastAsia="ru-RU"/>
    </w:rPr>
  </w:style>
  <w:style w:type="character" w:customStyle="1" w:styleId="c0">
    <w:name w:val="c0"/>
    <w:basedOn w:val="a0"/>
    <w:rsid w:val="001C5398"/>
  </w:style>
  <w:style w:type="paragraph" w:customStyle="1" w:styleId="c1">
    <w:name w:val="c1"/>
    <w:basedOn w:val="a"/>
    <w:rsid w:val="001C5398"/>
    <w:pPr>
      <w:spacing w:before="100" w:beforeAutospacing="1" w:after="100" w:afterAutospacing="1"/>
    </w:pPr>
    <w:rPr>
      <w:rFonts w:ascii="Times New Roman" w:eastAsia="Times New Roman" w:hAnsi="Times New Roman"/>
      <w:sz w:val="24"/>
      <w:szCs w:val="24"/>
      <w:lang w:eastAsia="ru-RU"/>
    </w:rPr>
  </w:style>
  <w:style w:type="paragraph" w:customStyle="1" w:styleId="c6">
    <w:name w:val="c6"/>
    <w:basedOn w:val="a"/>
    <w:rsid w:val="001C5398"/>
    <w:pPr>
      <w:spacing w:before="100" w:beforeAutospacing="1" w:after="100" w:afterAutospacing="1"/>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044989">
      <w:bodyDiv w:val="1"/>
      <w:marLeft w:val="0"/>
      <w:marRight w:val="0"/>
      <w:marTop w:val="0"/>
      <w:marBottom w:val="0"/>
      <w:divBdr>
        <w:top w:val="none" w:sz="0" w:space="0" w:color="auto"/>
        <w:left w:val="none" w:sz="0" w:space="0" w:color="auto"/>
        <w:bottom w:val="none" w:sz="0" w:space="0" w:color="auto"/>
        <w:right w:val="none" w:sz="0" w:space="0" w:color="auto"/>
      </w:divBdr>
    </w:div>
    <w:div w:id="191304488">
      <w:bodyDiv w:val="1"/>
      <w:marLeft w:val="0"/>
      <w:marRight w:val="0"/>
      <w:marTop w:val="0"/>
      <w:marBottom w:val="0"/>
      <w:divBdr>
        <w:top w:val="none" w:sz="0" w:space="0" w:color="auto"/>
        <w:left w:val="none" w:sz="0" w:space="0" w:color="auto"/>
        <w:bottom w:val="none" w:sz="0" w:space="0" w:color="auto"/>
        <w:right w:val="none" w:sz="0" w:space="0" w:color="auto"/>
      </w:divBdr>
    </w:div>
    <w:div w:id="209343915">
      <w:bodyDiv w:val="1"/>
      <w:marLeft w:val="0"/>
      <w:marRight w:val="0"/>
      <w:marTop w:val="0"/>
      <w:marBottom w:val="0"/>
      <w:divBdr>
        <w:top w:val="none" w:sz="0" w:space="0" w:color="auto"/>
        <w:left w:val="none" w:sz="0" w:space="0" w:color="auto"/>
        <w:bottom w:val="none" w:sz="0" w:space="0" w:color="auto"/>
        <w:right w:val="none" w:sz="0" w:space="0" w:color="auto"/>
      </w:divBdr>
    </w:div>
    <w:div w:id="256404679">
      <w:bodyDiv w:val="1"/>
      <w:marLeft w:val="0"/>
      <w:marRight w:val="0"/>
      <w:marTop w:val="0"/>
      <w:marBottom w:val="0"/>
      <w:divBdr>
        <w:top w:val="none" w:sz="0" w:space="0" w:color="auto"/>
        <w:left w:val="none" w:sz="0" w:space="0" w:color="auto"/>
        <w:bottom w:val="none" w:sz="0" w:space="0" w:color="auto"/>
        <w:right w:val="none" w:sz="0" w:space="0" w:color="auto"/>
      </w:divBdr>
    </w:div>
    <w:div w:id="316035629">
      <w:bodyDiv w:val="1"/>
      <w:marLeft w:val="0"/>
      <w:marRight w:val="0"/>
      <w:marTop w:val="0"/>
      <w:marBottom w:val="0"/>
      <w:divBdr>
        <w:top w:val="none" w:sz="0" w:space="0" w:color="auto"/>
        <w:left w:val="none" w:sz="0" w:space="0" w:color="auto"/>
        <w:bottom w:val="none" w:sz="0" w:space="0" w:color="auto"/>
        <w:right w:val="none" w:sz="0" w:space="0" w:color="auto"/>
      </w:divBdr>
    </w:div>
    <w:div w:id="403725529">
      <w:bodyDiv w:val="1"/>
      <w:marLeft w:val="0"/>
      <w:marRight w:val="0"/>
      <w:marTop w:val="0"/>
      <w:marBottom w:val="0"/>
      <w:divBdr>
        <w:top w:val="none" w:sz="0" w:space="0" w:color="auto"/>
        <w:left w:val="none" w:sz="0" w:space="0" w:color="auto"/>
        <w:bottom w:val="none" w:sz="0" w:space="0" w:color="auto"/>
        <w:right w:val="none" w:sz="0" w:space="0" w:color="auto"/>
      </w:divBdr>
    </w:div>
    <w:div w:id="733042830">
      <w:bodyDiv w:val="1"/>
      <w:marLeft w:val="0"/>
      <w:marRight w:val="0"/>
      <w:marTop w:val="0"/>
      <w:marBottom w:val="0"/>
      <w:divBdr>
        <w:top w:val="none" w:sz="0" w:space="0" w:color="auto"/>
        <w:left w:val="none" w:sz="0" w:space="0" w:color="auto"/>
        <w:bottom w:val="none" w:sz="0" w:space="0" w:color="auto"/>
        <w:right w:val="none" w:sz="0" w:space="0" w:color="auto"/>
      </w:divBdr>
    </w:div>
    <w:div w:id="809859414">
      <w:bodyDiv w:val="1"/>
      <w:marLeft w:val="0"/>
      <w:marRight w:val="0"/>
      <w:marTop w:val="0"/>
      <w:marBottom w:val="0"/>
      <w:divBdr>
        <w:top w:val="none" w:sz="0" w:space="0" w:color="auto"/>
        <w:left w:val="none" w:sz="0" w:space="0" w:color="auto"/>
        <w:bottom w:val="none" w:sz="0" w:space="0" w:color="auto"/>
        <w:right w:val="none" w:sz="0" w:space="0" w:color="auto"/>
      </w:divBdr>
    </w:div>
    <w:div w:id="998507589">
      <w:bodyDiv w:val="1"/>
      <w:marLeft w:val="0"/>
      <w:marRight w:val="0"/>
      <w:marTop w:val="0"/>
      <w:marBottom w:val="0"/>
      <w:divBdr>
        <w:top w:val="none" w:sz="0" w:space="0" w:color="auto"/>
        <w:left w:val="none" w:sz="0" w:space="0" w:color="auto"/>
        <w:bottom w:val="none" w:sz="0" w:space="0" w:color="auto"/>
        <w:right w:val="none" w:sz="0" w:space="0" w:color="auto"/>
      </w:divBdr>
    </w:div>
    <w:div w:id="1047484679">
      <w:bodyDiv w:val="1"/>
      <w:marLeft w:val="0"/>
      <w:marRight w:val="0"/>
      <w:marTop w:val="0"/>
      <w:marBottom w:val="0"/>
      <w:divBdr>
        <w:top w:val="none" w:sz="0" w:space="0" w:color="auto"/>
        <w:left w:val="none" w:sz="0" w:space="0" w:color="auto"/>
        <w:bottom w:val="none" w:sz="0" w:space="0" w:color="auto"/>
        <w:right w:val="none" w:sz="0" w:space="0" w:color="auto"/>
      </w:divBdr>
    </w:div>
    <w:div w:id="1075056516">
      <w:bodyDiv w:val="1"/>
      <w:marLeft w:val="0"/>
      <w:marRight w:val="0"/>
      <w:marTop w:val="0"/>
      <w:marBottom w:val="0"/>
      <w:divBdr>
        <w:top w:val="none" w:sz="0" w:space="0" w:color="auto"/>
        <w:left w:val="none" w:sz="0" w:space="0" w:color="auto"/>
        <w:bottom w:val="none" w:sz="0" w:space="0" w:color="auto"/>
        <w:right w:val="none" w:sz="0" w:space="0" w:color="auto"/>
      </w:divBdr>
      <w:divsChild>
        <w:div w:id="1932621797">
          <w:marLeft w:val="0"/>
          <w:marRight w:val="0"/>
          <w:marTop w:val="0"/>
          <w:marBottom w:val="0"/>
          <w:divBdr>
            <w:top w:val="none" w:sz="0" w:space="0" w:color="auto"/>
            <w:left w:val="none" w:sz="0" w:space="0" w:color="auto"/>
            <w:bottom w:val="none" w:sz="0" w:space="0" w:color="auto"/>
            <w:right w:val="none" w:sz="0" w:space="0" w:color="auto"/>
          </w:divBdr>
        </w:div>
      </w:divsChild>
    </w:div>
    <w:div w:id="1194612056">
      <w:bodyDiv w:val="1"/>
      <w:marLeft w:val="0"/>
      <w:marRight w:val="0"/>
      <w:marTop w:val="0"/>
      <w:marBottom w:val="0"/>
      <w:divBdr>
        <w:top w:val="none" w:sz="0" w:space="0" w:color="auto"/>
        <w:left w:val="none" w:sz="0" w:space="0" w:color="auto"/>
        <w:bottom w:val="none" w:sz="0" w:space="0" w:color="auto"/>
        <w:right w:val="none" w:sz="0" w:space="0" w:color="auto"/>
      </w:divBdr>
    </w:div>
    <w:div w:id="1256403459">
      <w:bodyDiv w:val="1"/>
      <w:marLeft w:val="0"/>
      <w:marRight w:val="0"/>
      <w:marTop w:val="0"/>
      <w:marBottom w:val="0"/>
      <w:divBdr>
        <w:top w:val="none" w:sz="0" w:space="0" w:color="auto"/>
        <w:left w:val="none" w:sz="0" w:space="0" w:color="auto"/>
        <w:bottom w:val="none" w:sz="0" w:space="0" w:color="auto"/>
        <w:right w:val="none" w:sz="0" w:space="0" w:color="auto"/>
      </w:divBdr>
    </w:div>
    <w:div w:id="1350523166">
      <w:bodyDiv w:val="1"/>
      <w:marLeft w:val="0"/>
      <w:marRight w:val="0"/>
      <w:marTop w:val="0"/>
      <w:marBottom w:val="0"/>
      <w:divBdr>
        <w:top w:val="none" w:sz="0" w:space="0" w:color="auto"/>
        <w:left w:val="none" w:sz="0" w:space="0" w:color="auto"/>
        <w:bottom w:val="none" w:sz="0" w:space="0" w:color="auto"/>
        <w:right w:val="none" w:sz="0" w:space="0" w:color="auto"/>
      </w:divBdr>
    </w:div>
    <w:div w:id="1485394384">
      <w:bodyDiv w:val="1"/>
      <w:marLeft w:val="0"/>
      <w:marRight w:val="0"/>
      <w:marTop w:val="0"/>
      <w:marBottom w:val="0"/>
      <w:divBdr>
        <w:top w:val="none" w:sz="0" w:space="0" w:color="auto"/>
        <w:left w:val="none" w:sz="0" w:space="0" w:color="auto"/>
        <w:bottom w:val="none" w:sz="0" w:space="0" w:color="auto"/>
        <w:right w:val="none" w:sz="0" w:space="0" w:color="auto"/>
      </w:divBdr>
    </w:div>
    <w:div w:id="1585645087">
      <w:bodyDiv w:val="1"/>
      <w:marLeft w:val="0"/>
      <w:marRight w:val="0"/>
      <w:marTop w:val="0"/>
      <w:marBottom w:val="0"/>
      <w:divBdr>
        <w:top w:val="none" w:sz="0" w:space="0" w:color="auto"/>
        <w:left w:val="none" w:sz="0" w:space="0" w:color="auto"/>
        <w:bottom w:val="none" w:sz="0" w:space="0" w:color="auto"/>
        <w:right w:val="none" w:sz="0" w:space="0" w:color="auto"/>
      </w:divBdr>
      <w:divsChild>
        <w:div w:id="433328104">
          <w:marLeft w:val="0"/>
          <w:marRight w:val="0"/>
          <w:marTop w:val="0"/>
          <w:marBottom w:val="60"/>
          <w:divBdr>
            <w:top w:val="none" w:sz="0" w:space="0" w:color="auto"/>
            <w:left w:val="none" w:sz="0" w:space="0" w:color="auto"/>
            <w:bottom w:val="none" w:sz="0" w:space="0" w:color="auto"/>
            <w:right w:val="none" w:sz="0" w:space="0" w:color="auto"/>
          </w:divBdr>
        </w:div>
        <w:div w:id="2111193619">
          <w:marLeft w:val="0"/>
          <w:marRight w:val="0"/>
          <w:marTop w:val="0"/>
          <w:marBottom w:val="375"/>
          <w:divBdr>
            <w:top w:val="none" w:sz="0" w:space="0" w:color="auto"/>
            <w:left w:val="none" w:sz="0" w:space="0" w:color="auto"/>
            <w:bottom w:val="none" w:sz="0" w:space="0" w:color="auto"/>
            <w:right w:val="none" w:sz="0" w:space="0" w:color="auto"/>
          </w:divBdr>
          <w:divsChild>
            <w:div w:id="9132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05508">
      <w:bodyDiv w:val="1"/>
      <w:marLeft w:val="0"/>
      <w:marRight w:val="0"/>
      <w:marTop w:val="0"/>
      <w:marBottom w:val="0"/>
      <w:divBdr>
        <w:top w:val="none" w:sz="0" w:space="0" w:color="auto"/>
        <w:left w:val="none" w:sz="0" w:space="0" w:color="auto"/>
        <w:bottom w:val="none" w:sz="0" w:space="0" w:color="auto"/>
        <w:right w:val="none" w:sz="0" w:space="0" w:color="auto"/>
      </w:divBdr>
    </w:div>
    <w:div w:id="1681463806">
      <w:bodyDiv w:val="1"/>
      <w:marLeft w:val="0"/>
      <w:marRight w:val="0"/>
      <w:marTop w:val="0"/>
      <w:marBottom w:val="0"/>
      <w:divBdr>
        <w:top w:val="none" w:sz="0" w:space="0" w:color="auto"/>
        <w:left w:val="none" w:sz="0" w:space="0" w:color="auto"/>
        <w:bottom w:val="none" w:sz="0" w:space="0" w:color="auto"/>
        <w:right w:val="none" w:sz="0" w:space="0" w:color="auto"/>
      </w:divBdr>
    </w:div>
    <w:div w:id="1699500524">
      <w:bodyDiv w:val="1"/>
      <w:marLeft w:val="0"/>
      <w:marRight w:val="0"/>
      <w:marTop w:val="0"/>
      <w:marBottom w:val="0"/>
      <w:divBdr>
        <w:top w:val="none" w:sz="0" w:space="0" w:color="auto"/>
        <w:left w:val="none" w:sz="0" w:space="0" w:color="auto"/>
        <w:bottom w:val="none" w:sz="0" w:space="0" w:color="auto"/>
        <w:right w:val="none" w:sz="0" w:space="0" w:color="auto"/>
      </w:divBdr>
      <w:divsChild>
        <w:div w:id="347370674">
          <w:marLeft w:val="0"/>
          <w:marRight w:val="0"/>
          <w:marTop w:val="0"/>
          <w:marBottom w:val="60"/>
          <w:divBdr>
            <w:top w:val="none" w:sz="0" w:space="0" w:color="auto"/>
            <w:left w:val="none" w:sz="0" w:space="0" w:color="auto"/>
            <w:bottom w:val="none" w:sz="0" w:space="0" w:color="auto"/>
            <w:right w:val="none" w:sz="0" w:space="0" w:color="auto"/>
          </w:divBdr>
        </w:div>
        <w:div w:id="805660301">
          <w:marLeft w:val="0"/>
          <w:marRight w:val="0"/>
          <w:marTop w:val="0"/>
          <w:marBottom w:val="375"/>
          <w:divBdr>
            <w:top w:val="none" w:sz="0" w:space="0" w:color="auto"/>
            <w:left w:val="none" w:sz="0" w:space="0" w:color="auto"/>
            <w:bottom w:val="none" w:sz="0" w:space="0" w:color="auto"/>
            <w:right w:val="none" w:sz="0" w:space="0" w:color="auto"/>
          </w:divBdr>
          <w:divsChild>
            <w:div w:id="18610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81909">
      <w:bodyDiv w:val="1"/>
      <w:marLeft w:val="0"/>
      <w:marRight w:val="0"/>
      <w:marTop w:val="0"/>
      <w:marBottom w:val="0"/>
      <w:divBdr>
        <w:top w:val="none" w:sz="0" w:space="0" w:color="auto"/>
        <w:left w:val="none" w:sz="0" w:space="0" w:color="auto"/>
        <w:bottom w:val="none" w:sz="0" w:space="0" w:color="auto"/>
        <w:right w:val="none" w:sz="0" w:space="0" w:color="auto"/>
      </w:divBdr>
    </w:div>
    <w:div w:id="1730807652">
      <w:bodyDiv w:val="1"/>
      <w:marLeft w:val="0"/>
      <w:marRight w:val="0"/>
      <w:marTop w:val="0"/>
      <w:marBottom w:val="0"/>
      <w:divBdr>
        <w:top w:val="none" w:sz="0" w:space="0" w:color="auto"/>
        <w:left w:val="none" w:sz="0" w:space="0" w:color="auto"/>
        <w:bottom w:val="none" w:sz="0" w:space="0" w:color="auto"/>
        <w:right w:val="none" w:sz="0" w:space="0" w:color="auto"/>
      </w:divBdr>
    </w:div>
    <w:div w:id="1814833753">
      <w:bodyDiv w:val="1"/>
      <w:marLeft w:val="0"/>
      <w:marRight w:val="0"/>
      <w:marTop w:val="0"/>
      <w:marBottom w:val="0"/>
      <w:divBdr>
        <w:top w:val="none" w:sz="0" w:space="0" w:color="auto"/>
        <w:left w:val="none" w:sz="0" w:space="0" w:color="auto"/>
        <w:bottom w:val="none" w:sz="0" w:space="0" w:color="auto"/>
        <w:right w:val="none" w:sz="0" w:space="0" w:color="auto"/>
      </w:divBdr>
    </w:div>
    <w:div w:id="1826315501">
      <w:bodyDiv w:val="1"/>
      <w:marLeft w:val="0"/>
      <w:marRight w:val="0"/>
      <w:marTop w:val="0"/>
      <w:marBottom w:val="0"/>
      <w:divBdr>
        <w:top w:val="none" w:sz="0" w:space="0" w:color="auto"/>
        <w:left w:val="none" w:sz="0" w:space="0" w:color="auto"/>
        <w:bottom w:val="none" w:sz="0" w:space="0" w:color="auto"/>
        <w:right w:val="none" w:sz="0" w:space="0" w:color="auto"/>
      </w:divBdr>
    </w:div>
    <w:div w:id="1827237447">
      <w:bodyDiv w:val="1"/>
      <w:marLeft w:val="0"/>
      <w:marRight w:val="0"/>
      <w:marTop w:val="0"/>
      <w:marBottom w:val="0"/>
      <w:divBdr>
        <w:top w:val="none" w:sz="0" w:space="0" w:color="auto"/>
        <w:left w:val="none" w:sz="0" w:space="0" w:color="auto"/>
        <w:bottom w:val="none" w:sz="0" w:space="0" w:color="auto"/>
        <w:right w:val="none" w:sz="0" w:space="0" w:color="auto"/>
      </w:divBdr>
    </w:div>
    <w:div w:id="1968078762">
      <w:bodyDiv w:val="1"/>
      <w:marLeft w:val="0"/>
      <w:marRight w:val="0"/>
      <w:marTop w:val="0"/>
      <w:marBottom w:val="0"/>
      <w:divBdr>
        <w:top w:val="none" w:sz="0" w:space="0" w:color="auto"/>
        <w:left w:val="none" w:sz="0" w:space="0" w:color="auto"/>
        <w:bottom w:val="none" w:sz="0" w:space="0" w:color="auto"/>
        <w:right w:val="none" w:sz="0" w:space="0" w:color="auto"/>
      </w:divBdr>
    </w:div>
    <w:div w:id="2088765879">
      <w:bodyDiv w:val="1"/>
      <w:marLeft w:val="0"/>
      <w:marRight w:val="0"/>
      <w:marTop w:val="0"/>
      <w:marBottom w:val="0"/>
      <w:divBdr>
        <w:top w:val="none" w:sz="0" w:space="0" w:color="auto"/>
        <w:left w:val="none" w:sz="0" w:space="0" w:color="auto"/>
        <w:bottom w:val="none" w:sz="0" w:space="0" w:color="auto"/>
        <w:right w:val="none" w:sz="0" w:space="0" w:color="auto"/>
      </w:divBdr>
    </w:div>
    <w:div w:id="2113356028">
      <w:bodyDiv w:val="1"/>
      <w:marLeft w:val="0"/>
      <w:marRight w:val="0"/>
      <w:marTop w:val="0"/>
      <w:marBottom w:val="0"/>
      <w:divBdr>
        <w:top w:val="none" w:sz="0" w:space="0" w:color="auto"/>
        <w:left w:val="none" w:sz="0" w:space="0" w:color="auto"/>
        <w:bottom w:val="none" w:sz="0" w:space="0" w:color="auto"/>
        <w:right w:val="none" w:sz="0" w:space="0" w:color="auto"/>
      </w:divBdr>
      <w:divsChild>
        <w:div w:id="1145514861">
          <w:marLeft w:val="0"/>
          <w:marRight w:val="0"/>
          <w:marTop w:val="0"/>
          <w:marBottom w:val="0"/>
          <w:divBdr>
            <w:top w:val="none" w:sz="0" w:space="0" w:color="auto"/>
            <w:left w:val="none" w:sz="0" w:space="0" w:color="auto"/>
            <w:bottom w:val="none" w:sz="0" w:space="0" w:color="auto"/>
            <w:right w:val="none" w:sz="0" w:space="0" w:color="auto"/>
          </w:divBdr>
          <w:divsChild>
            <w:div w:id="1679429982">
              <w:marLeft w:val="0"/>
              <w:marRight w:val="0"/>
              <w:marTop w:val="0"/>
              <w:marBottom w:val="0"/>
              <w:divBdr>
                <w:top w:val="none" w:sz="0" w:space="0" w:color="auto"/>
                <w:left w:val="none" w:sz="0" w:space="0" w:color="auto"/>
                <w:bottom w:val="none" w:sz="0" w:space="0" w:color="auto"/>
                <w:right w:val="none" w:sz="0" w:space="0" w:color="auto"/>
              </w:divBdr>
            </w:div>
            <w:div w:id="1321421659">
              <w:marLeft w:val="0"/>
              <w:marRight w:val="0"/>
              <w:marTop w:val="0"/>
              <w:marBottom w:val="0"/>
              <w:divBdr>
                <w:top w:val="none" w:sz="0" w:space="0" w:color="auto"/>
                <w:left w:val="none" w:sz="0" w:space="0" w:color="auto"/>
                <w:bottom w:val="none" w:sz="0" w:space="0" w:color="auto"/>
                <w:right w:val="none" w:sz="0" w:space="0" w:color="auto"/>
              </w:divBdr>
            </w:div>
            <w:div w:id="1851675709">
              <w:marLeft w:val="0"/>
              <w:marRight w:val="0"/>
              <w:marTop w:val="0"/>
              <w:marBottom w:val="0"/>
              <w:divBdr>
                <w:top w:val="none" w:sz="0" w:space="0" w:color="auto"/>
                <w:left w:val="none" w:sz="0" w:space="0" w:color="auto"/>
                <w:bottom w:val="none" w:sz="0" w:space="0" w:color="auto"/>
                <w:right w:val="none" w:sz="0" w:space="0" w:color="auto"/>
              </w:divBdr>
            </w:div>
            <w:div w:id="1525168747">
              <w:marLeft w:val="0"/>
              <w:marRight w:val="0"/>
              <w:marTop w:val="0"/>
              <w:marBottom w:val="0"/>
              <w:divBdr>
                <w:top w:val="none" w:sz="0" w:space="0" w:color="auto"/>
                <w:left w:val="none" w:sz="0" w:space="0" w:color="auto"/>
                <w:bottom w:val="none" w:sz="0" w:space="0" w:color="auto"/>
                <w:right w:val="none" w:sz="0" w:space="0" w:color="auto"/>
              </w:divBdr>
            </w:div>
            <w:div w:id="664475618">
              <w:marLeft w:val="0"/>
              <w:marRight w:val="0"/>
              <w:marTop w:val="0"/>
              <w:marBottom w:val="0"/>
              <w:divBdr>
                <w:top w:val="none" w:sz="0" w:space="0" w:color="auto"/>
                <w:left w:val="none" w:sz="0" w:space="0" w:color="auto"/>
                <w:bottom w:val="none" w:sz="0" w:space="0" w:color="auto"/>
                <w:right w:val="none" w:sz="0" w:space="0" w:color="auto"/>
              </w:divBdr>
            </w:div>
            <w:div w:id="1300723964">
              <w:marLeft w:val="0"/>
              <w:marRight w:val="0"/>
              <w:marTop w:val="0"/>
              <w:marBottom w:val="0"/>
              <w:divBdr>
                <w:top w:val="none" w:sz="0" w:space="0" w:color="auto"/>
                <w:left w:val="none" w:sz="0" w:space="0" w:color="auto"/>
                <w:bottom w:val="none" w:sz="0" w:space="0" w:color="auto"/>
                <w:right w:val="none" w:sz="0" w:space="0" w:color="auto"/>
              </w:divBdr>
            </w:div>
            <w:div w:id="13578673">
              <w:marLeft w:val="0"/>
              <w:marRight w:val="0"/>
              <w:marTop w:val="0"/>
              <w:marBottom w:val="0"/>
              <w:divBdr>
                <w:top w:val="none" w:sz="0" w:space="0" w:color="auto"/>
                <w:left w:val="none" w:sz="0" w:space="0" w:color="auto"/>
                <w:bottom w:val="none" w:sz="0" w:space="0" w:color="auto"/>
                <w:right w:val="none" w:sz="0" w:space="0" w:color="auto"/>
              </w:divBdr>
            </w:div>
            <w:div w:id="1900705044">
              <w:marLeft w:val="0"/>
              <w:marRight w:val="0"/>
              <w:marTop w:val="0"/>
              <w:marBottom w:val="0"/>
              <w:divBdr>
                <w:top w:val="none" w:sz="0" w:space="0" w:color="auto"/>
                <w:left w:val="none" w:sz="0" w:space="0" w:color="auto"/>
                <w:bottom w:val="none" w:sz="0" w:space="0" w:color="auto"/>
                <w:right w:val="none" w:sz="0" w:space="0" w:color="auto"/>
              </w:divBdr>
            </w:div>
            <w:div w:id="714618419">
              <w:marLeft w:val="0"/>
              <w:marRight w:val="0"/>
              <w:marTop w:val="0"/>
              <w:marBottom w:val="0"/>
              <w:divBdr>
                <w:top w:val="none" w:sz="0" w:space="0" w:color="auto"/>
                <w:left w:val="none" w:sz="0" w:space="0" w:color="auto"/>
                <w:bottom w:val="none" w:sz="0" w:space="0" w:color="auto"/>
                <w:right w:val="none" w:sz="0" w:space="0" w:color="auto"/>
              </w:divBdr>
            </w:div>
            <w:div w:id="1369649647">
              <w:marLeft w:val="0"/>
              <w:marRight w:val="0"/>
              <w:marTop w:val="0"/>
              <w:marBottom w:val="0"/>
              <w:divBdr>
                <w:top w:val="none" w:sz="0" w:space="0" w:color="auto"/>
                <w:left w:val="none" w:sz="0" w:space="0" w:color="auto"/>
                <w:bottom w:val="none" w:sz="0" w:space="0" w:color="auto"/>
                <w:right w:val="none" w:sz="0" w:space="0" w:color="auto"/>
              </w:divBdr>
            </w:div>
            <w:div w:id="713509612">
              <w:marLeft w:val="0"/>
              <w:marRight w:val="0"/>
              <w:marTop w:val="0"/>
              <w:marBottom w:val="0"/>
              <w:divBdr>
                <w:top w:val="none" w:sz="0" w:space="0" w:color="auto"/>
                <w:left w:val="none" w:sz="0" w:space="0" w:color="auto"/>
                <w:bottom w:val="none" w:sz="0" w:space="0" w:color="auto"/>
                <w:right w:val="none" w:sz="0" w:space="0" w:color="auto"/>
              </w:divBdr>
            </w:div>
            <w:div w:id="1543592395">
              <w:marLeft w:val="0"/>
              <w:marRight w:val="0"/>
              <w:marTop w:val="0"/>
              <w:marBottom w:val="0"/>
              <w:divBdr>
                <w:top w:val="none" w:sz="0" w:space="0" w:color="auto"/>
                <w:left w:val="none" w:sz="0" w:space="0" w:color="auto"/>
                <w:bottom w:val="none" w:sz="0" w:space="0" w:color="auto"/>
                <w:right w:val="none" w:sz="0" w:space="0" w:color="auto"/>
              </w:divBdr>
            </w:div>
            <w:div w:id="1527601835">
              <w:marLeft w:val="0"/>
              <w:marRight w:val="0"/>
              <w:marTop w:val="0"/>
              <w:marBottom w:val="0"/>
              <w:divBdr>
                <w:top w:val="none" w:sz="0" w:space="0" w:color="auto"/>
                <w:left w:val="none" w:sz="0" w:space="0" w:color="auto"/>
                <w:bottom w:val="none" w:sz="0" w:space="0" w:color="auto"/>
                <w:right w:val="none" w:sz="0" w:space="0" w:color="auto"/>
              </w:divBdr>
            </w:div>
            <w:div w:id="1907647763">
              <w:marLeft w:val="0"/>
              <w:marRight w:val="0"/>
              <w:marTop w:val="0"/>
              <w:marBottom w:val="0"/>
              <w:divBdr>
                <w:top w:val="none" w:sz="0" w:space="0" w:color="auto"/>
                <w:left w:val="none" w:sz="0" w:space="0" w:color="auto"/>
                <w:bottom w:val="none" w:sz="0" w:space="0" w:color="auto"/>
                <w:right w:val="none" w:sz="0" w:space="0" w:color="auto"/>
              </w:divBdr>
            </w:div>
            <w:div w:id="485125827">
              <w:marLeft w:val="0"/>
              <w:marRight w:val="0"/>
              <w:marTop w:val="0"/>
              <w:marBottom w:val="0"/>
              <w:divBdr>
                <w:top w:val="none" w:sz="0" w:space="0" w:color="auto"/>
                <w:left w:val="none" w:sz="0" w:space="0" w:color="auto"/>
                <w:bottom w:val="none" w:sz="0" w:space="0" w:color="auto"/>
                <w:right w:val="none" w:sz="0" w:space="0" w:color="auto"/>
              </w:divBdr>
            </w:div>
            <w:div w:id="1683512056">
              <w:marLeft w:val="0"/>
              <w:marRight w:val="0"/>
              <w:marTop w:val="0"/>
              <w:marBottom w:val="0"/>
              <w:divBdr>
                <w:top w:val="none" w:sz="0" w:space="0" w:color="auto"/>
                <w:left w:val="none" w:sz="0" w:space="0" w:color="auto"/>
                <w:bottom w:val="none" w:sz="0" w:space="0" w:color="auto"/>
                <w:right w:val="none" w:sz="0" w:space="0" w:color="auto"/>
              </w:divBdr>
            </w:div>
            <w:div w:id="214407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versknet.ru/youth/komitet/" TargetMode="External"/><Relationship Id="rId18" Type="http://schemas.openxmlformats.org/officeDocument/2006/relationships/hyperlink" Target="http://school80.vseversk.ru/" TargetMode="External"/><Relationship Id="rId26" Type="http://schemas.openxmlformats.org/officeDocument/2006/relationships/image" Target="media/image1.png"/><Relationship Id="rId39" Type="http://schemas.openxmlformats.org/officeDocument/2006/relationships/hyperlink" Target="http://gdk.seversk.ru/archives/5346" TargetMode="External"/><Relationship Id="rId3" Type="http://schemas.openxmlformats.org/officeDocument/2006/relationships/styles" Target="styles.xml"/><Relationship Id="rId21" Type="http://schemas.openxmlformats.org/officeDocument/2006/relationships/hyperlink" Target="http://gdk.seversk.ru/archives/5346" TargetMode="External"/><Relationship Id="rId34" Type="http://schemas.openxmlformats.org/officeDocument/2006/relationships/hyperlink" Target="http://school88.vseversk.ru/" TargetMode="External"/><Relationship Id="rId42" Type="http://schemas.openxmlformats.org/officeDocument/2006/relationships/hyperlink" Target="http://www.spospk.ru"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TEMP\&#8226;%09https:\www.seversknet.ru\security\administr\comission\" TargetMode="External"/><Relationship Id="rId17" Type="http://schemas.openxmlformats.org/officeDocument/2006/relationships/hyperlink" Target="http://school87.vseversk.ru/" TargetMode="External"/><Relationship Id="rId25" Type="http://schemas.openxmlformats.org/officeDocument/2006/relationships/hyperlink" Target="http://school80.vseversk.ru/" TargetMode="External"/><Relationship Id="rId33" Type="http://schemas.openxmlformats.org/officeDocument/2006/relationships/hyperlink" Target="http://school198.vseversk.ru/" TargetMode="External"/><Relationship Id="rId38" Type="http://schemas.openxmlformats.org/officeDocument/2006/relationships/hyperlink" Target="http://seversk-school83.tom.ru/"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chool88.vseversk.ru/" TargetMode="External"/><Relationship Id="rId20" Type="http://schemas.openxmlformats.org/officeDocument/2006/relationships/hyperlink" Target="http://seversk-school83.tom.ru/" TargetMode="External"/><Relationship Id="rId29" Type="http://schemas.openxmlformats.org/officeDocument/2006/relationships/hyperlink" Target="http://edu.tomsk-7.ru" TargetMode="External"/><Relationship Id="rId41" Type="http://schemas.openxmlformats.org/officeDocument/2006/relationships/hyperlink" Target="http://smteat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tomsk-7.ru" TargetMode="External"/><Relationship Id="rId24" Type="http://schemas.openxmlformats.org/officeDocument/2006/relationships/hyperlink" Target="http://www.spospk.ru" TargetMode="External"/><Relationship Id="rId32" Type="http://schemas.openxmlformats.org/officeDocument/2006/relationships/hyperlink" Target="file:///C:\TEMP\&#8226;%09http:\center-edu.ssti.ru\" TargetMode="External"/><Relationship Id="rId37" Type="http://schemas.openxmlformats.org/officeDocument/2006/relationships/hyperlink" Target="http://sol-tomsk.ru/" TargetMode="External"/><Relationship Id="rId40" Type="http://schemas.openxmlformats.org/officeDocument/2006/relationships/hyperlink" Target="http://www.aids.tomsk.ru/"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hool198.vseversk.ru/" TargetMode="External"/><Relationship Id="rId23" Type="http://schemas.openxmlformats.org/officeDocument/2006/relationships/hyperlink" Target="http://smteatr.ru/" TargetMode="External"/><Relationship Id="rId28" Type="http://schemas.openxmlformats.org/officeDocument/2006/relationships/hyperlink" Target="https://www.seversknet.ru/" TargetMode="External"/><Relationship Id="rId36" Type="http://schemas.openxmlformats.org/officeDocument/2006/relationships/hyperlink" Target="http://school80.vseversk.ru/" TargetMode="External"/><Relationship Id="rId49" Type="http://schemas.openxmlformats.org/officeDocument/2006/relationships/fontTable" Target="fontTable.xml"/><Relationship Id="rId10" Type="http://schemas.openxmlformats.org/officeDocument/2006/relationships/hyperlink" Target="https://www.seversknet.ru/" TargetMode="External"/><Relationship Id="rId19" Type="http://schemas.openxmlformats.org/officeDocument/2006/relationships/hyperlink" Target="http://sol-tomsk.ru/" TargetMode="External"/><Relationship Id="rId31" Type="http://schemas.openxmlformats.org/officeDocument/2006/relationships/hyperlink" Target="https://seversknet.ru/youth/komitet/" TargetMode="External"/><Relationship Id="rId44" Type="http://schemas.openxmlformats.org/officeDocument/2006/relationships/hyperlink" Target="http://seversk-free.ucoz.ru/index/proekt_socialnyj_teatr/0-41" TargetMode="External"/><Relationship Id="rId4" Type="http://schemas.openxmlformats.org/officeDocument/2006/relationships/settings" Target="settings.xml"/><Relationship Id="rId9" Type="http://schemas.openxmlformats.org/officeDocument/2006/relationships/hyperlink" Target="http://seversk-free.ucoz.ru/index/proekt_socialnyj_teatr/0-41" TargetMode="External"/><Relationship Id="rId14" Type="http://schemas.openxmlformats.org/officeDocument/2006/relationships/hyperlink" Target="file:///C:\TEMP\&#8226;%09http:\center-edu.ssti.ru\" TargetMode="External"/><Relationship Id="rId22" Type="http://schemas.openxmlformats.org/officeDocument/2006/relationships/hyperlink" Target="http://www.aids.tomsk.ru/" TargetMode="External"/><Relationship Id="rId27" Type="http://schemas.openxmlformats.org/officeDocument/2006/relationships/hyperlink" Target="http://seversk-free.ucoz.ru/index/proekt_socialnyj_teatr/0-41" TargetMode="External"/><Relationship Id="rId30" Type="http://schemas.openxmlformats.org/officeDocument/2006/relationships/hyperlink" Target="file:///C:\TEMP\&#8226;%09https:\www.seversknet.ru\security\administr\comission\" TargetMode="External"/><Relationship Id="rId35" Type="http://schemas.openxmlformats.org/officeDocument/2006/relationships/hyperlink" Target="http://school87.vseversk.ru/" TargetMode="External"/><Relationship Id="rId43" Type="http://schemas.openxmlformats.org/officeDocument/2006/relationships/hyperlink" Target="http://docs.cntd.ru/document/467918394" TargetMode="External"/><Relationship Id="rId48" Type="http://schemas.openxmlformats.org/officeDocument/2006/relationships/footer" Target="footer2.xml"/><Relationship Id="rId8" Type="http://schemas.openxmlformats.org/officeDocument/2006/relationships/hyperlink" Target="http://docs.cntd.ru/document/4679183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E0EF0-C16C-4445-98DC-37E837C13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17</Pages>
  <Words>4765</Words>
  <Characters>27165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Ирина Николаевна</dc:creator>
  <cp:lastModifiedBy>Марина</cp:lastModifiedBy>
  <cp:revision>27</cp:revision>
  <cp:lastPrinted>2018-03-01T05:47:00Z</cp:lastPrinted>
  <dcterms:created xsi:type="dcterms:W3CDTF">2018-03-01T05:48:00Z</dcterms:created>
  <dcterms:modified xsi:type="dcterms:W3CDTF">2018-04-11T07:55:00Z</dcterms:modified>
</cp:coreProperties>
</file>