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50975" w:rsidTr="003F4C8F">
        <w:tc>
          <w:tcPr>
            <w:tcW w:w="14786" w:type="dxa"/>
            <w:gridSpan w:val="3"/>
          </w:tcPr>
          <w:p w:rsidR="00250975" w:rsidRDefault="00E01F97" w:rsidP="00C00F7F">
            <w:pPr>
              <w:jc w:val="center"/>
            </w:pPr>
            <w:r>
              <w:t>Благоустройство/спорт/здоровый образ жизни.</w:t>
            </w:r>
          </w:p>
        </w:tc>
      </w:tr>
      <w:tr w:rsidR="00250975" w:rsidTr="008D6056">
        <w:tc>
          <w:tcPr>
            <w:tcW w:w="14786" w:type="dxa"/>
            <w:gridSpan w:val="3"/>
          </w:tcPr>
          <w:p w:rsidR="00250975" w:rsidRPr="00C00F7F" w:rsidRDefault="00E01F97" w:rsidP="00250975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C00F7F">
              <w:rPr>
                <w:b/>
                <w:sz w:val="44"/>
                <w:szCs w:val="44"/>
                <w:u w:val="single"/>
              </w:rPr>
              <w:t>Закрытая площадка для игр с мячом</w:t>
            </w:r>
          </w:p>
        </w:tc>
      </w:tr>
      <w:tr w:rsidR="00250975" w:rsidTr="006E3746">
        <w:trPr>
          <w:trHeight w:val="3704"/>
        </w:trPr>
        <w:tc>
          <w:tcPr>
            <w:tcW w:w="4928" w:type="dxa"/>
          </w:tcPr>
          <w:p w:rsidR="00250975" w:rsidRPr="00667051" w:rsidRDefault="00250975">
            <w:p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Какую проблему решаем?</w:t>
            </w:r>
            <w:r w:rsidR="00E01F97" w:rsidRPr="00667051">
              <w:rPr>
                <w:sz w:val="20"/>
                <w:szCs w:val="20"/>
              </w:rPr>
              <w:t xml:space="preserve"> </w:t>
            </w:r>
          </w:p>
          <w:p w:rsidR="007224BA" w:rsidRPr="00667051" w:rsidRDefault="007224BA">
            <w:p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И</w:t>
            </w:r>
            <w:r w:rsidR="00E01F97" w:rsidRPr="00667051">
              <w:rPr>
                <w:sz w:val="20"/>
                <w:szCs w:val="20"/>
              </w:rPr>
              <w:t xml:space="preserve">гры с мячом на свежем воздухе одно из любимых занятий ребят. Но открытое пространство несет ряд </w:t>
            </w:r>
            <w:r w:rsidRPr="00667051">
              <w:rPr>
                <w:sz w:val="20"/>
                <w:szCs w:val="20"/>
              </w:rPr>
              <w:t>неудобств,</w:t>
            </w:r>
            <w:r w:rsidR="00E01F97" w:rsidRPr="00667051">
              <w:rPr>
                <w:sz w:val="20"/>
                <w:szCs w:val="20"/>
              </w:rPr>
              <w:t xml:space="preserve"> и могут возникнуть неприятные последствия: </w:t>
            </w:r>
          </w:p>
          <w:p w:rsidR="00E01F97" w:rsidRPr="00667051" w:rsidRDefault="00A515D9" w:rsidP="007224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67051">
              <w:rPr>
                <w:sz w:val="20"/>
                <w:szCs w:val="20"/>
              </w:rPr>
              <w:t>Травмирование</w:t>
            </w:r>
            <w:proofErr w:type="spellEnd"/>
            <w:r w:rsidRPr="00667051">
              <w:rPr>
                <w:sz w:val="20"/>
                <w:szCs w:val="20"/>
              </w:rPr>
              <w:t xml:space="preserve"> от мяча.</w:t>
            </w:r>
          </w:p>
          <w:p w:rsidR="007224BA" w:rsidRPr="00667051" w:rsidRDefault="007224BA" w:rsidP="007224B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667051">
              <w:rPr>
                <w:sz w:val="20"/>
                <w:szCs w:val="20"/>
              </w:rPr>
              <w:t>п</w:t>
            </w:r>
            <w:proofErr w:type="gramEnd"/>
            <w:r w:rsidRPr="00667051">
              <w:rPr>
                <w:sz w:val="20"/>
                <w:szCs w:val="20"/>
              </w:rPr>
              <w:t>овреждение мячом зданий, сооружений расположенных вблизи площадки.</w:t>
            </w:r>
          </w:p>
          <w:p w:rsidR="00B42211" w:rsidRDefault="007224BA" w:rsidP="007224BA">
            <w:r w:rsidRPr="00667051">
              <w:rPr>
                <w:sz w:val="20"/>
                <w:szCs w:val="20"/>
              </w:rPr>
              <w:t>Для того</w:t>
            </w:r>
            <w:proofErr w:type="gramStart"/>
            <w:r w:rsidRPr="00667051">
              <w:rPr>
                <w:sz w:val="20"/>
                <w:szCs w:val="20"/>
              </w:rPr>
              <w:t>,</w:t>
            </w:r>
            <w:proofErr w:type="gramEnd"/>
            <w:r w:rsidRPr="00667051">
              <w:rPr>
                <w:sz w:val="20"/>
                <w:szCs w:val="20"/>
              </w:rPr>
              <w:t xml:space="preserve"> чтобы игры</w:t>
            </w:r>
            <w:r w:rsidR="00A515D9" w:rsidRPr="00667051">
              <w:rPr>
                <w:sz w:val="20"/>
                <w:szCs w:val="20"/>
              </w:rPr>
              <w:t xml:space="preserve"> с мячом были не только приятными</w:t>
            </w:r>
            <w:r w:rsidRPr="00667051">
              <w:rPr>
                <w:sz w:val="20"/>
                <w:szCs w:val="20"/>
              </w:rPr>
              <w:t xml:space="preserve"> и полезными, но и безопасными, необходимо сделать площадку для игр с мячом закрытой.</w:t>
            </w:r>
          </w:p>
        </w:tc>
        <w:tc>
          <w:tcPr>
            <w:tcW w:w="4929" w:type="dxa"/>
            <w:vMerge w:val="restart"/>
          </w:tcPr>
          <w:p w:rsidR="00250975" w:rsidRDefault="00FA286E">
            <w:r>
              <w:t>Какие мероприятия запланированы и сроки?</w:t>
            </w:r>
          </w:p>
          <w:p w:rsidR="00FA286E" w:rsidRPr="006E3746" w:rsidRDefault="00FA286E">
            <w:pPr>
              <w:rPr>
                <w:b/>
              </w:rPr>
            </w:pPr>
            <w:r w:rsidRPr="006E3746">
              <w:rPr>
                <w:b/>
              </w:rPr>
              <w:t>Подготовительный этап</w:t>
            </w:r>
          </w:p>
          <w:p w:rsidR="00FC4C59" w:rsidRDefault="00605B90">
            <w:r>
              <w:t>Декабрь 2023</w:t>
            </w:r>
            <w:r w:rsidR="001D3AB8">
              <w:t xml:space="preserve"> </w:t>
            </w:r>
            <w:r>
              <w:t>-</w:t>
            </w:r>
            <w:r w:rsidR="001D3AB8">
              <w:t xml:space="preserve"> февраль</w:t>
            </w:r>
            <w:r>
              <w:t xml:space="preserve"> 2024 – разработка плана мероприятий, создание условий для реализации проекта,</w:t>
            </w:r>
            <w:r w:rsidR="007560DB">
              <w:t xml:space="preserve"> составление сметы, </w:t>
            </w:r>
            <w:r>
              <w:t xml:space="preserve"> </w:t>
            </w:r>
            <w:proofErr w:type="spellStart"/>
            <w:r>
              <w:t>доформирование</w:t>
            </w:r>
            <w:proofErr w:type="spellEnd"/>
            <w:r>
              <w:t xml:space="preserve"> команды, поиск</w:t>
            </w:r>
            <w:r w:rsidR="001D3AB8">
              <w:t xml:space="preserve"> партнеров и </w:t>
            </w:r>
            <w:r>
              <w:t>волонтеров.</w:t>
            </w:r>
          </w:p>
          <w:p w:rsidR="00605B90" w:rsidRDefault="00605B90"/>
          <w:p w:rsidR="00FA286E" w:rsidRPr="006E3746" w:rsidRDefault="00FA286E">
            <w:pPr>
              <w:rPr>
                <w:b/>
              </w:rPr>
            </w:pPr>
            <w:r w:rsidRPr="006E3746">
              <w:rPr>
                <w:b/>
              </w:rPr>
              <w:t>Основной этап</w:t>
            </w:r>
            <w:r w:rsidR="00693268">
              <w:rPr>
                <w:b/>
              </w:rPr>
              <w:t xml:space="preserve"> март-июль 2024года.</w:t>
            </w:r>
          </w:p>
          <w:p w:rsidR="00693268" w:rsidRDefault="006E3746" w:rsidP="006E3746">
            <w:pPr>
              <w:pStyle w:val="a4"/>
              <w:numPr>
                <w:ilvl w:val="0"/>
                <w:numId w:val="2"/>
              </w:numPr>
            </w:pPr>
            <w:r>
              <w:t>Подготовка мат</w:t>
            </w:r>
            <w:r w:rsidR="00693268">
              <w:t>ериалов для ограждения площадки;</w:t>
            </w:r>
          </w:p>
          <w:p w:rsidR="006E3746" w:rsidRDefault="006E3746" w:rsidP="006E3746">
            <w:pPr>
              <w:pStyle w:val="a4"/>
              <w:numPr>
                <w:ilvl w:val="0"/>
                <w:numId w:val="2"/>
              </w:numPr>
            </w:pPr>
            <w:r>
              <w:t>Проведение работ по обустройству территории;</w:t>
            </w:r>
          </w:p>
          <w:p w:rsidR="00FC4C59" w:rsidRDefault="006E3746" w:rsidP="006E3746">
            <w:pPr>
              <w:pStyle w:val="a4"/>
              <w:numPr>
                <w:ilvl w:val="0"/>
                <w:numId w:val="2"/>
              </w:numPr>
            </w:pPr>
            <w:r>
              <w:t>Нанесение разметки на площадке.</w:t>
            </w:r>
          </w:p>
          <w:p w:rsidR="006E3746" w:rsidRDefault="006E3746" w:rsidP="006E3746">
            <w:pPr>
              <w:pStyle w:val="a4"/>
            </w:pPr>
          </w:p>
          <w:p w:rsidR="00FA286E" w:rsidRPr="006E3746" w:rsidRDefault="00FA286E">
            <w:pPr>
              <w:rPr>
                <w:b/>
              </w:rPr>
            </w:pPr>
            <w:r w:rsidRPr="006E3746">
              <w:rPr>
                <w:b/>
              </w:rPr>
              <w:t>Заключительный этап</w:t>
            </w:r>
            <w:r w:rsidR="00693268">
              <w:rPr>
                <w:b/>
              </w:rPr>
              <w:t xml:space="preserve"> август-сентябрь 2024год.</w:t>
            </w:r>
          </w:p>
          <w:p w:rsidR="00FC4C59" w:rsidRDefault="00A515D9">
            <w:r>
              <w:t xml:space="preserve">Торжественное открытие площадки и ввод в эксплуатацию. </w:t>
            </w:r>
          </w:p>
          <w:p w:rsidR="00FC4C59" w:rsidRDefault="00FC4C59"/>
        </w:tc>
        <w:tc>
          <w:tcPr>
            <w:tcW w:w="4929" w:type="dxa"/>
          </w:tcPr>
          <w:p w:rsidR="00250975" w:rsidRPr="00667051" w:rsidRDefault="00FC4C59">
            <w:p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 xml:space="preserve">Каких </w:t>
            </w:r>
            <w:proofErr w:type="gramStart"/>
            <w:r w:rsidRPr="00667051">
              <w:rPr>
                <w:sz w:val="18"/>
                <w:szCs w:val="18"/>
              </w:rPr>
              <w:t>партнеров</w:t>
            </w:r>
            <w:proofErr w:type="gramEnd"/>
            <w:r w:rsidRPr="00667051">
              <w:rPr>
                <w:sz w:val="18"/>
                <w:szCs w:val="18"/>
              </w:rPr>
              <w:t xml:space="preserve"> привлекаем и </w:t>
            </w:r>
            <w:proofErr w:type="gramStart"/>
            <w:r w:rsidRPr="00667051">
              <w:rPr>
                <w:sz w:val="18"/>
                <w:szCs w:val="18"/>
              </w:rPr>
              <w:t>каким</w:t>
            </w:r>
            <w:proofErr w:type="gramEnd"/>
            <w:r w:rsidRPr="00667051">
              <w:rPr>
                <w:sz w:val="18"/>
                <w:szCs w:val="18"/>
              </w:rPr>
              <w:t xml:space="preserve"> способом?</w:t>
            </w:r>
          </w:p>
          <w:p w:rsidR="006E3746" w:rsidRPr="00667051" w:rsidRDefault="006E3746" w:rsidP="006E3746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gramStart"/>
            <w:r w:rsidRPr="00667051">
              <w:rPr>
                <w:sz w:val="18"/>
                <w:szCs w:val="18"/>
              </w:rPr>
              <w:t>Организации</w:t>
            </w:r>
            <w:proofErr w:type="gramEnd"/>
            <w:r w:rsidRPr="00667051">
              <w:rPr>
                <w:sz w:val="18"/>
                <w:szCs w:val="18"/>
              </w:rPr>
              <w:t xml:space="preserve"> оказ</w:t>
            </w:r>
            <w:r w:rsidR="007560DB" w:rsidRPr="00667051">
              <w:rPr>
                <w:sz w:val="18"/>
                <w:szCs w:val="18"/>
              </w:rPr>
              <w:t>ывающие услуги по строительству:</w:t>
            </w:r>
          </w:p>
          <w:p w:rsidR="007560DB" w:rsidRPr="00667051" w:rsidRDefault="007560DB" w:rsidP="007560DB">
            <w:pPr>
              <w:pStyle w:val="a4"/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Установка свай; Заливание каркаса бетоном;</w:t>
            </w:r>
            <w:r w:rsidR="00667051" w:rsidRPr="00667051">
              <w:rPr>
                <w:sz w:val="18"/>
                <w:szCs w:val="18"/>
              </w:rPr>
              <w:t xml:space="preserve"> </w:t>
            </w:r>
            <w:r w:rsidRPr="00667051">
              <w:rPr>
                <w:sz w:val="18"/>
                <w:szCs w:val="18"/>
              </w:rPr>
              <w:t>Установка сетки.</w:t>
            </w:r>
          </w:p>
          <w:p w:rsidR="006E3746" w:rsidRPr="00667051" w:rsidRDefault="00D15A47" w:rsidP="006E3746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Поставщ</w:t>
            </w:r>
            <w:r w:rsidR="00740B7D" w:rsidRPr="00667051">
              <w:rPr>
                <w:sz w:val="18"/>
                <w:szCs w:val="18"/>
              </w:rPr>
              <w:t>ик</w:t>
            </w:r>
            <w:r w:rsidR="00AA5690" w:rsidRPr="00667051">
              <w:rPr>
                <w:sz w:val="18"/>
                <w:szCs w:val="18"/>
              </w:rPr>
              <w:t>и</w:t>
            </w:r>
            <w:r w:rsidR="00740B7D" w:rsidRPr="00667051">
              <w:rPr>
                <w:sz w:val="18"/>
                <w:szCs w:val="18"/>
              </w:rPr>
              <w:t>/производители</w:t>
            </w:r>
            <w:r w:rsidR="00EA2726" w:rsidRPr="00667051">
              <w:rPr>
                <w:sz w:val="18"/>
                <w:szCs w:val="18"/>
              </w:rPr>
              <w:t xml:space="preserve"> стройматериалов:</w:t>
            </w:r>
          </w:p>
          <w:p w:rsidR="00EA2726" w:rsidRPr="00667051" w:rsidRDefault="00EA2726" w:rsidP="00AA5690">
            <w:pPr>
              <w:pStyle w:val="a4"/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Металлическая сетка;</w:t>
            </w:r>
            <w:r w:rsidR="00667051" w:rsidRPr="00667051">
              <w:rPr>
                <w:sz w:val="18"/>
                <w:szCs w:val="18"/>
              </w:rPr>
              <w:t xml:space="preserve"> </w:t>
            </w:r>
            <w:r w:rsidRPr="00667051">
              <w:rPr>
                <w:sz w:val="18"/>
                <w:szCs w:val="18"/>
              </w:rPr>
              <w:t>Металлический профи</w:t>
            </w:r>
            <w:r w:rsidR="00667051" w:rsidRPr="00667051">
              <w:rPr>
                <w:sz w:val="18"/>
                <w:szCs w:val="18"/>
              </w:rPr>
              <w:t xml:space="preserve">ль, </w:t>
            </w:r>
            <w:r w:rsidRPr="00667051">
              <w:rPr>
                <w:sz w:val="18"/>
                <w:szCs w:val="18"/>
              </w:rPr>
              <w:t>Бетон</w:t>
            </w:r>
            <w:r w:rsidR="00667051" w:rsidRPr="00667051">
              <w:rPr>
                <w:sz w:val="18"/>
                <w:szCs w:val="18"/>
              </w:rPr>
              <w:t xml:space="preserve">, </w:t>
            </w:r>
            <w:r w:rsidRPr="00667051">
              <w:rPr>
                <w:sz w:val="18"/>
                <w:szCs w:val="18"/>
              </w:rPr>
              <w:t xml:space="preserve">Краска </w:t>
            </w:r>
            <w:r w:rsidR="00667051" w:rsidRPr="00667051">
              <w:rPr>
                <w:sz w:val="18"/>
                <w:szCs w:val="18"/>
              </w:rPr>
              <w:t xml:space="preserve">для металла, </w:t>
            </w:r>
            <w:proofErr w:type="spellStart"/>
            <w:r w:rsidRPr="00667051">
              <w:rPr>
                <w:sz w:val="18"/>
                <w:szCs w:val="18"/>
              </w:rPr>
              <w:t>Саморезы</w:t>
            </w:r>
            <w:proofErr w:type="spellEnd"/>
            <w:r w:rsidR="00667051" w:rsidRPr="00667051">
              <w:rPr>
                <w:sz w:val="18"/>
                <w:szCs w:val="18"/>
              </w:rPr>
              <w:t>.</w:t>
            </w:r>
          </w:p>
          <w:p w:rsidR="00EA2726" w:rsidRPr="00667051" w:rsidRDefault="00AA5690" w:rsidP="00740B7D">
            <w:pPr>
              <w:pStyle w:val="a4"/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Привлекать будем путем информированием</w:t>
            </w:r>
            <w:r w:rsidR="00EA2726" w:rsidRPr="00667051">
              <w:rPr>
                <w:sz w:val="18"/>
                <w:szCs w:val="18"/>
              </w:rPr>
              <w:t>:</w:t>
            </w:r>
          </w:p>
          <w:p w:rsidR="00740B7D" w:rsidRPr="00667051" w:rsidRDefault="00EA2726" w:rsidP="00740B7D">
            <w:pPr>
              <w:pStyle w:val="a4"/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 xml:space="preserve">- реклама </w:t>
            </w:r>
            <w:proofErr w:type="spellStart"/>
            <w:r w:rsidRPr="00667051">
              <w:rPr>
                <w:sz w:val="18"/>
                <w:szCs w:val="18"/>
              </w:rPr>
              <w:t>через</w:t>
            </w:r>
            <w:proofErr w:type="gramStart"/>
            <w:r w:rsidRPr="00667051">
              <w:rPr>
                <w:sz w:val="18"/>
                <w:szCs w:val="18"/>
              </w:rPr>
              <w:t>:в</w:t>
            </w:r>
            <w:proofErr w:type="gramEnd"/>
            <w:r w:rsidRPr="00667051">
              <w:rPr>
                <w:sz w:val="18"/>
                <w:szCs w:val="18"/>
              </w:rPr>
              <w:t>к</w:t>
            </w:r>
            <w:proofErr w:type="spellEnd"/>
            <w:r w:rsidRPr="00667051">
              <w:rPr>
                <w:sz w:val="18"/>
                <w:szCs w:val="18"/>
              </w:rPr>
              <w:t>; северское радио,</w:t>
            </w:r>
            <w:r w:rsidR="00693268" w:rsidRPr="00667051">
              <w:rPr>
                <w:sz w:val="18"/>
                <w:szCs w:val="18"/>
              </w:rPr>
              <w:t xml:space="preserve"> информационные плакаты в школе; школьная газета.</w:t>
            </w:r>
          </w:p>
          <w:p w:rsidR="00693268" w:rsidRPr="00667051" w:rsidRDefault="00693268" w:rsidP="00667051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Строй отряды</w:t>
            </w:r>
            <w:r w:rsidR="00A515D9" w:rsidRPr="00667051">
              <w:rPr>
                <w:sz w:val="18"/>
                <w:szCs w:val="18"/>
              </w:rPr>
              <w:t>.</w:t>
            </w:r>
          </w:p>
          <w:p w:rsidR="00A515D9" w:rsidRPr="00667051" w:rsidRDefault="00A515D9" w:rsidP="00667051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Общественные органи</w:t>
            </w:r>
            <w:r w:rsidR="00667051">
              <w:rPr>
                <w:sz w:val="18"/>
                <w:szCs w:val="18"/>
              </w:rPr>
              <w:t>зации, волонтеры</w:t>
            </w:r>
            <w:r w:rsidRPr="00667051">
              <w:rPr>
                <w:sz w:val="18"/>
                <w:szCs w:val="18"/>
              </w:rPr>
              <w:t>.</w:t>
            </w:r>
          </w:p>
        </w:tc>
      </w:tr>
      <w:tr w:rsidR="00250975" w:rsidTr="00250975">
        <w:tc>
          <w:tcPr>
            <w:tcW w:w="4928" w:type="dxa"/>
          </w:tcPr>
          <w:p w:rsidR="00250975" w:rsidRPr="00667051" w:rsidRDefault="00B42211">
            <w:p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Для кого делаем проект (целевая аудитория)?</w:t>
            </w:r>
          </w:p>
          <w:p w:rsidR="00B42211" w:rsidRPr="00667051" w:rsidRDefault="007224BA" w:rsidP="00E37E59">
            <w:p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Ученики и педагоги МАОУ СФМЛ, взрослые и дети близлежащих дворов.</w:t>
            </w:r>
          </w:p>
        </w:tc>
        <w:tc>
          <w:tcPr>
            <w:tcW w:w="4929" w:type="dxa"/>
            <w:vMerge/>
          </w:tcPr>
          <w:p w:rsidR="00250975" w:rsidRDefault="00250975"/>
        </w:tc>
        <w:tc>
          <w:tcPr>
            <w:tcW w:w="4929" w:type="dxa"/>
          </w:tcPr>
          <w:p w:rsidR="00250975" w:rsidRPr="00667051" w:rsidRDefault="00FC4C59">
            <w:p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Какие ресурсы используем?</w:t>
            </w:r>
          </w:p>
          <w:p w:rsidR="00AA5690" w:rsidRPr="00667051" w:rsidRDefault="00AA5690" w:rsidP="00AA5690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 xml:space="preserve">Информационные ресурсы – </w:t>
            </w:r>
            <w:proofErr w:type="spellStart"/>
            <w:r w:rsidRPr="00667051">
              <w:rPr>
                <w:sz w:val="20"/>
                <w:szCs w:val="20"/>
              </w:rPr>
              <w:t>соцсети</w:t>
            </w:r>
            <w:proofErr w:type="spellEnd"/>
            <w:r w:rsidRPr="00667051">
              <w:rPr>
                <w:sz w:val="20"/>
                <w:szCs w:val="20"/>
              </w:rPr>
              <w:t>, сеть интернет для привлечения партнеров и волонтеров;</w:t>
            </w:r>
          </w:p>
          <w:p w:rsidR="00AA5690" w:rsidRPr="00667051" w:rsidRDefault="00AA5690" w:rsidP="00AA5690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Строительные материалы:</w:t>
            </w:r>
            <w:r w:rsidR="007560DB" w:rsidRPr="00667051">
              <w:rPr>
                <w:sz w:val="20"/>
                <w:szCs w:val="20"/>
              </w:rPr>
              <w:t xml:space="preserve"> </w:t>
            </w:r>
            <w:r w:rsidRPr="00667051">
              <w:rPr>
                <w:sz w:val="20"/>
                <w:szCs w:val="20"/>
              </w:rPr>
              <w:t xml:space="preserve"> </w:t>
            </w:r>
            <w:r w:rsidR="00EA2726" w:rsidRPr="00667051">
              <w:rPr>
                <w:sz w:val="20"/>
                <w:szCs w:val="20"/>
              </w:rPr>
              <w:t>металлическая</w:t>
            </w:r>
            <w:r w:rsidRPr="00667051">
              <w:rPr>
                <w:sz w:val="20"/>
                <w:szCs w:val="20"/>
              </w:rPr>
              <w:t xml:space="preserve"> сетка, лопаты, металлический профиль, бетон, краска для покрытия </w:t>
            </w:r>
            <w:proofErr w:type="spellStart"/>
            <w:r w:rsidRPr="00667051">
              <w:rPr>
                <w:sz w:val="20"/>
                <w:szCs w:val="20"/>
              </w:rPr>
              <w:t>металлопрофиля</w:t>
            </w:r>
            <w:proofErr w:type="spellEnd"/>
            <w:r w:rsidRPr="00667051">
              <w:rPr>
                <w:sz w:val="20"/>
                <w:szCs w:val="20"/>
              </w:rPr>
              <w:t xml:space="preserve">, </w:t>
            </w:r>
            <w:proofErr w:type="spellStart"/>
            <w:r w:rsidRPr="00667051">
              <w:rPr>
                <w:sz w:val="20"/>
                <w:szCs w:val="20"/>
              </w:rPr>
              <w:t>шуруповерт</w:t>
            </w:r>
            <w:proofErr w:type="spellEnd"/>
            <w:r w:rsidRPr="00667051">
              <w:rPr>
                <w:sz w:val="20"/>
                <w:szCs w:val="20"/>
              </w:rPr>
              <w:t xml:space="preserve">, сверло, пластиковая сетка, </w:t>
            </w:r>
            <w:proofErr w:type="spellStart"/>
            <w:r w:rsidRPr="00667051">
              <w:rPr>
                <w:sz w:val="20"/>
                <w:szCs w:val="20"/>
              </w:rPr>
              <w:t>саморезы</w:t>
            </w:r>
            <w:proofErr w:type="spellEnd"/>
            <w:r w:rsidRPr="00667051">
              <w:rPr>
                <w:sz w:val="20"/>
                <w:szCs w:val="20"/>
              </w:rPr>
              <w:t>;</w:t>
            </w:r>
          </w:p>
          <w:p w:rsidR="00AA5690" w:rsidRPr="00667051" w:rsidRDefault="00AA5690" w:rsidP="00AA5690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Человеческий ресурс</w:t>
            </w:r>
            <w:r w:rsidR="00352928" w:rsidRPr="00667051">
              <w:rPr>
                <w:sz w:val="20"/>
                <w:szCs w:val="20"/>
              </w:rPr>
              <w:t>: ученики, волонтеры, родители, все неравнодушные;</w:t>
            </w:r>
          </w:p>
          <w:p w:rsidR="00352928" w:rsidRDefault="00352928" w:rsidP="00AA5690">
            <w:pPr>
              <w:pStyle w:val="a4"/>
              <w:numPr>
                <w:ilvl w:val="0"/>
                <w:numId w:val="4"/>
              </w:numPr>
            </w:pPr>
            <w:r w:rsidRPr="00667051">
              <w:rPr>
                <w:sz w:val="20"/>
                <w:szCs w:val="20"/>
              </w:rPr>
              <w:t>Время.</w:t>
            </w:r>
          </w:p>
        </w:tc>
        <w:bookmarkStart w:id="0" w:name="_GoBack"/>
        <w:bookmarkEnd w:id="0"/>
      </w:tr>
      <w:tr w:rsidR="00250975" w:rsidTr="00250975">
        <w:tc>
          <w:tcPr>
            <w:tcW w:w="4928" w:type="dxa"/>
          </w:tcPr>
          <w:p w:rsidR="00250975" w:rsidRPr="00667051" w:rsidRDefault="00B42211">
            <w:p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Какого результата ожидаем (качественного и количественного)?</w:t>
            </w:r>
          </w:p>
          <w:p w:rsidR="00B42211" w:rsidRDefault="007560DB" w:rsidP="007224BA">
            <w:r w:rsidRPr="00667051">
              <w:rPr>
                <w:sz w:val="20"/>
                <w:szCs w:val="20"/>
              </w:rPr>
              <w:t xml:space="preserve"> Удобная, функциональная, о</w:t>
            </w:r>
            <w:r w:rsidR="007224BA" w:rsidRPr="00667051">
              <w:rPr>
                <w:sz w:val="20"/>
                <w:szCs w:val="20"/>
              </w:rPr>
              <w:t>гражденная площадка для игр с мячом.</w:t>
            </w:r>
          </w:p>
        </w:tc>
        <w:tc>
          <w:tcPr>
            <w:tcW w:w="4929" w:type="dxa"/>
          </w:tcPr>
          <w:p w:rsidR="00250975" w:rsidRPr="00667051" w:rsidRDefault="00FC4C59">
            <w:p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Какие роли нужны в команде и кто их исполнит?</w:t>
            </w:r>
          </w:p>
          <w:p w:rsidR="00352928" w:rsidRPr="00667051" w:rsidRDefault="00352928">
            <w:p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Дизайнер</w:t>
            </w:r>
            <w:r w:rsidR="00667051" w:rsidRPr="00667051">
              <w:rPr>
                <w:sz w:val="18"/>
                <w:szCs w:val="18"/>
              </w:rPr>
              <w:t>, сметчик</w:t>
            </w:r>
            <w:r w:rsidRPr="00667051">
              <w:rPr>
                <w:sz w:val="18"/>
                <w:szCs w:val="18"/>
              </w:rPr>
              <w:t xml:space="preserve"> – Медведева Лиза;</w:t>
            </w:r>
            <w:r w:rsidR="00E37E59" w:rsidRPr="00667051">
              <w:rPr>
                <w:sz w:val="18"/>
                <w:szCs w:val="18"/>
              </w:rPr>
              <w:t xml:space="preserve"> </w:t>
            </w:r>
            <w:r w:rsidRPr="00667051">
              <w:rPr>
                <w:sz w:val="18"/>
                <w:szCs w:val="18"/>
              </w:rPr>
              <w:t xml:space="preserve">Прораб – </w:t>
            </w:r>
            <w:proofErr w:type="spellStart"/>
            <w:r w:rsidRPr="00667051">
              <w:rPr>
                <w:sz w:val="18"/>
                <w:szCs w:val="18"/>
              </w:rPr>
              <w:t>Калдыбаев</w:t>
            </w:r>
            <w:proofErr w:type="spellEnd"/>
            <w:r w:rsidRPr="00667051">
              <w:rPr>
                <w:sz w:val="18"/>
                <w:szCs w:val="18"/>
              </w:rPr>
              <w:t xml:space="preserve"> </w:t>
            </w:r>
            <w:proofErr w:type="spellStart"/>
            <w:r w:rsidRPr="00667051">
              <w:rPr>
                <w:sz w:val="18"/>
                <w:szCs w:val="18"/>
              </w:rPr>
              <w:t>Камиль</w:t>
            </w:r>
            <w:proofErr w:type="spellEnd"/>
            <w:r w:rsidRPr="00667051">
              <w:rPr>
                <w:sz w:val="18"/>
                <w:szCs w:val="18"/>
              </w:rPr>
              <w:t>;</w:t>
            </w:r>
            <w:r w:rsidR="00E37E59" w:rsidRPr="00667051">
              <w:rPr>
                <w:sz w:val="18"/>
                <w:szCs w:val="18"/>
              </w:rPr>
              <w:t xml:space="preserve"> </w:t>
            </w:r>
            <w:r w:rsidRPr="00667051">
              <w:rPr>
                <w:sz w:val="18"/>
                <w:szCs w:val="18"/>
              </w:rPr>
              <w:t xml:space="preserve">Менеджер по организации волонтеров, родителей, учеников для </w:t>
            </w:r>
            <w:r w:rsidR="00F254EE" w:rsidRPr="00667051">
              <w:rPr>
                <w:sz w:val="18"/>
                <w:szCs w:val="18"/>
              </w:rPr>
              <w:t xml:space="preserve">проведения работ - </w:t>
            </w:r>
            <w:proofErr w:type="spellStart"/>
            <w:r w:rsidR="00F254EE" w:rsidRPr="00667051">
              <w:rPr>
                <w:sz w:val="18"/>
                <w:szCs w:val="18"/>
              </w:rPr>
              <w:t>Карсаков</w:t>
            </w:r>
            <w:proofErr w:type="spellEnd"/>
            <w:r w:rsidR="00F254EE" w:rsidRPr="00667051">
              <w:rPr>
                <w:sz w:val="18"/>
                <w:szCs w:val="18"/>
              </w:rPr>
              <w:t xml:space="preserve"> Ярослав;</w:t>
            </w:r>
          </w:p>
          <w:p w:rsidR="00F254EE" w:rsidRPr="00667051" w:rsidRDefault="00F254EE">
            <w:p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 xml:space="preserve">Менеджер по работе с партнерами - </w:t>
            </w:r>
            <w:proofErr w:type="spellStart"/>
            <w:r w:rsidRPr="00667051">
              <w:rPr>
                <w:sz w:val="18"/>
                <w:szCs w:val="18"/>
              </w:rPr>
              <w:t>Корнейков</w:t>
            </w:r>
            <w:proofErr w:type="spellEnd"/>
            <w:r w:rsidRPr="00667051">
              <w:rPr>
                <w:sz w:val="18"/>
                <w:szCs w:val="18"/>
              </w:rPr>
              <w:t xml:space="preserve"> Данил;</w:t>
            </w:r>
          </w:p>
          <w:p w:rsidR="00352928" w:rsidRPr="00667051" w:rsidRDefault="00F254EE" w:rsidP="00E37E59">
            <w:pPr>
              <w:rPr>
                <w:sz w:val="18"/>
                <w:szCs w:val="18"/>
              </w:rPr>
            </w:pPr>
            <w:r w:rsidRPr="00667051">
              <w:rPr>
                <w:sz w:val="18"/>
                <w:szCs w:val="18"/>
              </w:rPr>
              <w:t>Рабочая бригада – ученики, родители, педагоги</w:t>
            </w:r>
            <w:r w:rsidR="00FA2DFE" w:rsidRPr="00667051">
              <w:rPr>
                <w:sz w:val="18"/>
                <w:szCs w:val="18"/>
              </w:rPr>
              <w:t>, волонтеры</w:t>
            </w:r>
            <w:r w:rsidRPr="00667051">
              <w:rPr>
                <w:sz w:val="18"/>
                <w:szCs w:val="18"/>
              </w:rPr>
              <w:t>.</w:t>
            </w:r>
          </w:p>
        </w:tc>
        <w:tc>
          <w:tcPr>
            <w:tcW w:w="4929" w:type="dxa"/>
          </w:tcPr>
          <w:p w:rsidR="00250975" w:rsidRPr="00667051" w:rsidRDefault="00FC4C59">
            <w:pPr>
              <w:rPr>
                <w:sz w:val="20"/>
                <w:szCs w:val="20"/>
              </w:rPr>
            </w:pPr>
            <w:r w:rsidRPr="00667051">
              <w:rPr>
                <w:sz w:val="20"/>
                <w:szCs w:val="20"/>
              </w:rPr>
              <w:t>Какие каналы коммуникации используем для привлечения аудитории?</w:t>
            </w:r>
          </w:p>
          <w:p w:rsidR="00FA2DFE" w:rsidRPr="00E37E59" w:rsidRDefault="00FA2DFE">
            <w:pPr>
              <w:rPr>
                <w:b/>
              </w:rPr>
            </w:pPr>
            <w:r w:rsidRPr="00667051">
              <w:rPr>
                <w:sz w:val="20"/>
                <w:szCs w:val="20"/>
              </w:rPr>
              <w:t>Официальные социальные сети</w:t>
            </w:r>
            <w:r w:rsidR="00E37E59" w:rsidRPr="00667051">
              <w:rPr>
                <w:sz w:val="20"/>
                <w:szCs w:val="20"/>
              </w:rPr>
              <w:t xml:space="preserve"> МАОУ СФМЛ.</w:t>
            </w:r>
          </w:p>
        </w:tc>
      </w:tr>
    </w:tbl>
    <w:p w:rsidR="0051437A" w:rsidRDefault="0051437A" w:rsidP="00C64379"/>
    <w:sectPr w:rsidR="0051437A" w:rsidSect="00250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62CD"/>
    <w:multiLevelType w:val="hybridMultilevel"/>
    <w:tmpl w:val="FE3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7034C"/>
    <w:multiLevelType w:val="hybridMultilevel"/>
    <w:tmpl w:val="4D72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92654"/>
    <w:multiLevelType w:val="hybridMultilevel"/>
    <w:tmpl w:val="18B0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94107"/>
    <w:multiLevelType w:val="hybridMultilevel"/>
    <w:tmpl w:val="DBF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14140"/>
    <w:multiLevelType w:val="hybridMultilevel"/>
    <w:tmpl w:val="DE44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75"/>
    <w:rsid w:val="00053C82"/>
    <w:rsid w:val="001D3AB8"/>
    <w:rsid w:val="001F4301"/>
    <w:rsid w:val="00250975"/>
    <w:rsid w:val="00352928"/>
    <w:rsid w:val="0051437A"/>
    <w:rsid w:val="00605B90"/>
    <w:rsid w:val="00667051"/>
    <w:rsid w:val="00693268"/>
    <w:rsid w:val="006E3746"/>
    <w:rsid w:val="007224BA"/>
    <w:rsid w:val="00740B7D"/>
    <w:rsid w:val="007560DB"/>
    <w:rsid w:val="007C56B9"/>
    <w:rsid w:val="00846B4A"/>
    <w:rsid w:val="008A6F9D"/>
    <w:rsid w:val="00A515D9"/>
    <w:rsid w:val="00AA5690"/>
    <w:rsid w:val="00B42211"/>
    <w:rsid w:val="00BE00D0"/>
    <w:rsid w:val="00C00F7F"/>
    <w:rsid w:val="00C64379"/>
    <w:rsid w:val="00D15A47"/>
    <w:rsid w:val="00E01F97"/>
    <w:rsid w:val="00E37E59"/>
    <w:rsid w:val="00EA2726"/>
    <w:rsid w:val="00F254EE"/>
    <w:rsid w:val="00FA286E"/>
    <w:rsid w:val="00FA2DFE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КАБ-415</dc:creator>
  <cp:lastModifiedBy>КАБ-415</cp:lastModifiedBy>
  <cp:revision>3</cp:revision>
  <dcterms:created xsi:type="dcterms:W3CDTF">2023-12-06T05:03:00Z</dcterms:created>
  <dcterms:modified xsi:type="dcterms:W3CDTF">2023-12-06T05:06:00Z</dcterms:modified>
</cp:coreProperties>
</file>